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BA" w:rsidRPr="003201BA" w:rsidRDefault="003201BA" w:rsidP="003201BA">
      <w:r w:rsidRPr="003201BA">
        <w:t xml:space="preserve">                                                                                  </w:t>
      </w:r>
      <w:r w:rsidRPr="003201BA">
        <w:rPr>
          <w:noProof/>
        </w:rPr>
        <w:drawing>
          <wp:inline distT="0" distB="0" distL="0" distR="0">
            <wp:extent cx="5238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3201BA" w:rsidRPr="003201BA" w:rsidRDefault="003201BA" w:rsidP="003201BA">
      <w:r w:rsidRPr="003201BA">
        <w:rPr>
          <w:noProof/>
        </w:rPr>
        <mc:AlternateContent>
          <mc:Choice Requires="wps">
            <w:drawing>
              <wp:anchor distT="0" distB="0" distL="114300" distR="114300" simplePos="0" relativeHeight="251675648" behindDoc="0" locked="0" layoutInCell="0" allowOverlap="1">
                <wp:simplePos x="0" y="0"/>
                <wp:positionH relativeFrom="column">
                  <wp:posOffset>19685</wp:posOffset>
                </wp:positionH>
                <wp:positionV relativeFrom="paragraph">
                  <wp:posOffset>33655</wp:posOffset>
                </wp:positionV>
                <wp:extent cx="5943600" cy="1082675"/>
                <wp:effectExtent l="15875" t="13970" r="12700" b="1778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2675"/>
                        </a:xfrm>
                        <a:prstGeom prst="rect">
                          <a:avLst/>
                        </a:prstGeom>
                        <a:solidFill>
                          <a:srgbClr val="FFFFFF"/>
                        </a:solidFill>
                        <a:ln w="25400" cmpd="thickThin">
                          <a:solidFill>
                            <a:srgbClr val="FFFFFF"/>
                          </a:solidFill>
                          <a:miter lim="800000"/>
                          <a:headEnd/>
                          <a:tailEnd/>
                        </a:ln>
                      </wps:spPr>
                      <wps:txbx>
                        <w:txbxContent>
                          <w:p w:rsidR="00F81EF1" w:rsidRDefault="00F81EF1" w:rsidP="003201BA">
                            <w:pPr>
                              <w:pStyle w:val="1"/>
                              <w:jc w:val="center"/>
                              <w:rPr>
                                <w:sz w:val="28"/>
                              </w:rPr>
                            </w:pPr>
                            <w:r>
                              <w:rPr>
                                <w:sz w:val="28"/>
                              </w:rPr>
                              <w:t xml:space="preserve">АДМИНИСТРАЦИЯ </w:t>
                            </w:r>
                          </w:p>
                          <w:p w:rsidR="00F81EF1" w:rsidRDefault="00F81EF1" w:rsidP="003201BA">
                            <w:pPr>
                              <w:pStyle w:val="1"/>
                              <w:jc w:val="center"/>
                              <w:rPr>
                                <w:sz w:val="28"/>
                              </w:rPr>
                            </w:pPr>
                            <w:r>
                              <w:rPr>
                                <w:sz w:val="28"/>
                              </w:rPr>
                              <w:t>МАУКСКОГО СЕЛЬСКОГО ПОСЕЛЕНИЯ</w:t>
                            </w:r>
                          </w:p>
                          <w:p w:rsidR="00F81EF1" w:rsidRDefault="00F81EF1" w:rsidP="003201BA">
                            <w:pPr>
                              <w:pStyle w:val="1"/>
                              <w:jc w:val="center"/>
                              <w:rPr>
                                <w:b w:val="0"/>
                                <w:sz w:val="28"/>
                              </w:rPr>
                            </w:pPr>
                            <w:proofErr w:type="spellStart"/>
                            <w:r>
                              <w:rPr>
                                <w:b w:val="0"/>
                                <w:sz w:val="28"/>
                              </w:rPr>
                              <w:t>Каслинского</w:t>
                            </w:r>
                            <w:proofErr w:type="spellEnd"/>
                            <w:r>
                              <w:rPr>
                                <w:b w:val="0"/>
                                <w:sz w:val="28"/>
                              </w:rPr>
                              <w:t xml:space="preserve"> района Челябинской области</w:t>
                            </w:r>
                          </w:p>
                          <w:p w:rsidR="00F81EF1" w:rsidRDefault="00F81EF1" w:rsidP="003201BA">
                            <w:pPr>
                              <w:pStyle w:val="2"/>
                              <w:jc w:val="center"/>
                              <w:rPr>
                                <w:b/>
                                <w:sz w:val="40"/>
                              </w:rPr>
                            </w:pPr>
                            <w:r>
                              <w:rPr>
                                <w:b/>
                                <w:sz w:val="40"/>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55pt;margin-top:2.65pt;width:468pt;height: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" o:allowincell="f" strokecolor="white" strokeweight="2pt">
                <v:stroke linestyle="thickThin"/>
                <v:textbox>
                  <w:txbxContent>
                    <w:p w:rsidR="00F81EF1" w:rsidRDefault="00F81EF1" w:rsidP="003201BA">
                      <w:pPr>
                        <w:pStyle w:val="1"/>
                        <w:jc w:val="center"/>
                        <w:rPr>
                          <w:sz w:val="28"/>
                        </w:rPr>
                      </w:pPr>
                      <w:r>
                        <w:rPr>
                          <w:sz w:val="28"/>
                        </w:rPr>
                        <w:t xml:space="preserve">АДМИНИСТРАЦИЯ </w:t>
                      </w:r>
                    </w:p>
                    <w:p w:rsidR="00F81EF1" w:rsidRDefault="00F81EF1" w:rsidP="003201BA">
                      <w:pPr>
                        <w:pStyle w:val="1"/>
                        <w:jc w:val="center"/>
                        <w:rPr>
                          <w:sz w:val="28"/>
                        </w:rPr>
                      </w:pPr>
                      <w:r>
                        <w:rPr>
                          <w:sz w:val="28"/>
                        </w:rPr>
                        <w:t>МАУКСКОГО СЕЛЬСКОГО ПОСЕЛЕНИЯ</w:t>
                      </w:r>
                    </w:p>
                    <w:p w:rsidR="00F81EF1" w:rsidRDefault="00F81EF1" w:rsidP="003201BA">
                      <w:pPr>
                        <w:pStyle w:val="1"/>
                        <w:jc w:val="center"/>
                        <w:rPr>
                          <w:b w:val="0"/>
                          <w:sz w:val="28"/>
                        </w:rPr>
                      </w:pPr>
                      <w:proofErr w:type="spellStart"/>
                      <w:r>
                        <w:rPr>
                          <w:b w:val="0"/>
                          <w:sz w:val="28"/>
                        </w:rPr>
                        <w:t>Каслинского</w:t>
                      </w:r>
                      <w:proofErr w:type="spellEnd"/>
                      <w:r>
                        <w:rPr>
                          <w:b w:val="0"/>
                          <w:sz w:val="28"/>
                        </w:rPr>
                        <w:t xml:space="preserve"> района Челябинской области</w:t>
                      </w:r>
                    </w:p>
                    <w:p w:rsidR="00F81EF1" w:rsidRDefault="00F81EF1" w:rsidP="003201BA">
                      <w:pPr>
                        <w:pStyle w:val="2"/>
                        <w:jc w:val="center"/>
                        <w:rPr>
                          <w:b/>
                          <w:sz w:val="40"/>
                        </w:rPr>
                      </w:pPr>
                      <w:r>
                        <w:rPr>
                          <w:b/>
                          <w:sz w:val="40"/>
                        </w:rPr>
                        <w:t>ПОСТАНОВЛЕНИЕ</w:t>
                      </w:r>
                    </w:p>
                  </w:txbxContent>
                </v:textbox>
              </v:shape>
            </w:pict>
          </mc:Fallback>
        </mc:AlternateContent>
      </w:r>
      <w:r w:rsidRPr="003201BA">
        <w:rPr>
          <w:noProof/>
        </w:rPr>
        <mc:AlternateContent>
          <mc:Choice Requires="wps">
            <w:drawing>
              <wp:anchor distT="0" distB="0" distL="114300" distR="114300" simplePos="0" relativeHeight="251676672" behindDoc="0" locked="0" layoutInCell="1" allowOverlap="1">
                <wp:simplePos x="0" y="0"/>
                <wp:positionH relativeFrom="column">
                  <wp:posOffset>-635</wp:posOffset>
                </wp:positionH>
                <wp:positionV relativeFrom="paragraph">
                  <wp:posOffset>982980</wp:posOffset>
                </wp:positionV>
                <wp:extent cx="5669280" cy="10795"/>
                <wp:effectExtent l="14605" t="20320" r="2159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10795"/>
                        </a:xfrm>
                        <a:prstGeom prst="line">
                          <a:avLst/>
                        </a:prstGeom>
                        <a:noFill/>
                        <a:ln w="254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C5C0"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7.4pt" to="446.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" strokeweight="2pt">
                <v:stroke linestyle="thickThin"/>
              </v:line>
            </w:pict>
          </mc:Fallback>
        </mc:AlternateContent>
      </w:r>
    </w:p>
    <w:p w:rsidR="003201BA" w:rsidRPr="003201BA" w:rsidRDefault="003201BA" w:rsidP="003201BA"/>
    <w:p w:rsidR="003201BA" w:rsidRPr="003201BA" w:rsidRDefault="003201BA" w:rsidP="003201BA"/>
    <w:p w:rsidR="003201BA" w:rsidRPr="003201BA" w:rsidRDefault="003201BA" w:rsidP="003201BA"/>
    <w:p w:rsidR="003201BA" w:rsidRPr="003201BA" w:rsidRDefault="003201BA" w:rsidP="003201BA"/>
    <w:p w:rsidR="003201BA" w:rsidRPr="003201BA" w:rsidRDefault="003201BA" w:rsidP="003201BA"/>
    <w:p w:rsidR="003201BA" w:rsidRPr="003201BA" w:rsidRDefault="003201BA" w:rsidP="003201BA"/>
    <w:p w:rsidR="003201BA" w:rsidRPr="003201BA" w:rsidRDefault="003201BA" w:rsidP="003201BA">
      <w:r w:rsidRPr="003201BA">
        <w:rPr>
          <w:noProof/>
        </w:rPr>
        <mc:AlternateContent>
          <mc:Choice Requires="wps">
            <w:drawing>
              <wp:anchor distT="0" distB="0" distL="114300" distR="114300" simplePos="0" relativeHeight="251677696" behindDoc="0" locked="0" layoutInCell="1" allowOverlap="1">
                <wp:simplePos x="0" y="0"/>
                <wp:positionH relativeFrom="column">
                  <wp:posOffset>-180340</wp:posOffset>
                </wp:positionH>
                <wp:positionV relativeFrom="paragraph">
                  <wp:posOffset>72390</wp:posOffset>
                </wp:positionV>
                <wp:extent cx="2834640" cy="447675"/>
                <wp:effectExtent l="6350" t="7620" r="698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47675"/>
                        </a:xfrm>
                        <a:prstGeom prst="rect">
                          <a:avLst/>
                        </a:prstGeom>
                        <a:solidFill>
                          <a:srgbClr val="FFFFFF"/>
                        </a:solidFill>
                        <a:ln w="9525">
                          <a:solidFill>
                            <a:srgbClr val="FFFFFF"/>
                          </a:solidFill>
                          <a:miter lim="800000"/>
                          <a:headEnd/>
                          <a:tailEnd/>
                        </a:ln>
                      </wps:spPr>
                      <wps:txbx>
                        <w:txbxContent>
                          <w:p w:rsidR="00F81EF1" w:rsidRDefault="00F81EF1" w:rsidP="003201BA">
                            <w:pPr>
                              <w:rPr>
                                <w:sz w:val="24"/>
                                <w:szCs w:val="24"/>
                              </w:rPr>
                            </w:pPr>
                            <w:r>
                              <w:rPr>
                                <w:sz w:val="24"/>
                                <w:szCs w:val="24"/>
                              </w:rPr>
                              <w:t>от  27.08.2020 г.  № 20</w:t>
                            </w:r>
                          </w:p>
                          <w:p w:rsidR="00F81EF1" w:rsidRDefault="00F81EF1" w:rsidP="003201BA">
                            <w:pPr>
                              <w:rPr>
                                <w:sz w:val="24"/>
                                <w:szCs w:val="24"/>
                              </w:rPr>
                            </w:pPr>
                            <w:r>
                              <w:rPr>
                                <w:sz w:val="24"/>
                                <w:szCs w:val="24"/>
                              </w:rPr>
                              <w:t>п. Маук</w:t>
                            </w:r>
                          </w:p>
                          <w:p w:rsidR="00F81EF1" w:rsidRDefault="00F81EF1" w:rsidP="003201B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14.2pt;margin-top:5.7pt;width:223.2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" strokecolor="white">
                <v:textbox>
                  <w:txbxContent>
                    <w:p w:rsidR="00F81EF1" w:rsidRDefault="00F81EF1" w:rsidP="003201BA">
                      <w:pPr>
                        <w:rPr>
                          <w:sz w:val="24"/>
                          <w:szCs w:val="24"/>
                        </w:rPr>
                      </w:pPr>
                      <w:r>
                        <w:rPr>
                          <w:sz w:val="24"/>
                          <w:szCs w:val="24"/>
                        </w:rPr>
                        <w:t>от  27.08.2020 г.  № 20</w:t>
                      </w:r>
                    </w:p>
                    <w:p w:rsidR="00F81EF1" w:rsidRDefault="00F81EF1" w:rsidP="003201BA">
                      <w:pPr>
                        <w:rPr>
                          <w:sz w:val="24"/>
                          <w:szCs w:val="24"/>
                        </w:rPr>
                      </w:pPr>
                      <w:r>
                        <w:rPr>
                          <w:sz w:val="24"/>
                          <w:szCs w:val="24"/>
                        </w:rPr>
                        <w:t>п. Маук</w:t>
                      </w:r>
                    </w:p>
                    <w:p w:rsidR="00F81EF1" w:rsidRDefault="00F81EF1" w:rsidP="003201BA">
                      <w:pPr>
                        <w:rPr>
                          <w:sz w:val="24"/>
                          <w:szCs w:val="24"/>
                        </w:rPr>
                      </w:pPr>
                    </w:p>
                  </w:txbxContent>
                </v:textbox>
              </v:shape>
            </w:pict>
          </mc:Fallback>
        </mc:AlternateContent>
      </w:r>
    </w:p>
    <w:p w:rsidR="003201BA" w:rsidRPr="003201BA" w:rsidRDefault="003201BA" w:rsidP="003201BA"/>
    <w:p w:rsidR="003201BA" w:rsidRPr="003201BA" w:rsidRDefault="003201BA" w:rsidP="003201BA"/>
    <w:p w:rsidR="003201BA" w:rsidRPr="003201BA" w:rsidRDefault="003201BA" w:rsidP="003201BA">
      <w:pPr>
        <w:rPr>
          <w:sz w:val="24"/>
          <w:szCs w:val="24"/>
        </w:rPr>
      </w:pPr>
      <w:r w:rsidRPr="003201BA">
        <w:rPr>
          <w:sz w:val="24"/>
          <w:szCs w:val="24"/>
        </w:rPr>
        <w:t xml:space="preserve">  </w:t>
      </w:r>
    </w:p>
    <w:tbl>
      <w:tblPr>
        <w:tblW w:w="0" w:type="auto"/>
        <w:tblLayout w:type="fixed"/>
        <w:tblLook w:val="04A0" w:firstRow="1" w:lastRow="0" w:firstColumn="1" w:lastColumn="0" w:noHBand="0" w:noVBand="1"/>
      </w:tblPr>
      <w:tblGrid>
        <w:gridCol w:w="4808"/>
      </w:tblGrid>
      <w:tr w:rsidR="003201BA" w:rsidRPr="003201BA" w:rsidTr="00F81EF1">
        <w:trPr>
          <w:trHeight w:val="1110"/>
        </w:trPr>
        <w:tc>
          <w:tcPr>
            <w:tcW w:w="4808" w:type="dxa"/>
            <w:hideMark/>
          </w:tcPr>
          <w:p w:rsidR="003201BA" w:rsidRPr="003201BA" w:rsidRDefault="003201BA" w:rsidP="003201BA">
            <w:pPr>
              <w:tabs>
                <w:tab w:val="left" w:pos="4515"/>
              </w:tabs>
              <w:suppressAutoHyphens/>
              <w:autoSpaceDE w:val="0"/>
              <w:snapToGrid w:val="0"/>
              <w:ind w:left="-3" w:right="-78"/>
              <w:jc w:val="both"/>
              <w:rPr>
                <w:rFonts w:eastAsia="Arial"/>
                <w:bCs/>
                <w:sz w:val="24"/>
                <w:szCs w:val="24"/>
                <w:lang w:eastAsia="ar-SA"/>
              </w:rPr>
            </w:pPr>
            <w:r w:rsidRPr="003201BA">
              <w:rPr>
                <w:rFonts w:eastAsia="Arial"/>
                <w:bCs/>
                <w:sz w:val="24"/>
                <w:szCs w:val="24"/>
                <w:lang w:eastAsia="ar-SA"/>
              </w:rPr>
              <w:t>Об утверждении проекта административного регламента «</w:t>
            </w:r>
            <w:r w:rsidRPr="003201BA">
              <w:rPr>
                <w:bCs/>
                <w:color w:val="000000"/>
                <w:sz w:val="24"/>
                <w:szCs w:val="24"/>
              </w:rPr>
              <w:t>Исполнения муниципальной функции</w:t>
            </w:r>
            <w:r w:rsidRPr="003201BA">
              <w:rPr>
                <w:b/>
                <w:bCs/>
                <w:color w:val="000000"/>
                <w:sz w:val="24"/>
                <w:szCs w:val="24"/>
              </w:rPr>
              <w:t xml:space="preserve"> </w:t>
            </w:r>
            <w:r w:rsidRPr="003201BA">
              <w:rPr>
                <w:bCs/>
                <w:color w:val="000000"/>
                <w:sz w:val="24"/>
                <w:szCs w:val="24"/>
              </w:rPr>
              <w:t>по</w:t>
            </w:r>
            <w:r w:rsidRPr="003201BA">
              <w:rPr>
                <w:b/>
                <w:bCs/>
                <w:color w:val="000000"/>
                <w:sz w:val="19"/>
                <w:szCs w:val="24"/>
              </w:rPr>
              <w:t xml:space="preserve"> </w:t>
            </w:r>
            <w:r w:rsidRPr="003201BA">
              <w:rPr>
                <w:rFonts w:eastAsia="Arial"/>
                <w:sz w:val="24"/>
                <w:szCs w:val="24"/>
                <w:lang w:eastAsia="ar-SA"/>
              </w:rPr>
              <w:t xml:space="preserve">осуществлению муниципального контроля в сфере благоустройства и содержания территории </w:t>
            </w:r>
            <w:proofErr w:type="spellStart"/>
            <w:r w:rsidRPr="003201BA">
              <w:rPr>
                <w:rFonts w:eastAsia="Arial"/>
                <w:bCs/>
                <w:sz w:val="24"/>
                <w:szCs w:val="24"/>
                <w:lang w:eastAsia="ar-SA"/>
              </w:rPr>
              <w:t>Маукского</w:t>
            </w:r>
            <w:proofErr w:type="spellEnd"/>
            <w:r w:rsidRPr="003201BA">
              <w:rPr>
                <w:rFonts w:eastAsia="Arial"/>
                <w:bCs/>
                <w:sz w:val="24"/>
                <w:szCs w:val="24"/>
                <w:lang w:eastAsia="ar-SA"/>
              </w:rPr>
              <w:t xml:space="preserve"> сельского поселения» </w:t>
            </w:r>
          </w:p>
        </w:tc>
      </w:tr>
    </w:tbl>
    <w:p w:rsidR="003201BA" w:rsidRPr="003201BA" w:rsidRDefault="003201BA" w:rsidP="003201BA">
      <w:pPr>
        <w:ind w:firstLine="540"/>
        <w:jc w:val="both"/>
        <w:rPr>
          <w:sz w:val="24"/>
          <w:szCs w:val="24"/>
        </w:rPr>
      </w:pPr>
    </w:p>
    <w:p w:rsidR="003201BA" w:rsidRPr="003201BA" w:rsidRDefault="003201BA" w:rsidP="003201BA">
      <w:pPr>
        <w:shd w:val="clear" w:color="auto" w:fill="FFFFFF"/>
        <w:spacing w:after="136"/>
        <w:ind w:firstLine="709"/>
        <w:jc w:val="both"/>
        <w:rPr>
          <w:color w:val="000000"/>
          <w:sz w:val="24"/>
          <w:szCs w:val="24"/>
        </w:rPr>
      </w:pPr>
      <w:r w:rsidRPr="003201BA">
        <w:rPr>
          <w:color w:val="00000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 Решением Совета депутатов </w:t>
      </w:r>
      <w:proofErr w:type="spellStart"/>
      <w:r w:rsidRPr="003201BA">
        <w:rPr>
          <w:color w:val="000000"/>
          <w:sz w:val="24"/>
          <w:szCs w:val="24"/>
        </w:rPr>
        <w:t>Маукского</w:t>
      </w:r>
      <w:proofErr w:type="spellEnd"/>
      <w:r w:rsidRPr="003201BA">
        <w:rPr>
          <w:color w:val="000000"/>
          <w:sz w:val="24"/>
          <w:szCs w:val="24"/>
        </w:rPr>
        <w:t xml:space="preserve"> сельского поселения от 14.08.2020 №137 «Об утверждении </w:t>
      </w:r>
      <w:r w:rsidRPr="003201BA">
        <w:rPr>
          <w:sz w:val="24"/>
          <w:szCs w:val="24"/>
        </w:rPr>
        <w:t xml:space="preserve">Правил благоустройства территории </w:t>
      </w:r>
      <w:proofErr w:type="spellStart"/>
      <w:r w:rsidRPr="003201BA">
        <w:rPr>
          <w:color w:val="000000"/>
          <w:sz w:val="24"/>
          <w:szCs w:val="24"/>
        </w:rPr>
        <w:t>Маукского</w:t>
      </w:r>
      <w:proofErr w:type="spellEnd"/>
      <w:r w:rsidRPr="003201BA">
        <w:rPr>
          <w:sz w:val="24"/>
          <w:szCs w:val="24"/>
        </w:rPr>
        <w:t xml:space="preserve"> сельского поселения</w:t>
      </w:r>
      <w:r w:rsidRPr="003201BA">
        <w:rPr>
          <w:color w:val="000000"/>
          <w:sz w:val="24"/>
          <w:szCs w:val="24"/>
        </w:rPr>
        <w:t xml:space="preserve">», Уставом </w:t>
      </w:r>
      <w:proofErr w:type="spellStart"/>
      <w:r w:rsidRPr="003201BA">
        <w:rPr>
          <w:color w:val="000000"/>
          <w:sz w:val="24"/>
          <w:szCs w:val="24"/>
        </w:rPr>
        <w:t>Маукского</w:t>
      </w:r>
      <w:proofErr w:type="spellEnd"/>
      <w:r w:rsidRPr="003201BA">
        <w:rPr>
          <w:color w:val="000000"/>
          <w:sz w:val="24"/>
          <w:szCs w:val="24"/>
        </w:rPr>
        <w:t xml:space="preserve"> сельского поселения</w:t>
      </w:r>
    </w:p>
    <w:p w:rsidR="003201BA" w:rsidRPr="003201BA" w:rsidRDefault="003201BA" w:rsidP="003201BA">
      <w:pPr>
        <w:ind w:firstLine="708"/>
        <w:jc w:val="both"/>
        <w:rPr>
          <w:sz w:val="24"/>
          <w:szCs w:val="24"/>
        </w:rPr>
      </w:pPr>
    </w:p>
    <w:p w:rsidR="003201BA" w:rsidRPr="003201BA" w:rsidRDefault="003201BA" w:rsidP="003201BA">
      <w:pPr>
        <w:ind w:firstLine="709"/>
        <w:jc w:val="both"/>
        <w:rPr>
          <w:sz w:val="24"/>
          <w:szCs w:val="24"/>
        </w:rPr>
      </w:pPr>
      <w:r w:rsidRPr="003201BA">
        <w:rPr>
          <w:sz w:val="24"/>
          <w:szCs w:val="24"/>
        </w:rPr>
        <w:t> ПОСТАНОВЛЯЮ:  </w:t>
      </w:r>
    </w:p>
    <w:p w:rsidR="003201BA" w:rsidRPr="003201BA" w:rsidRDefault="003201BA" w:rsidP="003201BA">
      <w:pPr>
        <w:ind w:firstLine="709"/>
        <w:jc w:val="both"/>
        <w:rPr>
          <w:sz w:val="24"/>
          <w:szCs w:val="24"/>
        </w:rPr>
      </w:pPr>
    </w:p>
    <w:p w:rsidR="003201BA" w:rsidRPr="003201BA" w:rsidRDefault="003201BA" w:rsidP="003201BA">
      <w:pPr>
        <w:ind w:firstLine="709"/>
        <w:jc w:val="both"/>
        <w:rPr>
          <w:b/>
          <w:bCs/>
          <w:sz w:val="28"/>
          <w:szCs w:val="28"/>
        </w:rPr>
      </w:pPr>
      <w:r w:rsidRPr="003201BA">
        <w:rPr>
          <w:sz w:val="24"/>
          <w:szCs w:val="24"/>
        </w:rPr>
        <w:t>1. Утвердить прилагаемый проект административного регламента исполнения муниципальной функции по осуществлению</w:t>
      </w:r>
      <w:r w:rsidRPr="003201BA">
        <w:rPr>
          <w:bCs/>
          <w:sz w:val="24"/>
          <w:szCs w:val="24"/>
        </w:rPr>
        <w:t xml:space="preserve"> муниципального контроля в сфере благоустройства и содержания территории  </w:t>
      </w:r>
      <w:proofErr w:type="spellStart"/>
      <w:r w:rsidRPr="003201BA">
        <w:rPr>
          <w:bCs/>
          <w:sz w:val="24"/>
          <w:szCs w:val="24"/>
        </w:rPr>
        <w:t>Маукского</w:t>
      </w:r>
      <w:proofErr w:type="spellEnd"/>
      <w:r w:rsidRPr="003201BA">
        <w:rPr>
          <w:bCs/>
          <w:sz w:val="24"/>
          <w:szCs w:val="24"/>
        </w:rPr>
        <w:t xml:space="preserve">  сельского поселения.</w:t>
      </w:r>
      <w:r w:rsidRPr="003201BA">
        <w:rPr>
          <w:b/>
          <w:bCs/>
          <w:sz w:val="28"/>
          <w:szCs w:val="28"/>
        </w:rPr>
        <w:t xml:space="preserve"> </w:t>
      </w:r>
    </w:p>
    <w:p w:rsidR="003201BA" w:rsidRPr="003201BA" w:rsidRDefault="003201BA" w:rsidP="003201BA">
      <w:pPr>
        <w:ind w:firstLine="709"/>
        <w:jc w:val="both"/>
        <w:rPr>
          <w:sz w:val="24"/>
          <w:szCs w:val="24"/>
        </w:rPr>
      </w:pPr>
      <w:r w:rsidRPr="003201BA">
        <w:rPr>
          <w:sz w:val="24"/>
          <w:szCs w:val="24"/>
        </w:rPr>
        <w:t xml:space="preserve">2. Специалисту администрации </w:t>
      </w:r>
      <w:proofErr w:type="spellStart"/>
      <w:r w:rsidRPr="003201BA">
        <w:rPr>
          <w:sz w:val="24"/>
          <w:szCs w:val="24"/>
        </w:rPr>
        <w:t>Маукского</w:t>
      </w:r>
      <w:proofErr w:type="spellEnd"/>
      <w:r w:rsidRPr="003201BA">
        <w:rPr>
          <w:sz w:val="24"/>
          <w:szCs w:val="24"/>
        </w:rPr>
        <w:t xml:space="preserve"> сельского поселения </w:t>
      </w:r>
      <w:proofErr w:type="spellStart"/>
      <w:r w:rsidRPr="003201BA">
        <w:rPr>
          <w:sz w:val="24"/>
          <w:szCs w:val="24"/>
        </w:rPr>
        <w:t>Баранюк</w:t>
      </w:r>
      <w:proofErr w:type="spellEnd"/>
      <w:r w:rsidRPr="003201BA">
        <w:rPr>
          <w:sz w:val="24"/>
          <w:szCs w:val="24"/>
        </w:rPr>
        <w:t xml:space="preserve"> Н.Д. настоящее постановление:</w:t>
      </w:r>
    </w:p>
    <w:p w:rsidR="003201BA" w:rsidRPr="003201BA" w:rsidRDefault="003201BA" w:rsidP="003201BA">
      <w:pPr>
        <w:ind w:firstLine="709"/>
        <w:jc w:val="both"/>
        <w:rPr>
          <w:sz w:val="24"/>
          <w:szCs w:val="24"/>
        </w:rPr>
      </w:pPr>
      <w:r w:rsidRPr="003201BA">
        <w:rPr>
          <w:sz w:val="24"/>
          <w:szCs w:val="24"/>
        </w:rPr>
        <w:t xml:space="preserve">1) включить в регистр муниципальных правовых актов </w:t>
      </w:r>
      <w:proofErr w:type="spellStart"/>
      <w:r w:rsidRPr="003201BA">
        <w:rPr>
          <w:sz w:val="24"/>
          <w:szCs w:val="24"/>
        </w:rPr>
        <w:t>Маукского</w:t>
      </w:r>
      <w:proofErr w:type="spellEnd"/>
      <w:r w:rsidRPr="003201BA">
        <w:rPr>
          <w:sz w:val="24"/>
          <w:szCs w:val="24"/>
        </w:rPr>
        <w:t xml:space="preserve"> сельского поселения;</w:t>
      </w:r>
    </w:p>
    <w:p w:rsidR="003201BA" w:rsidRPr="003201BA" w:rsidRDefault="003201BA" w:rsidP="003201BA">
      <w:pPr>
        <w:ind w:firstLine="709"/>
        <w:jc w:val="both"/>
        <w:rPr>
          <w:sz w:val="24"/>
          <w:szCs w:val="24"/>
        </w:rPr>
      </w:pPr>
      <w:r w:rsidRPr="003201BA">
        <w:rPr>
          <w:sz w:val="24"/>
          <w:szCs w:val="24"/>
        </w:rPr>
        <w:t>2) обнародовать на информационных стендах п. Маук;</w:t>
      </w:r>
    </w:p>
    <w:p w:rsidR="003201BA" w:rsidRPr="003201BA" w:rsidRDefault="003201BA" w:rsidP="003201BA">
      <w:pPr>
        <w:suppressAutoHyphens/>
        <w:ind w:firstLine="708"/>
        <w:rPr>
          <w:sz w:val="24"/>
          <w:szCs w:val="24"/>
          <w:lang w:eastAsia="zh-CN"/>
        </w:rPr>
      </w:pPr>
      <w:r w:rsidRPr="003201BA">
        <w:rPr>
          <w:sz w:val="24"/>
          <w:szCs w:val="24"/>
        </w:rPr>
        <w:t xml:space="preserve">3) </w:t>
      </w:r>
      <w:r w:rsidRPr="003201BA">
        <w:rPr>
          <w:sz w:val="24"/>
          <w:szCs w:val="24"/>
          <w:lang w:eastAsia="zh-CN"/>
        </w:rPr>
        <w:t xml:space="preserve">разместить на официальном сайте </w:t>
      </w:r>
      <w:proofErr w:type="spellStart"/>
      <w:r w:rsidRPr="003201BA">
        <w:rPr>
          <w:sz w:val="24"/>
          <w:szCs w:val="24"/>
          <w:lang w:eastAsia="zh-CN"/>
        </w:rPr>
        <w:t>Маукского</w:t>
      </w:r>
      <w:proofErr w:type="spellEnd"/>
      <w:r w:rsidRPr="003201BA">
        <w:rPr>
          <w:sz w:val="24"/>
          <w:szCs w:val="24"/>
          <w:lang w:eastAsia="zh-CN"/>
        </w:rPr>
        <w:t xml:space="preserve"> сельского поселения.</w:t>
      </w:r>
    </w:p>
    <w:p w:rsidR="003201BA" w:rsidRPr="003201BA" w:rsidRDefault="003201BA" w:rsidP="003201BA">
      <w:pPr>
        <w:ind w:firstLine="709"/>
        <w:contextualSpacing/>
        <w:jc w:val="both"/>
        <w:outlineLvl w:val="0"/>
      </w:pPr>
      <w:r w:rsidRPr="003201BA">
        <w:rPr>
          <w:spacing w:val="-15"/>
          <w:sz w:val="24"/>
          <w:szCs w:val="24"/>
        </w:rPr>
        <w:t xml:space="preserve">4. Контроль </w:t>
      </w:r>
      <w:r w:rsidRPr="003201BA">
        <w:rPr>
          <w:sz w:val="24"/>
          <w:szCs w:val="24"/>
        </w:rPr>
        <w:t>за исполнением настоящего постановления оставляю за собой.</w:t>
      </w:r>
    </w:p>
    <w:p w:rsidR="003201BA" w:rsidRPr="003201BA" w:rsidRDefault="003201BA" w:rsidP="003201BA">
      <w:pPr>
        <w:rPr>
          <w:color w:val="000000"/>
          <w:sz w:val="24"/>
          <w:szCs w:val="24"/>
        </w:rPr>
      </w:pPr>
    </w:p>
    <w:p w:rsidR="003201BA" w:rsidRPr="003201BA" w:rsidRDefault="003201BA" w:rsidP="003201BA">
      <w:pPr>
        <w:rPr>
          <w:color w:val="000000"/>
          <w:sz w:val="24"/>
          <w:szCs w:val="24"/>
        </w:rPr>
      </w:pPr>
    </w:p>
    <w:p w:rsidR="003201BA" w:rsidRPr="003201BA" w:rsidRDefault="003201BA" w:rsidP="003201BA">
      <w:pPr>
        <w:rPr>
          <w:sz w:val="24"/>
          <w:szCs w:val="24"/>
        </w:rPr>
      </w:pPr>
      <w:r w:rsidRPr="003201BA">
        <w:rPr>
          <w:sz w:val="24"/>
          <w:szCs w:val="24"/>
        </w:rPr>
        <w:t xml:space="preserve">Глава       </w:t>
      </w:r>
    </w:p>
    <w:p w:rsidR="003201BA" w:rsidRPr="003201BA" w:rsidRDefault="003201BA" w:rsidP="003201BA">
      <w:pPr>
        <w:tabs>
          <w:tab w:val="left" w:pos="6705"/>
        </w:tabs>
        <w:rPr>
          <w:sz w:val="24"/>
          <w:szCs w:val="24"/>
        </w:rPr>
        <w:sectPr w:rsidR="003201BA" w:rsidRPr="003201BA" w:rsidSect="00F81EF1">
          <w:pgSz w:w="11906" w:h="16838"/>
          <w:pgMar w:top="284" w:right="567" w:bottom="567" w:left="1134" w:header="709" w:footer="709" w:gutter="0"/>
          <w:cols w:space="708"/>
          <w:docGrid w:linePitch="360"/>
        </w:sectPr>
      </w:pPr>
      <w:proofErr w:type="spellStart"/>
      <w:r w:rsidRPr="003201BA">
        <w:rPr>
          <w:sz w:val="24"/>
          <w:szCs w:val="24"/>
        </w:rPr>
        <w:t>Маукского</w:t>
      </w:r>
      <w:proofErr w:type="spellEnd"/>
      <w:r w:rsidRPr="003201BA">
        <w:rPr>
          <w:sz w:val="24"/>
          <w:szCs w:val="24"/>
        </w:rPr>
        <w:t xml:space="preserve"> сельского поселения                </w:t>
      </w:r>
      <w:r w:rsidRPr="003201BA">
        <w:rPr>
          <w:sz w:val="24"/>
          <w:szCs w:val="24"/>
        </w:rPr>
        <w:tab/>
        <w:t xml:space="preserve">                 В.Г. </w:t>
      </w:r>
      <w:proofErr w:type="spellStart"/>
      <w:r w:rsidRPr="003201BA">
        <w:rPr>
          <w:sz w:val="24"/>
          <w:szCs w:val="24"/>
        </w:rPr>
        <w:t>Пидорски</w:t>
      </w:r>
      <w:r>
        <w:rPr>
          <w:sz w:val="24"/>
          <w:szCs w:val="24"/>
        </w:rPr>
        <w:t>й</w:t>
      </w:r>
      <w:proofErr w:type="spellEnd"/>
    </w:p>
    <w:p w:rsidR="003201BA" w:rsidRPr="003201BA" w:rsidRDefault="003201BA" w:rsidP="003201BA">
      <w:pPr>
        <w:jc w:val="right"/>
        <w:rPr>
          <w:sz w:val="24"/>
          <w:szCs w:val="24"/>
        </w:rPr>
      </w:pPr>
      <w:r w:rsidRPr="003201BA">
        <w:rPr>
          <w:sz w:val="24"/>
          <w:szCs w:val="24"/>
        </w:rPr>
        <w:lastRenderedPageBreak/>
        <w:t>Утвержден</w:t>
      </w:r>
    </w:p>
    <w:p w:rsidR="003201BA" w:rsidRPr="003201BA" w:rsidRDefault="003201BA" w:rsidP="003201BA">
      <w:pPr>
        <w:jc w:val="right"/>
        <w:rPr>
          <w:sz w:val="24"/>
          <w:szCs w:val="24"/>
        </w:rPr>
      </w:pPr>
      <w:r w:rsidRPr="003201BA">
        <w:rPr>
          <w:sz w:val="24"/>
          <w:szCs w:val="24"/>
        </w:rPr>
        <w:t xml:space="preserve"> постановлением администрации</w:t>
      </w:r>
    </w:p>
    <w:p w:rsidR="003201BA" w:rsidRPr="003201BA" w:rsidRDefault="00505EFE" w:rsidP="003201BA">
      <w:pPr>
        <w:jc w:val="right"/>
        <w:rPr>
          <w:sz w:val="24"/>
          <w:szCs w:val="24"/>
        </w:rPr>
      </w:pPr>
      <w:proofErr w:type="spellStart"/>
      <w:r>
        <w:rPr>
          <w:sz w:val="24"/>
          <w:szCs w:val="24"/>
        </w:rPr>
        <w:t>Маукского</w:t>
      </w:r>
      <w:proofErr w:type="spellEnd"/>
      <w:r w:rsidR="003201BA" w:rsidRPr="003201BA">
        <w:rPr>
          <w:sz w:val="24"/>
          <w:szCs w:val="24"/>
        </w:rPr>
        <w:t xml:space="preserve"> сельского поселения</w:t>
      </w:r>
    </w:p>
    <w:p w:rsidR="003201BA" w:rsidRPr="003201BA" w:rsidRDefault="003201BA" w:rsidP="003201BA">
      <w:pPr>
        <w:jc w:val="right"/>
        <w:rPr>
          <w:sz w:val="24"/>
          <w:szCs w:val="24"/>
        </w:rPr>
      </w:pPr>
      <w:r>
        <w:rPr>
          <w:sz w:val="24"/>
          <w:szCs w:val="24"/>
        </w:rPr>
        <w:t>от _____________ № ____</w:t>
      </w:r>
    </w:p>
    <w:p w:rsidR="003201BA" w:rsidRPr="003201BA" w:rsidRDefault="003201BA" w:rsidP="003201BA">
      <w:pPr>
        <w:jc w:val="center"/>
        <w:rPr>
          <w:sz w:val="24"/>
          <w:szCs w:val="24"/>
        </w:rPr>
      </w:pPr>
    </w:p>
    <w:p w:rsidR="003201BA" w:rsidRDefault="003201BA" w:rsidP="003201BA">
      <w:pPr>
        <w:jc w:val="right"/>
      </w:pPr>
    </w:p>
    <w:p w:rsidR="003201BA" w:rsidRDefault="003201BA" w:rsidP="003201BA">
      <w:pPr>
        <w:rPr>
          <w:rFonts w:ascii="Calibri" w:hAnsi="Calibri"/>
        </w:rPr>
      </w:pPr>
    </w:p>
    <w:p w:rsidR="003201BA" w:rsidRDefault="003201BA" w:rsidP="003201BA">
      <w:pPr>
        <w:jc w:val="center"/>
        <w:rPr>
          <w:sz w:val="28"/>
          <w:szCs w:val="28"/>
        </w:rPr>
      </w:pPr>
      <w:r>
        <w:rPr>
          <w:b/>
          <w:bCs/>
          <w:sz w:val="28"/>
          <w:szCs w:val="28"/>
        </w:rPr>
        <w:t xml:space="preserve">  ПРОЕКТ АДМИНИСТРАТИВНОГО РЕГЛАМЕНТА</w:t>
      </w:r>
    </w:p>
    <w:p w:rsidR="003201BA" w:rsidRDefault="003201BA" w:rsidP="003201BA">
      <w:pPr>
        <w:rPr>
          <w:sz w:val="28"/>
          <w:szCs w:val="28"/>
        </w:rPr>
      </w:pPr>
    </w:p>
    <w:p w:rsidR="00505EFE" w:rsidRDefault="003201BA" w:rsidP="00505EFE">
      <w:pPr>
        <w:jc w:val="center"/>
        <w:rPr>
          <w:b/>
          <w:bCs/>
          <w:sz w:val="28"/>
          <w:szCs w:val="28"/>
        </w:rPr>
      </w:pPr>
      <w:r w:rsidRPr="009328E9">
        <w:rPr>
          <w:b/>
          <w:bCs/>
          <w:color w:val="000000"/>
          <w:sz w:val="28"/>
          <w:szCs w:val="28"/>
        </w:rPr>
        <w:t>исполнения муниципальной функции по</w:t>
      </w:r>
      <w:r w:rsidRPr="009328E9">
        <w:rPr>
          <w:b/>
          <w:bCs/>
          <w:color w:val="000000"/>
          <w:sz w:val="24"/>
          <w:szCs w:val="24"/>
        </w:rPr>
        <w:t xml:space="preserve"> </w:t>
      </w:r>
      <w:r w:rsidRPr="00945D58">
        <w:rPr>
          <w:b/>
          <w:bCs/>
          <w:sz w:val="28"/>
          <w:szCs w:val="28"/>
        </w:rPr>
        <w:t>осуществлени</w:t>
      </w:r>
      <w:r>
        <w:rPr>
          <w:b/>
          <w:bCs/>
          <w:sz w:val="28"/>
          <w:szCs w:val="28"/>
        </w:rPr>
        <w:t>ю</w:t>
      </w:r>
      <w:r w:rsidRPr="00945D58">
        <w:rPr>
          <w:b/>
          <w:bCs/>
          <w:sz w:val="28"/>
          <w:szCs w:val="28"/>
        </w:rPr>
        <w:t xml:space="preserve"> муниципального контроля в сфере благоустройства</w:t>
      </w:r>
      <w:r w:rsidRPr="00D477EF">
        <w:rPr>
          <w:b/>
          <w:bCs/>
        </w:rPr>
        <w:t xml:space="preserve"> </w:t>
      </w:r>
      <w:r w:rsidRPr="009328E9">
        <w:rPr>
          <w:b/>
          <w:bCs/>
          <w:sz w:val="28"/>
          <w:szCs w:val="28"/>
        </w:rPr>
        <w:t>и содержания</w:t>
      </w:r>
      <w:r>
        <w:rPr>
          <w:b/>
          <w:bCs/>
        </w:rPr>
        <w:t xml:space="preserve"> </w:t>
      </w:r>
      <w:r>
        <w:rPr>
          <w:b/>
          <w:bCs/>
          <w:sz w:val="28"/>
          <w:szCs w:val="28"/>
        </w:rPr>
        <w:t xml:space="preserve">  </w:t>
      </w:r>
      <w:r w:rsidR="00505EFE">
        <w:rPr>
          <w:b/>
          <w:bCs/>
          <w:sz w:val="28"/>
          <w:szCs w:val="28"/>
        </w:rPr>
        <w:t xml:space="preserve">территории </w:t>
      </w:r>
      <w:proofErr w:type="spellStart"/>
      <w:r w:rsidR="00505EFE">
        <w:rPr>
          <w:b/>
          <w:bCs/>
          <w:sz w:val="28"/>
          <w:szCs w:val="28"/>
        </w:rPr>
        <w:t>Маукского</w:t>
      </w:r>
      <w:proofErr w:type="spellEnd"/>
      <w:r w:rsidR="00505EFE">
        <w:rPr>
          <w:b/>
          <w:bCs/>
          <w:sz w:val="28"/>
          <w:szCs w:val="28"/>
        </w:rPr>
        <w:t xml:space="preserve"> сельского</w:t>
      </w:r>
      <w:r>
        <w:rPr>
          <w:b/>
          <w:bCs/>
          <w:sz w:val="28"/>
          <w:szCs w:val="28"/>
        </w:rPr>
        <w:t xml:space="preserve"> поселения </w:t>
      </w:r>
      <w:proofErr w:type="spellStart"/>
      <w:r>
        <w:rPr>
          <w:b/>
          <w:bCs/>
          <w:sz w:val="28"/>
          <w:szCs w:val="28"/>
        </w:rPr>
        <w:t>Каслинского</w:t>
      </w:r>
      <w:proofErr w:type="spellEnd"/>
      <w:r>
        <w:rPr>
          <w:b/>
          <w:bCs/>
          <w:sz w:val="28"/>
          <w:szCs w:val="28"/>
        </w:rPr>
        <w:t xml:space="preserve"> муниципального района </w:t>
      </w:r>
    </w:p>
    <w:p w:rsidR="003201BA" w:rsidRDefault="003201BA" w:rsidP="00505EFE">
      <w:pPr>
        <w:jc w:val="center"/>
        <w:rPr>
          <w:b/>
          <w:bCs/>
          <w:sz w:val="28"/>
          <w:szCs w:val="28"/>
        </w:rPr>
      </w:pPr>
      <w:r>
        <w:rPr>
          <w:b/>
          <w:bCs/>
          <w:sz w:val="28"/>
          <w:szCs w:val="28"/>
        </w:rPr>
        <w:t>Челябинской области</w:t>
      </w:r>
    </w:p>
    <w:p w:rsidR="003201BA" w:rsidRDefault="003201BA" w:rsidP="003201BA">
      <w:pPr>
        <w:rPr>
          <w:sz w:val="28"/>
          <w:szCs w:val="28"/>
        </w:rPr>
      </w:pPr>
    </w:p>
    <w:p w:rsidR="003201BA" w:rsidRDefault="003201BA" w:rsidP="003201BA">
      <w:pPr>
        <w:jc w:val="center"/>
        <w:rPr>
          <w:b/>
          <w:bCs/>
          <w:sz w:val="28"/>
          <w:szCs w:val="28"/>
        </w:rPr>
      </w:pPr>
      <w:r>
        <w:rPr>
          <w:b/>
          <w:bCs/>
          <w:sz w:val="28"/>
          <w:szCs w:val="28"/>
        </w:rPr>
        <w:t>Общие положения</w:t>
      </w:r>
    </w:p>
    <w:p w:rsidR="003201BA" w:rsidRDefault="003201BA" w:rsidP="003201BA">
      <w:pPr>
        <w:rPr>
          <w:sz w:val="28"/>
          <w:szCs w:val="28"/>
        </w:rPr>
      </w:pPr>
    </w:p>
    <w:p w:rsidR="003201BA" w:rsidRDefault="003201BA" w:rsidP="00505EFE">
      <w:pPr>
        <w:ind w:firstLine="709"/>
        <w:jc w:val="both"/>
        <w:rPr>
          <w:sz w:val="28"/>
          <w:szCs w:val="28"/>
        </w:rPr>
      </w:pPr>
      <w:r>
        <w:rPr>
          <w:sz w:val="28"/>
          <w:szCs w:val="28"/>
        </w:rPr>
        <w:t xml:space="preserve">1.1. Административный регламент исполнения муниципальной функции по осуществлению муниципального контроля за соблюдением Правил благоустройства и содержания территории </w:t>
      </w:r>
      <w:proofErr w:type="spellStart"/>
      <w:r w:rsidR="00505EFE">
        <w:rPr>
          <w:sz w:val="28"/>
          <w:szCs w:val="28"/>
        </w:rPr>
        <w:t>Маукского</w:t>
      </w:r>
      <w:proofErr w:type="spellEnd"/>
      <w:r>
        <w:rPr>
          <w:sz w:val="28"/>
          <w:szCs w:val="28"/>
        </w:rPr>
        <w:t xml:space="preserve"> сельское поселение (далее - Административный регламент)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3201BA" w:rsidRDefault="003201BA" w:rsidP="003201BA">
      <w:pPr>
        <w:ind w:firstLine="709"/>
        <w:jc w:val="both"/>
        <w:rPr>
          <w:sz w:val="28"/>
          <w:szCs w:val="28"/>
        </w:rPr>
      </w:pPr>
      <w:r>
        <w:rPr>
          <w:sz w:val="28"/>
          <w:szCs w:val="28"/>
        </w:rPr>
        <w:t xml:space="preserve">Муниципальный контроль за соблюдением Правил благоустройства территории </w:t>
      </w:r>
      <w:proofErr w:type="spellStart"/>
      <w:r w:rsidR="00505EFE">
        <w:rPr>
          <w:sz w:val="28"/>
          <w:szCs w:val="28"/>
        </w:rPr>
        <w:t>Маукского</w:t>
      </w:r>
      <w:proofErr w:type="spellEnd"/>
      <w:r>
        <w:rPr>
          <w:sz w:val="28"/>
          <w:szCs w:val="28"/>
        </w:rPr>
        <w:t xml:space="preserve"> сельское поселение (далее – муниципальный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требований, установленных Правилами благоустройства территории </w:t>
      </w:r>
      <w:proofErr w:type="spellStart"/>
      <w:r w:rsidR="00505EFE">
        <w:rPr>
          <w:sz w:val="28"/>
          <w:szCs w:val="28"/>
        </w:rPr>
        <w:t>Маукского</w:t>
      </w:r>
      <w:proofErr w:type="spellEnd"/>
      <w:r>
        <w:rPr>
          <w:sz w:val="28"/>
          <w:szCs w:val="28"/>
        </w:rPr>
        <w:t xml:space="preserve"> сельско</w:t>
      </w:r>
      <w:r w:rsidR="004359C4">
        <w:rPr>
          <w:sz w:val="28"/>
          <w:szCs w:val="28"/>
        </w:rPr>
        <w:t>го</w:t>
      </w:r>
      <w:r>
        <w:rPr>
          <w:sz w:val="28"/>
          <w:szCs w:val="28"/>
        </w:rPr>
        <w:t xml:space="preserve"> поселени</w:t>
      </w:r>
      <w:r w:rsidR="004359C4">
        <w:rPr>
          <w:sz w:val="28"/>
          <w:szCs w:val="28"/>
        </w:rPr>
        <w:t>я</w:t>
      </w:r>
      <w:r>
        <w:rPr>
          <w:sz w:val="28"/>
          <w:szCs w:val="28"/>
        </w:rPr>
        <w:t xml:space="preserve"> (далее - обязательные требования). </w:t>
      </w:r>
    </w:p>
    <w:p w:rsidR="003201BA" w:rsidRDefault="003201BA" w:rsidP="004359C4">
      <w:pPr>
        <w:ind w:firstLine="709"/>
        <w:jc w:val="both"/>
        <w:rPr>
          <w:sz w:val="28"/>
          <w:szCs w:val="28"/>
        </w:rPr>
      </w:pPr>
      <w:r>
        <w:rPr>
          <w:sz w:val="28"/>
          <w:szCs w:val="28"/>
        </w:rPr>
        <w:t>1.2.</w:t>
      </w:r>
      <w:r>
        <w:rPr>
          <w:sz w:val="28"/>
          <w:szCs w:val="28"/>
        </w:rPr>
        <w:tab/>
        <w:t>Муниципальный</w:t>
      </w:r>
      <w:r>
        <w:rPr>
          <w:sz w:val="28"/>
          <w:szCs w:val="28"/>
        </w:rPr>
        <w:tab/>
        <w:t>контроль</w:t>
      </w:r>
      <w:r>
        <w:rPr>
          <w:sz w:val="28"/>
          <w:szCs w:val="28"/>
        </w:rPr>
        <w:tab/>
        <w:t xml:space="preserve">осуществляется администрацией </w:t>
      </w:r>
      <w:proofErr w:type="spellStart"/>
      <w:r w:rsidR="00505EFE">
        <w:rPr>
          <w:sz w:val="28"/>
          <w:szCs w:val="28"/>
        </w:rPr>
        <w:t>Маукского</w:t>
      </w:r>
      <w:proofErr w:type="spellEnd"/>
      <w:r>
        <w:rPr>
          <w:sz w:val="28"/>
          <w:szCs w:val="28"/>
        </w:rPr>
        <w:t xml:space="preserve"> сельского поселения (далее – администрация) и включает в себя:</w:t>
      </w:r>
    </w:p>
    <w:p w:rsidR="003201BA" w:rsidRDefault="003201BA" w:rsidP="003201BA">
      <w:pPr>
        <w:numPr>
          <w:ilvl w:val="1"/>
          <w:numId w:val="1"/>
        </w:numPr>
        <w:tabs>
          <w:tab w:val="left" w:pos="960"/>
        </w:tabs>
        <w:ind w:firstLine="709"/>
        <w:jc w:val="both"/>
        <w:rPr>
          <w:sz w:val="28"/>
          <w:szCs w:val="28"/>
        </w:rPr>
      </w:pPr>
      <w:r>
        <w:rPr>
          <w:sz w:val="28"/>
          <w:szCs w:val="28"/>
        </w:rPr>
        <w:t>плановые и внеплановые документарные и выездные проверки;</w:t>
      </w:r>
    </w:p>
    <w:p w:rsidR="003201BA" w:rsidRPr="004359C4" w:rsidRDefault="003201BA" w:rsidP="004359C4">
      <w:pPr>
        <w:numPr>
          <w:ilvl w:val="1"/>
          <w:numId w:val="1"/>
        </w:numPr>
        <w:tabs>
          <w:tab w:val="left" w:pos="284"/>
        </w:tabs>
        <w:ind w:firstLine="709"/>
        <w:jc w:val="both"/>
        <w:rPr>
          <w:sz w:val="28"/>
          <w:szCs w:val="28"/>
        </w:rPr>
      </w:pPr>
      <w:r>
        <w:rPr>
          <w:sz w:val="28"/>
          <w:szCs w:val="28"/>
        </w:rPr>
        <w:t>плановые (рейдовые) осмотры, обследования территорий, земельных участков (далее - рейдовые осмотры);</w:t>
      </w:r>
    </w:p>
    <w:p w:rsidR="003201BA" w:rsidRPr="004359C4" w:rsidRDefault="003201BA" w:rsidP="004359C4">
      <w:pPr>
        <w:numPr>
          <w:ilvl w:val="1"/>
          <w:numId w:val="1"/>
        </w:numPr>
        <w:tabs>
          <w:tab w:val="left" w:pos="1042"/>
        </w:tabs>
        <w:ind w:firstLine="709"/>
        <w:jc w:val="both"/>
        <w:rPr>
          <w:sz w:val="28"/>
          <w:szCs w:val="28"/>
        </w:rPr>
      </w:pPr>
      <w:r>
        <w:rPr>
          <w:sz w:val="28"/>
          <w:szCs w:val="28"/>
        </w:rPr>
        <w:t>меры по пресечению и (или) устранению последствий выявленных нарушений обязательных требований;</w:t>
      </w:r>
    </w:p>
    <w:p w:rsidR="003201BA" w:rsidRPr="004359C4" w:rsidRDefault="003201BA" w:rsidP="004359C4">
      <w:pPr>
        <w:numPr>
          <w:ilvl w:val="1"/>
          <w:numId w:val="1"/>
        </w:numPr>
        <w:tabs>
          <w:tab w:val="left" w:pos="960"/>
        </w:tabs>
        <w:ind w:firstLine="709"/>
        <w:jc w:val="both"/>
        <w:rPr>
          <w:sz w:val="28"/>
          <w:szCs w:val="28"/>
        </w:rPr>
      </w:pPr>
      <w:r>
        <w:rPr>
          <w:sz w:val="28"/>
          <w:szCs w:val="28"/>
        </w:rPr>
        <w:t>мероприятия по профилактике нарушений обязательных требований.</w:t>
      </w:r>
    </w:p>
    <w:p w:rsidR="003201BA" w:rsidRDefault="003201BA" w:rsidP="004359C4">
      <w:pPr>
        <w:ind w:firstLine="709"/>
        <w:jc w:val="both"/>
        <w:rPr>
          <w:sz w:val="28"/>
          <w:szCs w:val="28"/>
        </w:rPr>
      </w:pPr>
      <w:r>
        <w:rPr>
          <w:sz w:val="28"/>
          <w:szCs w:val="28"/>
        </w:rPr>
        <w:t>1.3. Мероприятия по муниципальному контролю осуществляют должностные лица администрации, уполномоченные на осуществление муниципального контроля (далее - должностные лица администрации).</w:t>
      </w:r>
    </w:p>
    <w:p w:rsidR="003201BA" w:rsidRDefault="003201BA" w:rsidP="004359C4">
      <w:pPr>
        <w:ind w:firstLine="709"/>
        <w:jc w:val="both"/>
        <w:rPr>
          <w:sz w:val="28"/>
          <w:szCs w:val="28"/>
        </w:rPr>
      </w:pPr>
      <w:r>
        <w:rPr>
          <w:sz w:val="28"/>
          <w:szCs w:val="28"/>
        </w:rPr>
        <w:t>1.4. Исполнение муниципальной функции по осуществлению муниципального контроля (далее - муниципальная функция) осуществляется в соответствии с:</w:t>
      </w:r>
    </w:p>
    <w:p w:rsidR="003201BA" w:rsidRDefault="003201BA" w:rsidP="003201BA">
      <w:pPr>
        <w:numPr>
          <w:ilvl w:val="0"/>
          <w:numId w:val="2"/>
        </w:numPr>
        <w:tabs>
          <w:tab w:val="left" w:pos="970"/>
        </w:tabs>
        <w:ind w:firstLine="709"/>
        <w:jc w:val="both"/>
        <w:rPr>
          <w:sz w:val="28"/>
          <w:szCs w:val="28"/>
        </w:rPr>
      </w:pPr>
      <w:r>
        <w:rPr>
          <w:sz w:val="28"/>
          <w:szCs w:val="28"/>
        </w:rPr>
        <w:t>Федеральным законом от 06.10.2003г. № 131-ФЗ «Об общих принципах организации местного самоуправления в Российской Федерации»;</w:t>
      </w:r>
    </w:p>
    <w:p w:rsidR="003201BA" w:rsidRPr="004359C4" w:rsidRDefault="003201BA" w:rsidP="004359C4">
      <w:pPr>
        <w:numPr>
          <w:ilvl w:val="0"/>
          <w:numId w:val="2"/>
        </w:numPr>
        <w:tabs>
          <w:tab w:val="left" w:pos="970"/>
        </w:tabs>
        <w:ind w:firstLine="709"/>
        <w:jc w:val="both"/>
        <w:rPr>
          <w:sz w:val="28"/>
          <w:szCs w:val="28"/>
        </w:rPr>
      </w:pPr>
      <w:r>
        <w:rPr>
          <w:sz w:val="28"/>
          <w:szCs w:val="28"/>
        </w:rPr>
        <w:lastRenderedPageBreak/>
        <w:t>Федеральным законом от 02.05.2006 № 59-ФЗ «О порядке рассмотрения обращений граждан Российской Федерации» (далее – Федеральный закон от 02.05.2006 № 59-ФЗ);</w:t>
      </w:r>
    </w:p>
    <w:p w:rsidR="003201BA" w:rsidRPr="004359C4" w:rsidRDefault="003201BA" w:rsidP="004359C4">
      <w:pPr>
        <w:numPr>
          <w:ilvl w:val="0"/>
          <w:numId w:val="3"/>
        </w:numPr>
        <w:tabs>
          <w:tab w:val="left" w:pos="985"/>
        </w:tabs>
        <w:ind w:firstLine="709"/>
        <w:jc w:val="both"/>
        <w:rPr>
          <w:sz w:val="28"/>
          <w:szCs w:val="28"/>
        </w:rPr>
      </w:pPr>
      <w:r>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3201BA" w:rsidRPr="004359C4" w:rsidRDefault="003201BA" w:rsidP="004359C4">
      <w:pPr>
        <w:numPr>
          <w:ilvl w:val="0"/>
          <w:numId w:val="3"/>
        </w:numPr>
        <w:tabs>
          <w:tab w:val="left" w:pos="0"/>
        </w:tabs>
        <w:ind w:firstLine="709"/>
        <w:jc w:val="both"/>
        <w:rPr>
          <w:sz w:val="28"/>
          <w:szCs w:val="28"/>
        </w:rPr>
      </w:pPr>
      <w:r>
        <w:rPr>
          <w:sz w:val="28"/>
          <w:szCs w:val="28"/>
        </w:rPr>
        <w:t>Федеральным законом от 27.07.2010г. № 210-ФЗ «Об организации предоставления государственных и муниципальных услуг»;</w:t>
      </w:r>
    </w:p>
    <w:p w:rsidR="003201BA" w:rsidRDefault="003201BA" w:rsidP="003201BA">
      <w:pPr>
        <w:ind w:firstLine="709"/>
        <w:jc w:val="both"/>
        <w:rPr>
          <w:sz w:val="28"/>
          <w:szCs w:val="28"/>
        </w:rPr>
      </w:pPr>
      <w:r>
        <w:rPr>
          <w:sz w:val="28"/>
          <w:szCs w:val="28"/>
        </w:rPr>
        <w:t>- Правилами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w:t>
      </w:r>
    </w:p>
    <w:p w:rsidR="003201BA" w:rsidRPr="004359C4" w:rsidRDefault="003201BA" w:rsidP="004359C4">
      <w:pPr>
        <w:numPr>
          <w:ilvl w:val="1"/>
          <w:numId w:val="3"/>
        </w:numPr>
        <w:tabs>
          <w:tab w:val="left" w:pos="982"/>
        </w:tabs>
        <w:ind w:firstLine="709"/>
        <w:jc w:val="both"/>
        <w:rPr>
          <w:sz w:val="28"/>
          <w:szCs w:val="28"/>
        </w:rPr>
      </w:pPr>
      <w:r>
        <w:rPr>
          <w:sz w:val="28"/>
          <w:szCs w:val="28"/>
        </w:rPr>
        <w:t>-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Генеральной прокуратуры от 27.03.2009 № 93);</w:t>
      </w:r>
    </w:p>
    <w:p w:rsidR="003201BA" w:rsidRDefault="003201BA" w:rsidP="003201BA">
      <w:pPr>
        <w:numPr>
          <w:ilvl w:val="1"/>
          <w:numId w:val="3"/>
        </w:numPr>
        <w:tabs>
          <w:tab w:val="left" w:pos="1090"/>
        </w:tabs>
        <w:ind w:firstLine="709"/>
        <w:jc w:val="both"/>
        <w:rPr>
          <w:sz w:val="28"/>
          <w:szCs w:val="28"/>
        </w:rPr>
      </w:pPr>
      <w:r>
        <w:rPr>
          <w:sz w:val="28"/>
          <w:szCs w:val="28"/>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от 30.04.2009 № 141)</w:t>
      </w:r>
    </w:p>
    <w:p w:rsidR="003201BA" w:rsidRDefault="003201BA" w:rsidP="003201BA">
      <w:pPr>
        <w:pStyle w:val="a3"/>
        <w:numPr>
          <w:ilvl w:val="0"/>
          <w:numId w:val="3"/>
        </w:numPr>
        <w:tabs>
          <w:tab w:val="left" w:pos="975"/>
        </w:tabs>
        <w:spacing w:after="0" w:line="240" w:lineRule="auto"/>
        <w:ind w:firstLine="709"/>
        <w:jc w:val="both"/>
        <w:rPr>
          <w:rFonts w:ascii="Times New Roman" w:hAnsi="Times New Roman"/>
          <w:sz w:val="28"/>
          <w:szCs w:val="28"/>
        </w:rPr>
      </w:pPr>
      <w:r>
        <w:rPr>
          <w:rFonts w:ascii="Times New Roman" w:hAnsi="Times New Roman"/>
          <w:sz w:val="28"/>
          <w:szCs w:val="28"/>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19.04.2016 № 724-р (далее - Перечень)</w:t>
      </w:r>
    </w:p>
    <w:p w:rsidR="003201BA" w:rsidRDefault="003201BA" w:rsidP="004359C4">
      <w:pPr>
        <w:tabs>
          <w:tab w:val="left" w:pos="0"/>
        </w:tabs>
        <w:ind w:firstLine="709"/>
        <w:jc w:val="both"/>
        <w:rPr>
          <w:sz w:val="28"/>
          <w:szCs w:val="28"/>
        </w:rPr>
      </w:pPr>
      <w:r>
        <w:rPr>
          <w:sz w:val="28"/>
          <w:szCs w:val="28"/>
        </w:rPr>
        <w:t xml:space="preserve">- </w:t>
      </w:r>
      <w:r w:rsidR="004359C4">
        <w:rPr>
          <w:sz w:val="28"/>
          <w:szCs w:val="28"/>
        </w:rPr>
        <w:t>Законом Челябинской области</w:t>
      </w:r>
      <w:r>
        <w:rPr>
          <w:sz w:val="28"/>
          <w:szCs w:val="28"/>
        </w:rPr>
        <w:t xml:space="preserve"> от 27.05.2010 № 584-</w:t>
      </w:r>
      <w:r w:rsidR="004359C4">
        <w:rPr>
          <w:sz w:val="28"/>
          <w:szCs w:val="28"/>
        </w:rPr>
        <w:t>ЗО «</w:t>
      </w:r>
      <w:r>
        <w:rPr>
          <w:sz w:val="28"/>
          <w:szCs w:val="28"/>
        </w:rPr>
        <w:t>Об административных правонарушениях»;</w:t>
      </w:r>
    </w:p>
    <w:p w:rsidR="003201BA" w:rsidRPr="004359C4" w:rsidRDefault="003201BA" w:rsidP="003201BA">
      <w:pPr>
        <w:numPr>
          <w:ilvl w:val="1"/>
          <w:numId w:val="4"/>
        </w:numPr>
        <w:tabs>
          <w:tab w:val="left" w:pos="968"/>
        </w:tabs>
        <w:ind w:firstLine="709"/>
        <w:jc w:val="both"/>
        <w:rPr>
          <w:sz w:val="28"/>
          <w:szCs w:val="28"/>
        </w:rPr>
      </w:pPr>
      <w:r>
        <w:rPr>
          <w:sz w:val="28"/>
          <w:szCs w:val="28"/>
        </w:rPr>
        <w:t xml:space="preserve">Уставом </w:t>
      </w:r>
      <w:proofErr w:type="spellStart"/>
      <w:r w:rsidR="004359C4">
        <w:rPr>
          <w:sz w:val="28"/>
          <w:szCs w:val="28"/>
        </w:rPr>
        <w:t>Маукского</w:t>
      </w:r>
      <w:proofErr w:type="spellEnd"/>
      <w:r w:rsidR="004359C4">
        <w:rPr>
          <w:sz w:val="28"/>
          <w:szCs w:val="28"/>
        </w:rPr>
        <w:t xml:space="preserve"> сельское</w:t>
      </w:r>
      <w:r>
        <w:rPr>
          <w:sz w:val="28"/>
          <w:szCs w:val="28"/>
        </w:rPr>
        <w:t xml:space="preserve"> поселение. </w:t>
      </w:r>
    </w:p>
    <w:p w:rsidR="003201BA" w:rsidRPr="004359C4" w:rsidRDefault="003201BA" w:rsidP="004359C4">
      <w:pPr>
        <w:numPr>
          <w:ilvl w:val="1"/>
          <w:numId w:val="4"/>
        </w:numPr>
        <w:tabs>
          <w:tab w:val="left" w:pos="1016"/>
        </w:tabs>
        <w:ind w:firstLine="709"/>
        <w:jc w:val="both"/>
        <w:rPr>
          <w:sz w:val="28"/>
          <w:szCs w:val="28"/>
        </w:rPr>
      </w:pPr>
      <w:r>
        <w:rPr>
          <w:sz w:val="28"/>
          <w:szCs w:val="28"/>
        </w:rPr>
        <w:tab/>
      </w:r>
      <w:r w:rsidRPr="003201BA">
        <w:rPr>
          <w:sz w:val="28"/>
          <w:szCs w:val="28"/>
        </w:rPr>
        <w:t xml:space="preserve">Правилами благоустройства территории </w:t>
      </w:r>
      <w:proofErr w:type="spellStart"/>
      <w:r w:rsidR="00505EFE">
        <w:rPr>
          <w:sz w:val="28"/>
          <w:szCs w:val="28"/>
        </w:rPr>
        <w:t>Маукского</w:t>
      </w:r>
      <w:proofErr w:type="spellEnd"/>
      <w:r w:rsidRPr="003201BA">
        <w:rPr>
          <w:sz w:val="28"/>
          <w:szCs w:val="28"/>
        </w:rPr>
        <w:t xml:space="preserve"> сельское поселение.  </w:t>
      </w:r>
    </w:p>
    <w:p w:rsidR="003201BA" w:rsidRPr="003201BA" w:rsidRDefault="003201BA" w:rsidP="004359C4">
      <w:pPr>
        <w:ind w:firstLine="709"/>
        <w:jc w:val="both"/>
        <w:rPr>
          <w:sz w:val="28"/>
          <w:szCs w:val="28"/>
        </w:rPr>
      </w:pPr>
      <w:r w:rsidRPr="003201BA">
        <w:rPr>
          <w:sz w:val="28"/>
          <w:szCs w:val="28"/>
        </w:rPr>
        <w:t>1.5. Предметом исполнения муниципальной функции является соблюдение юридическими лицами, индивидуальными предпринимателями и гражданами обязательных требований.</w:t>
      </w:r>
    </w:p>
    <w:p w:rsidR="003201BA" w:rsidRPr="003201BA" w:rsidRDefault="003201BA" w:rsidP="003201BA">
      <w:pPr>
        <w:ind w:firstLine="709"/>
        <w:jc w:val="both"/>
        <w:rPr>
          <w:sz w:val="28"/>
          <w:szCs w:val="28"/>
        </w:rPr>
      </w:pPr>
      <w:r w:rsidRPr="003201BA">
        <w:rPr>
          <w:sz w:val="28"/>
          <w:szCs w:val="28"/>
        </w:rPr>
        <w:t>1.6. Обязанности должностных лиц администрации при исполнении муниципальной функции.</w:t>
      </w:r>
    </w:p>
    <w:p w:rsidR="003201BA" w:rsidRPr="003201BA" w:rsidRDefault="003201BA" w:rsidP="003201BA">
      <w:pPr>
        <w:ind w:firstLine="709"/>
        <w:jc w:val="both"/>
        <w:rPr>
          <w:sz w:val="28"/>
          <w:szCs w:val="28"/>
        </w:rPr>
      </w:pPr>
    </w:p>
    <w:p w:rsidR="003201BA" w:rsidRPr="003201BA" w:rsidRDefault="003201BA" w:rsidP="003201BA">
      <w:pPr>
        <w:ind w:firstLine="709"/>
        <w:jc w:val="both"/>
        <w:rPr>
          <w:sz w:val="28"/>
          <w:szCs w:val="28"/>
        </w:rPr>
      </w:pPr>
      <w:r w:rsidRPr="003201BA">
        <w:rPr>
          <w:sz w:val="28"/>
          <w:szCs w:val="28"/>
        </w:rPr>
        <w:lastRenderedPageBreak/>
        <w:t>1.6.1. Должностные лица администрации обязаны:</w:t>
      </w:r>
    </w:p>
    <w:p w:rsidR="003201BA" w:rsidRPr="00AE6166" w:rsidRDefault="004359C4" w:rsidP="00AE6166">
      <w:pPr>
        <w:numPr>
          <w:ilvl w:val="1"/>
          <w:numId w:val="4"/>
        </w:numPr>
        <w:tabs>
          <w:tab w:val="left" w:pos="284"/>
        </w:tabs>
        <w:ind w:firstLine="709"/>
        <w:jc w:val="both"/>
        <w:rPr>
          <w:sz w:val="28"/>
          <w:szCs w:val="28"/>
        </w:rPr>
      </w:pPr>
      <w:r w:rsidRPr="003201BA">
        <w:rPr>
          <w:sz w:val="28"/>
          <w:szCs w:val="28"/>
        </w:rPr>
        <w:t>своевременно и в полной мере исполнять предоставленные в соответствии с</w:t>
      </w:r>
      <w:r w:rsidR="003201BA" w:rsidRPr="003201BA">
        <w:rPr>
          <w:sz w:val="28"/>
          <w:szCs w:val="28"/>
        </w:rPr>
        <w:t xml:space="preserve"> законодательством Российской Федерации полномочия по предупреждению, выявлению и пресечению нарушений обязательных требований;</w:t>
      </w:r>
    </w:p>
    <w:p w:rsidR="003201BA" w:rsidRPr="00AE6166" w:rsidRDefault="003201BA" w:rsidP="00AE6166">
      <w:pPr>
        <w:numPr>
          <w:ilvl w:val="0"/>
          <w:numId w:val="5"/>
        </w:numPr>
        <w:tabs>
          <w:tab w:val="left" w:pos="1023"/>
        </w:tabs>
        <w:ind w:firstLine="709"/>
        <w:jc w:val="both"/>
        <w:rPr>
          <w:sz w:val="28"/>
          <w:szCs w:val="28"/>
        </w:rPr>
      </w:pPr>
      <w:r w:rsidRPr="003201BA">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01BA" w:rsidRPr="00AE6166" w:rsidRDefault="003201BA" w:rsidP="00AE6166">
      <w:pPr>
        <w:numPr>
          <w:ilvl w:val="0"/>
          <w:numId w:val="5"/>
        </w:numPr>
        <w:tabs>
          <w:tab w:val="left" w:pos="1062"/>
        </w:tabs>
        <w:ind w:firstLine="709"/>
        <w:jc w:val="both"/>
        <w:rPr>
          <w:sz w:val="28"/>
          <w:szCs w:val="28"/>
        </w:rPr>
      </w:pPr>
      <w:r w:rsidRPr="003201BA">
        <w:rPr>
          <w:sz w:val="28"/>
          <w:szCs w:val="28"/>
        </w:rPr>
        <w:t xml:space="preserve">проводить проверку на основании </w:t>
      </w:r>
      <w:r w:rsidR="00AE6166" w:rsidRPr="003201BA">
        <w:rPr>
          <w:sz w:val="28"/>
          <w:szCs w:val="28"/>
        </w:rPr>
        <w:t>распоряжения администрации</w:t>
      </w:r>
      <w:r w:rsidRPr="003201BA">
        <w:rPr>
          <w:sz w:val="28"/>
          <w:szCs w:val="28"/>
        </w:rPr>
        <w:t xml:space="preserve"> о ее проведении и в соответствии с ее назначением;</w:t>
      </w:r>
    </w:p>
    <w:p w:rsidR="003201BA" w:rsidRPr="00AE6166" w:rsidRDefault="003201BA" w:rsidP="00AE6166">
      <w:pPr>
        <w:numPr>
          <w:ilvl w:val="0"/>
          <w:numId w:val="5"/>
        </w:numPr>
        <w:tabs>
          <w:tab w:val="left" w:pos="1095"/>
        </w:tabs>
        <w:ind w:firstLine="709"/>
        <w:jc w:val="both"/>
        <w:rPr>
          <w:sz w:val="28"/>
          <w:szCs w:val="28"/>
        </w:rPr>
      </w:pPr>
      <w:r w:rsidRPr="003201BA">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3201BA" w:rsidRPr="00AE6166" w:rsidRDefault="003201BA" w:rsidP="00AE6166">
      <w:pPr>
        <w:numPr>
          <w:ilvl w:val="0"/>
          <w:numId w:val="5"/>
        </w:numPr>
        <w:tabs>
          <w:tab w:val="left" w:pos="970"/>
        </w:tabs>
        <w:ind w:firstLine="709"/>
        <w:jc w:val="both"/>
        <w:rPr>
          <w:sz w:val="28"/>
          <w:szCs w:val="28"/>
        </w:rPr>
      </w:pPr>
      <w:r w:rsidRPr="003201BA">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3201BA" w:rsidRPr="003201BA" w:rsidRDefault="003201BA" w:rsidP="003201BA">
      <w:pPr>
        <w:numPr>
          <w:ilvl w:val="0"/>
          <w:numId w:val="5"/>
        </w:numPr>
        <w:tabs>
          <w:tab w:val="left" w:pos="1040"/>
        </w:tabs>
        <w:ind w:firstLine="709"/>
        <w:jc w:val="both"/>
        <w:rPr>
          <w:sz w:val="28"/>
          <w:szCs w:val="28"/>
        </w:rPr>
      </w:pPr>
      <w:r w:rsidRPr="003201BA">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201BA" w:rsidRPr="00AE6166" w:rsidRDefault="003201BA" w:rsidP="00AE6166">
      <w:pPr>
        <w:numPr>
          <w:ilvl w:val="0"/>
          <w:numId w:val="5"/>
        </w:numPr>
        <w:tabs>
          <w:tab w:val="left" w:pos="0"/>
        </w:tabs>
        <w:ind w:firstLine="709"/>
        <w:jc w:val="both"/>
        <w:rPr>
          <w:sz w:val="28"/>
          <w:szCs w:val="28"/>
        </w:rPr>
      </w:pPr>
      <w:r w:rsidRPr="003201BA">
        <w:rPr>
          <w:sz w:val="28"/>
          <w:szCs w:val="28"/>
        </w:rPr>
        <w:t xml:space="preserve">знакомить   </w:t>
      </w:r>
      <w:r w:rsidR="00CB377D" w:rsidRPr="003201BA">
        <w:rPr>
          <w:sz w:val="28"/>
          <w:szCs w:val="28"/>
        </w:rPr>
        <w:t>руководителя, иное</w:t>
      </w:r>
      <w:r w:rsidRPr="003201BA">
        <w:rPr>
          <w:sz w:val="28"/>
          <w:szCs w:val="28"/>
        </w:rPr>
        <w:t xml:space="preserve">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3201BA" w:rsidRPr="003201BA" w:rsidRDefault="003201BA" w:rsidP="003201BA">
      <w:pPr>
        <w:numPr>
          <w:ilvl w:val="0"/>
          <w:numId w:val="5"/>
        </w:numPr>
        <w:tabs>
          <w:tab w:val="left" w:pos="0"/>
        </w:tabs>
        <w:ind w:firstLine="709"/>
        <w:jc w:val="both"/>
        <w:rPr>
          <w:sz w:val="28"/>
          <w:szCs w:val="28"/>
        </w:rPr>
      </w:pPr>
      <w:r w:rsidRPr="003201BA">
        <w:rPr>
          <w:sz w:val="28"/>
          <w:szCs w:val="28"/>
        </w:rPr>
        <w:t xml:space="preserve">знакомить   </w:t>
      </w:r>
      <w:r w:rsidR="00CB377D" w:rsidRPr="003201BA">
        <w:rPr>
          <w:sz w:val="28"/>
          <w:szCs w:val="28"/>
        </w:rPr>
        <w:t>руководителя, иное</w:t>
      </w:r>
      <w:r w:rsidRPr="003201BA">
        <w:rPr>
          <w:sz w:val="28"/>
          <w:szCs w:val="28"/>
        </w:rPr>
        <w:t xml:space="preserve">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3201BA" w:rsidRPr="003201BA" w:rsidRDefault="003201BA" w:rsidP="00FC550C">
      <w:pPr>
        <w:ind w:firstLine="709"/>
        <w:jc w:val="both"/>
        <w:rPr>
          <w:sz w:val="28"/>
          <w:szCs w:val="28"/>
        </w:rPr>
      </w:pPr>
      <w:r w:rsidRPr="003201BA">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w:t>
      </w:r>
      <w:r w:rsidR="00CB377D">
        <w:rPr>
          <w:sz w:val="28"/>
          <w:szCs w:val="28"/>
        </w:rPr>
        <w:t xml:space="preserve"> </w:t>
      </w:r>
      <w:r w:rsidRPr="003201BA">
        <w:rPr>
          <w:sz w:val="28"/>
          <w:szCs w:val="28"/>
        </w:rPr>
        <w:t>Российской Федерации, музейных предметов и музейных коллекций,</w:t>
      </w:r>
      <w:r w:rsidR="00CB377D">
        <w:rPr>
          <w:sz w:val="28"/>
          <w:szCs w:val="28"/>
        </w:rPr>
        <w:t xml:space="preserve"> </w:t>
      </w:r>
      <w:r w:rsidRPr="003201BA">
        <w:rPr>
          <w:sz w:val="28"/>
          <w:szCs w:val="28"/>
        </w:rPr>
        <w:t>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w:t>
      </w:r>
      <w:r w:rsidR="00CB377D">
        <w:rPr>
          <w:sz w:val="28"/>
          <w:szCs w:val="28"/>
        </w:rPr>
        <w:t xml:space="preserve"> </w:t>
      </w:r>
      <w:r w:rsidRPr="003201BA">
        <w:rPr>
          <w:sz w:val="28"/>
          <w:szCs w:val="28"/>
        </w:rPr>
        <w:lastRenderedPageBreak/>
        <w:t>и законных интересов граждан, в том числе индивидуальных предпринимателей, юридических лиц;</w:t>
      </w:r>
    </w:p>
    <w:p w:rsidR="003201BA" w:rsidRPr="00FC550C" w:rsidRDefault="00FC550C" w:rsidP="00FC550C">
      <w:pPr>
        <w:numPr>
          <w:ilvl w:val="0"/>
          <w:numId w:val="6"/>
        </w:numPr>
        <w:tabs>
          <w:tab w:val="left" w:pos="1040"/>
        </w:tabs>
        <w:ind w:firstLine="709"/>
        <w:jc w:val="both"/>
        <w:rPr>
          <w:sz w:val="28"/>
          <w:szCs w:val="28"/>
        </w:rPr>
      </w:pPr>
      <w:r w:rsidRPr="003201BA">
        <w:rPr>
          <w:sz w:val="28"/>
          <w:szCs w:val="28"/>
        </w:rPr>
        <w:t>доказывать обоснованность своих действий при их обжаловании юридическими</w:t>
      </w:r>
      <w:r w:rsidR="003201BA" w:rsidRPr="003201BA">
        <w:rPr>
          <w:sz w:val="28"/>
          <w:szCs w:val="28"/>
        </w:rPr>
        <w:t xml:space="preserve"> лицами, индивидуальными предпринимателями в порядке, установленном законодательством Российской Федерации;</w:t>
      </w:r>
    </w:p>
    <w:p w:rsidR="003201BA" w:rsidRPr="00FC550C" w:rsidRDefault="003201BA" w:rsidP="00FC550C">
      <w:pPr>
        <w:numPr>
          <w:ilvl w:val="0"/>
          <w:numId w:val="6"/>
        </w:numPr>
        <w:tabs>
          <w:tab w:val="left" w:pos="1023"/>
        </w:tabs>
        <w:ind w:firstLine="709"/>
        <w:jc w:val="both"/>
        <w:rPr>
          <w:sz w:val="28"/>
          <w:szCs w:val="28"/>
        </w:rPr>
      </w:pPr>
      <w:r w:rsidRPr="003201BA">
        <w:rPr>
          <w:sz w:val="28"/>
          <w:szCs w:val="28"/>
        </w:rPr>
        <w:t>соблюдать сроки проведения проверки, установленные Федеральным законом от 26.12.2008 № 294-ФЗ;</w:t>
      </w:r>
    </w:p>
    <w:p w:rsidR="003201BA" w:rsidRPr="00FC550C" w:rsidRDefault="003201BA" w:rsidP="00FC550C">
      <w:pPr>
        <w:numPr>
          <w:ilvl w:val="0"/>
          <w:numId w:val="6"/>
        </w:numPr>
        <w:tabs>
          <w:tab w:val="left" w:pos="1333"/>
        </w:tabs>
        <w:ind w:firstLine="709"/>
        <w:jc w:val="both"/>
        <w:rPr>
          <w:sz w:val="28"/>
          <w:szCs w:val="28"/>
        </w:rPr>
      </w:pPr>
      <w:r w:rsidRPr="003201BA">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201BA" w:rsidRPr="003201BA" w:rsidRDefault="003201BA" w:rsidP="003201BA">
      <w:pPr>
        <w:numPr>
          <w:ilvl w:val="0"/>
          <w:numId w:val="6"/>
        </w:numPr>
        <w:tabs>
          <w:tab w:val="left" w:pos="1141"/>
        </w:tabs>
        <w:ind w:firstLine="709"/>
        <w:jc w:val="both"/>
        <w:rPr>
          <w:sz w:val="28"/>
          <w:szCs w:val="28"/>
        </w:rPr>
      </w:pPr>
      <w:r w:rsidRPr="003201BA">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w:t>
      </w:r>
    </w:p>
    <w:p w:rsidR="00FC550C" w:rsidRDefault="003201BA" w:rsidP="003201BA">
      <w:pPr>
        <w:numPr>
          <w:ilvl w:val="0"/>
          <w:numId w:val="6"/>
        </w:numPr>
        <w:tabs>
          <w:tab w:val="left" w:pos="1141"/>
        </w:tabs>
        <w:ind w:firstLine="709"/>
        <w:jc w:val="both"/>
        <w:rPr>
          <w:sz w:val="28"/>
          <w:szCs w:val="28"/>
        </w:rPr>
      </w:pPr>
      <w:r w:rsidRPr="003201BA">
        <w:rPr>
          <w:sz w:val="28"/>
          <w:szCs w:val="28"/>
        </w:rPr>
        <w:t>осуществлять</w:t>
      </w:r>
      <w:r w:rsidRPr="003201BA">
        <w:rPr>
          <w:sz w:val="28"/>
          <w:szCs w:val="28"/>
        </w:rPr>
        <w:tab/>
        <w:t>запись</w:t>
      </w:r>
      <w:r w:rsidRPr="003201BA">
        <w:rPr>
          <w:sz w:val="28"/>
          <w:szCs w:val="28"/>
        </w:rPr>
        <w:tab/>
        <w:t xml:space="preserve">о </w:t>
      </w:r>
      <w:r w:rsidR="00FC550C" w:rsidRPr="003201BA">
        <w:rPr>
          <w:sz w:val="28"/>
          <w:szCs w:val="28"/>
        </w:rPr>
        <w:t>проведенной проверке</w:t>
      </w:r>
      <w:r w:rsidRPr="003201BA">
        <w:rPr>
          <w:sz w:val="28"/>
          <w:szCs w:val="28"/>
        </w:rPr>
        <w:tab/>
        <w:t xml:space="preserve"> в</w:t>
      </w:r>
      <w:r w:rsidRPr="003201BA">
        <w:rPr>
          <w:sz w:val="28"/>
          <w:szCs w:val="28"/>
        </w:rPr>
        <w:tab/>
        <w:t>журнале</w:t>
      </w:r>
    </w:p>
    <w:p w:rsidR="003201BA" w:rsidRPr="003201BA" w:rsidRDefault="003201BA" w:rsidP="00FC550C">
      <w:pPr>
        <w:tabs>
          <w:tab w:val="left" w:pos="1141"/>
        </w:tabs>
        <w:jc w:val="both"/>
        <w:rPr>
          <w:sz w:val="28"/>
          <w:szCs w:val="28"/>
        </w:rPr>
      </w:pPr>
      <w:r w:rsidRPr="003201BA">
        <w:rPr>
          <w:sz w:val="28"/>
          <w:szCs w:val="28"/>
        </w:rPr>
        <w:t>учета</w:t>
      </w:r>
      <w:r w:rsidRPr="003201BA">
        <w:rPr>
          <w:sz w:val="28"/>
          <w:szCs w:val="28"/>
        </w:rPr>
        <w:tab/>
        <w:t>проверок в случае его наличия у юридического лица, индивидуального предпринимателя.</w:t>
      </w:r>
    </w:p>
    <w:p w:rsidR="003201BA" w:rsidRPr="003201BA" w:rsidRDefault="003201BA" w:rsidP="00FC550C">
      <w:pPr>
        <w:ind w:firstLine="709"/>
        <w:jc w:val="both"/>
        <w:rPr>
          <w:sz w:val="28"/>
          <w:szCs w:val="28"/>
        </w:rPr>
      </w:pPr>
      <w:r w:rsidRPr="003201BA">
        <w:rPr>
          <w:sz w:val="28"/>
          <w:szCs w:val="28"/>
        </w:rPr>
        <w:t>1.6.2. Должностные лица администрации не вправе:</w:t>
      </w:r>
    </w:p>
    <w:p w:rsidR="003201BA" w:rsidRPr="00FC550C" w:rsidRDefault="003201BA" w:rsidP="00FC550C">
      <w:pPr>
        <w:numPr>
          <w:ilvl w:val="1"/>
          <w:numId w:val="7"/>
        </w:numPr>
        <w:tabs>
          <w:tab w:val="left" w:pos="980"/>
        </w:tabs>
        <w:ind w:firstLine="709"/>
        <w:jc w:val="both"/>
        <w:rPr>
          <w:sz w:val="28"/>
          <w:szCs w:val="28"/>
        </w:rPr>
      </w:pPr>
      <w:r w:rsidRPr="003201BA">
        <w:rPr>
          <w:sz w:val="28"/>
          <w:szCs w:val="28"/>
        </w:rPr>
        <w:t>проверять выполнение обязательных требований, если проверка данных требований не относится к полномочиям администрации;</w:t>
      </w:r>
    </w:p>
    <w:p w:rsidR="003201BA" w:rsidRPr="00FC550C" w:rsidRDefault="003201BA" w:rsidP="00FC550C">
      <w:pPr>
        <w:numPr>
          <w:ilvl w:val="1"/>
          <w:numId w:val="7"/>
        </w:numPr>
        <w:tabs>
          <w:tab w:val="left" w:pos="1080"/>
        </w:tabs>
        <w:ind w:firstLine="709"/>
        <w:jc w:val="both"/>
        <w:rPr>
          <w:sz w:val="28"/>
          <w:szCs w:val="28"/>
        </w:rPr>
      </w:pPr>
      <w:r w:rsidRPr="003201BA">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201BA" w:rsidRPr="00FC550C" w:rsidRDefault="003201BA" w:rsidP="00FC550C">
      <w:pPr>
        <w:numPr>
          <w:ilvl w:val="0"/>
          <w:numId w:val="8"/>
        </w:numPr>
        <w:tabs>
          <w:tab w:val="left" w:pos="1170"/>
        </w:tabs>
        <w:ind w:firstLine="709"/>
        <w:jc w:val="both"/>
        <w:rPr>
          <w:sz w:val="28"/>
          <w:szCs w:val="28"/>
        </w:rPr>
      </w:pPr>
      <w:r w:rsidRPr="003201BA">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rsidR="003201BA" w:rsidRPr="00FC550C" w:rsidRDefault="003201BA" w:rsidP="00FC550C">
      <w:pPr>
        <w:numPr>
          <w:ilvl w:val="0"/>
          <w:numId w:val="8"/>
        </w:numPr>
        <w:tabs>
          <w:tab w:val="left" w:pos="1064"/>
        </w:tabs>
        <w:ind w:firstLine="709"/>
        <w:jc w:val="both"/>
        <w:rPr>
          <w:sz w:val="28"/>
          <w:szCs w:val="28"/>
        </w:rPr>
      </w:pPr>
      <w:r w:rsidRPr="003201BA">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3201BA" w:rsidRPr="00FC550C" w:rsidRDefault="003201BA" w:rsidP="00FC550C">
      <w:pPr>
        <w:numPr>
          <w:ilvl w:val="0"/>
          <w:numId w:val="8"/>
        </w:numPr>
        <w:tabs>
          <w:tab w:val="left" w:pos="1030"/>
        </w:tabs>
        <w:ind w:firstLine="709"/>
        <w:jc w:val="both"/>
        <w:rPr>
          <w:sz w:val="28"/>
          <w:szCs w:val="28"/>
        </w:rPr>
      </w:pPr>
      <w:r w:rsidRPr="003201BA">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3201BA" w:rsidRPr="003201BA" w:rsidRDefault="003201BA" w:rsidP="00FC550C">
      <w:pPr>
        <w:ind w:firstLine="709"/>
        <w:jc w:val="both"/>
        <w:rPr>
          <w:sz w:val="28"/>
          <w:szCs w:val="28"/>
        </w:rPr>
      </w:pPr>
      <w:r w:rsidRPr="003201BA">
        <w:rPr>
          <w:sz w:val="28"/>
          <w:szCs w:val="28"/>
        </w:rPr>
        <w:t>при проведении выездной проверки -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3201BA" w:rsidRPr="003201BA" w:rsidRDefault="003201BA" w:rsidP="003201BA">
      <w:pPr>
        <w:numPr>
          <w:ilvl w:val="1"/>
          <w:numId w:val="9"/>
        </w:numPr>
        <w:tabs>
          <w:tab w:val="left" w:pos="1088"/>
        </w:tabs>
        <w:ind w:firstLine="709"/>
        <w:jc w:val="both"/>
        <w:rPr>
          <w:sz w:val="28"/>
          <w:szCs w:val="28"/>
        </w:rPr>
      </w:pPr>
      <w:r w:rsidRPr="003201BA">
        <w:rPr>
          <w:sz w:val="28"/>
          <w:szCs w:val="28"/>
        </w:rPr>
        <w:t>требовать от юридического лица, индивидуального предпринимателя, гражданина нотариального удостоверения копий документов, представляемых в администрацию в ходе проведения документарной проверки, если иное не предусмотрено законодательством Российской Федерации;</w:t>
      </w:r>
    </w:p>
    <w:p w:rsidR="003201BA" w:rsidRPr="00FC550C" w:rsidRDefault="003201BA" w:rsidP="00FC550C">
      <w:pPr>
        <w:numPr>
          <w:ilvl w:val="1"/>
          <w:numId w:val="9"/>
        </w:numPr>
        <w:tabs>
          <w:tab w:val="left" w:pos="1088"/>
        </w:tabs>
        <w:ind w:firstLine="709"/>
        <w:jc w:val="both"/>
        <w:rPr>
          <w:sz w:val="28"/>
          <w:szCs w:val="28"/>
        </w:rPr>
      </w:pPr>
      <w:r w:rsidRPr="003201BA">
        <w:rPr>
          <w:sz w:val="28"/>
          <w:szCs w:val="28"/>
        </w:rPr>
        <w:t xml:space="preserve"> требовать от юридического лица, индивидуального предпринимателя, гражданина представления документов и (или) информации, включая </w:t>
      </w:r>
      <w:r w:rsidRPr="003201BA">
        <w:rPr>
          <w:sz w:val="28"/>
          <w:szCs w:val="28"/>
        </w:rPr>
        <w:lastRenderedPageBreak/>
        <w:t>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3201BA" w:rsidRPr="00FC550C" w:rsidRDefault="003201BA" w:rsidP="00FC550C">
      <w:pPr>
        <w:numPr>
          <w:ilvl w:val="1"/>
          <w:numId w:val="9"/>
        </w:numPr>
        <w:tabs>
          <w:tab w:val="left" w:pos="999"/>
        </w:tabs>
        <w:ind w:firstLine="709"/>
        <w:jc w:val="both"/>
        <w:rPr>
          <w:sz w:val="28"/>
          <w:szCs w:val="28"/>
        </w:rPr>
      </w:pPr>
      <w:r w:rsidRPr="003201BA">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201BA" w:rsidRPr="00FC550C" w:rsidRDefault="003201BA" w:rsidP="00FC550C">
      <w:pPr>
        <w:numPr>
          <w:ilvl w:val="1"/>
          <w:numId w:val="9"/>
        </w:numPr>
        <w:tabs>
          <w:tab w:val="left" w:pos="1011"/>
        </w:tabs>
        <w:ind w:firstLine="709"/>
        <w:jc w:val="both"/>
        <w:rPr>
          <w:sz w:val="28"/>
          <w:szCs w:val="28"/>
        </w:rPr>
      </w:pPr>
      <w:r w:rsidRPr="003201BA">
        <w:rPr>
          <w:sz w:val="28"/>
          <w:szCs w:val="28"/>
        </w:rPr>
        <w:t>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3201BA" w:rsidRPr="003201BA" w:rsidRDefault="003201BA" w:rsidP="00FC550C">
      <w:pPr>
        <w:ind w:firstLine="709"/>
        <w:jc w:val="both"/>
        <w:rPr>
          <w:sz w:val="28"/>
          <w:szCs w:val="28"/>
        </w:rPr>
      </w:pPr>
      <w:r w:rsidRPr="003201BA">
        <w:rPr>
          <w:sz w:val="28"/>
          <w:szCs w:val="28"/>
        </w:rPr>
        <w:t>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201BA" w:rsidRPr="00FC550C" w:rsidRDefault="003201BA" w:rsidP="00FC550C">
      <w:pPr>
        <w:numPr>
          <w:ilvl w:val="0"/>
          <w:numId w:val="8"/>
        </w:numPr>
        <w:tabs>
          <w:tab w:val="left" w:pos="1045"/>
        </w:tabs>
        <w:ind w:firstLine="709"/>
        <w:jc w:val="both"/>
        <w:rPr>
          <w:sz w:val="28"/>
          <w:szCs w:val="28"/>
        </w:rPr>
      </w:pPr>
      <w:r w:rsidRPr="003201BA">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3201BA" w:rsidRPr="00FC550C" w:rsidRDefault="003201BA" w:rsidP="00FC550C">
      <w:pPr>
        <w:numPr>
          <w:ilvl w:val="0"/>
          <w:numId w:val="8"/>
        </w:numPr>
        <w:tabs>
          <w:tab w:val="left" w:pos="960"/>
        </w:tabs>
        <w:ind w:firstLine="709"/>
        <w:jc w:val="both"/>
        <w:rPr>
          <w:sz w:val="28"/>
          <w:szCs w:val="28"/>
        </w:rPr>
      </w:pPr>
      <w:r w:rsidRPr="003201BA">
        <w:rPr>
          <w:sz w:val="28"/>
          <w:szCs w:val="28"/>
        </w:rPr>
        <w:t>превышать установленные сроки проведения проверки;</w:t>
      </w:r>
    </w:p>
    <w:p w:rsidR="003201BA" w:rsidRPr="003201BA" w:rsidRDefault="003201BA" w:rsidP="003201BA">
      <w:pPr>
        <w:numPr>
          <w:ilvl w:val="0"/>
          <w:numId w:val="8"/>
        </w:numPr>
        <w:tabs>
          <w:tab w:val="left" w:pos="1011"/>
        </w:tabs>
        <w:ind w:firstLine="709"/>
        <w:jc w:val="both"/>
        <w:rPr>
          <w:sz w:val="28"/>
          <w:szCs w:val="28"/>
        </w:rPr>
      </w:pPr>
      <w:r w:rsidRPr="003201BA">
        <w:rPr>
          <w:sz w:val="28"/>
          <w:szCs w:val="28"/>
        </w:rPr>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3201BA" w:rsidRPr="003201BA" w:rsidRDefault="003201BA" w:rsidP="003201BA">
      <w:pPr>
        <w:ind w:firstLine="709"/>
        <w:jc w:val="both"/>
        <w:rPr>
          <w:sz w:val="28"/>
          <w:szCs w:val="28"/>
        </w:rPr>
      </w:pPr>
      <w:r w:rsidRPr="003201BA">
        <w:rPr>
          <w:sz w:val="28"/>
          <w:szCs w:val="28"/>
        </w:rPr>
        <w:t>1.6.3. Должностные лица администрации в пределах своих полномочий:</w:t>
      </w:r>
    </w:p>
    <w:p w:rsidR="00FC550C" w:rsidRDefault="003201BA" w:rsidP="00FC550C">
      <w:pPr>
        <w:numPr>
          <w:ilvl w:val="0"/>
          <w:numId w:val="10"/>
        </w:numPr>
        <w:tabs>
          <w:tab w:val="left" w:pos="1000"/>
        </w:tabs>
        <w:ind w:firstLine="709"/>
        <w:jc w:val="both"/>
        <w:rPr>
          <w:sz w:val="28"/>
          <w:szCs w:val="28"/>
        </w:rPr>
      </w:pPr>
      <w:r w:rsidRPr="003201BA">
        <w:rPr>
          <w:sz w:val="28"/>
          <w:szCs w:val="28"/>
        </w:rPr>
        <w:t>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3201BA" w:rsidRPr="00FC550C" w:rsidRDefault="00FC550C" w:rsidP="00FC550C">
      <w:pPr>
        <w:numPr>
          <w:ilvl w:val="0"/>
          <w:numId w:val="10"/>
        </w:numPr>
        <w:tabs>
          <w:tab w:val="left" w:pos="1000"/>
        </w:tabs>
        <w:ind w:firstLine="709"/>
        <w:jc w:val="both"/>
        <w:rPr>
          <w:sz w:val="28"/>
          <w:szCs w:val="28"/>
        </w:rPr>
      </w:pPr>
      <w:r w:rsidRPr="00FC550C">
        <w:rPr>
          <w:sz w:val="28"/>
          <w:szCs w:val="28"/>
        </w:rPr>
        <w:t xml:space="preserve"> </w:t>
      </w:r>
      <w:r w:rsidR="003201BA" w:rsidRPr="00FC550C">
        <w:rPr>
          <w:sz w:val="28"/>
          <w:szCs w:val="28"/>
        </w:rPr>
        <w:t xml:space="preserve">составляют  протоколы  об  административных  правонарушениях  в  пределах полномочий, предусмотренных Законом Челябинской области № 584-ЗО «Об административных правонарушениях» и направляют административный материал по выявленному административному правонарушению в сфере благоустройства территории </w:t>
      </w:r>
      <w:proofErr w:type="spellStart"/>
      <w:r w:rsidR="00505EFE" w:rsidRPr="00FC550C">
        <w:rPr>
          <w:sz w:val="28"/>
          <w:szCs w:val="28"/>
        </w:rPr>
        <w:t>Маукского</w:t>
      </w:r>
      <w:proofErr w:type="spellEnd"/>
      <w:r w:rsidR="003201BA" w:rsidRPr="00FC550C">
        <w:rPr>
          <w:sz w:val="28"/>
          <w:szCs w:val="28"/>
        </w:rPr>
        <w:t xml:space="preserve"> сельского поселения в административную комиссию </w:t>
      </w:r>
      <w:proofErr w:type="spellStart"/>
      <w:r w:rsidR="003201BA" w:rsidRPr="00FC550C">
        <w:rPr>
          <w:sz w:val="28"/>
          <w:szCs w:val="28"/>
        </w:rPr>
        <w:t>Каслинского</w:t>
      </w:r>
      <w:proofErr w:type="spellEnd"/>
      <w:r w:rsidR="003201BA" w:rsidRPr="00FC550C">
        <w:rPr>
          <w:sz w:val="28"/>
          <w:szCs w:val="28"/>
        </w:rPr>
        <w:t xml:space="preserve"> муниципального района для рассмотрения и принятия мер административного принуждения к нарушителю;</w:t>
      </w:r>
    </w:p>
    <w:p w:rsidR="003201BA" w:rsidRPr="003201BA" w:rsidRDefault="003201BA" w:rsidP="003201BA">
      <w:pPr>
        <w:numPr>
          <w:ilvl w:val="0"/>
          <w:numId w:val="11"/>
        </w:numPr>
        <w:tabs>
          <w:tab w:val="left" w:pos="1018"/>
        </w:tabs>
        <w:ind w:firstLine="709"/>
        <w:jc w:val="both"/>
        <w:rPr>
          <w:sz w:val="28"/>
          <w:szCs w:val="28"/>
        </w:rPr>
      </w:pPr>
      <w:r w:rsidRPr="003201BA">
        <w:rPr>
          <w:sz w:val="28"/>
          <w:szCs w:val="28"/>
        </w:rPr>
        <w:t>выдают предписания юридическим лицам, индивидуальным предпринимателям и гражданам об устранении выявленных нарушений;</w:t>
      </w:r>
    </w:p>
    <w:p w:rsidR="003201BA" w:rsidRPr="003201BA" w:rsidRDefault="003201BA" w:rsidP="003201BA">
      <w:pPr>
        <w:numPr>
          <w:ilvl w:val="0"/>
          <w:numId w:val="11"/>
        </w:numPr>
        <w:tabs>
          <w:tab w:val="left" w:pos="1302"/>
        </w:tabs>
        <w:ind w:firstLine="709"/>
        <w:jc w:val="both"/>
        <w:rPr>
          <w:sz w:val="28"/>
          <w:szCs w:val="28"/>
        </w:rPr>
      </w:pPr>
      <w:r w:rsidRPr="003201BA">
        <w:rPr>
          <w:sz w:val="28"/>
          <w:szCs w:val="28"/>
        </w:rPr>
        <w:t>направляют предостережения юридическим лицам, индивидуальным предпринимателям о недопустимости нарушения обязательных требований;</w:t>
      </w:r>
    </w:p>
    <w:p w:rsidR="003201BA" w:rsidRPr="003201BA" w:rsidRDefault="003201BA" w:rsidP="003201BA">
      <w:pPr>
        <w:ind w:firstLine="709"/>
        <w:jc w:val="both"/>
        <w:rPr>
          <w:sz w:val="28"/>
          <w:szCs w:val="28"/>
        </w:rPr>
      </w:pPr>
    </w:p>
    <w:p w:rsidR="003201BA" w:rsidRPr="00FC550C" w:rsidRDefault="003201BA" w:rsidP="00FC550C">
      <w:pPr>
        <w:numPr>
          <w:ilvl w:val="0"/>
          <w:numId w:val="11"/>
        </w:numPr>
        <w:tabs>
          <w:tab w:val="left" w:pos="1023"/>
        </w:tabs>
        <w:ind w:firstLine="709"/>
        <w:jc w:val="both"/>
        <w:rPr>
          <w:sz w:val="28"/>
          <w:szCs w:val="28"/>
        </w:rPr>
      </w:pPr>
      <w:r w:rsidRPr="003201BA">
        <w:rPr>
          <w:sz w:val="28"/>
          <w:szCs w:val="28"/>
        </w:rPr>
        <w:lastRenderedPageBreak/>
        <w:t>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3201BA" w:rsidRPr="00FC550C" w:rsidRDefault="003201BA" w:rsidP="00FC550C">
      <w:pPr>
        <w:numPr>
          <w:ilvl w:val="0"/>
          <w:numId w:val="11"/>
        </w:numPr>
        <w:tabs>
          <w:tab w:val="left" w:pos="1030"/>
        </w:tabs>
        <w:ind w:firstLine="709"/>
        <w:jc w:val="both"/>
        <w:rPr>
          <w:sz w:val="28"/>
          <w:szCs w:val="28"/>
        </w:rPr>
      </w:pPr>
      <w:r w:rsidRPr="003201BA">
        <w:rPr>
          <w:sz w:val="28"/>
          <w:szCs w:val="28"/>
        </w:rPr>
        <w:t>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Челябинской области.</w:t>
      </w:r>
    </w:p>
    <w:p w:rsidR="003201BA" w:rsidRPr="003201BA" w:rsidRDefault="003201BA" w:rsidP="00FC550C">
      <w:pPr>
        <w:ind w:firstLine="709"/>
        <w:jc w:val="both"/>
        <w:rPr>
          <w:sz w:val="28"/>
          <w:szCs w:val="28"/>
        </w:rPr>
      </w:pPr>
      <w:r w:rsidRPr="003201BA">
        <w:rPr>
          <w:sz w:val="28"/>
          <w:szCs w:val="28"/>
        </w:rPr>
        <w:t xml:space="preserve">1.6.4. Администрация, должностные лица </w:t>
      </w:r>
      <w:r w:rsidR="00FC550C" w:rsidRPr="003201BA">
        <w:rPr>
          <w:sz w:val="28"/>
          <w:szCs w:val="28"/>
        </w:rPr>
        <w:t>администрации, в</w:t>
      </w:r>
      <w:r w:rsidRPr="003201BA">
        <w:rPr>
          <w:sz w:val="28"/>
          <w:szCs w:val="28"/>
        </w:rPr>
        <w:t xml:space="preserve"> случае ненадлежащего исполнения муниципальной функции, совершения противоправных действий (бездействия) при осуществлении муниципальной функции несут ответственность в соответствии с действующим законодательством.</w:t>
      </w:r>
    </w:p>
    <w:p w:rsidR="003201BA" w:rsidRPr="003201BA" w:rsidRDefault="003201BA" w:rsidP="00FC550C">
      <w:pPr>
        <w:ind w:firstLine="709"/>
        <w:jc w:val="both"/>
        <w:rPr>
          <w:sz w:val="28"/>
          <w:szCs w:val="28"/>
        </w:rPr>
      </w:pPr>
      <w:r w:rsidRPr="003201BA">
        <w:rPr>
          <w:sz w:val="28"/>
          <w:szCs w:val="28"/>
        </w:rPr>
        <w:t>1.7. Права и обязанности юридических лиц, индивидуальных предпринимателей и граждан, в отношении которых проводится проверка.</w:t>
      </w:r>
    </w:p>
    <w:p w:rsidR="003201BA" w:rsidRPr="003201BA" w:rsidRDefault="003201BA" w:rsidP="00FC550C">
      <w:pPr>
        <w:ind w:firstLine="709"/>
        <w:jc w:val="both"/>
        <w:rPr>
          <w:sz w:val="28"/>
          <w:szCs w:val="28"/>
        </w:rPr>
      </w:pPr>
      <w:r w:rsidRPr="003201BA">
        <w:rPr>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3201BA" w:rsidRPr="00FC550C" w:rsidRDefault="003201BA" w:rsidP="00FC550C">
      <w:pPr>
        <w:numPr>
          <w:ilvl w:val="0"/>
          <w:numId w:val="12"/>
        </w:numPr>
        <w:tabs>
          <w:tab w:val="left" w:pos="1009"/>
        </w:tabs>
        <w:ind w:firstLine="709"/>
        <w:jc w:val="both"/>
        <w:rPr>
          <w:sz w:val="28"/>
          <w:szCs w:val="28"/>
        </w:rPr>
      </w:pPr>
      <w:r w:rsidRPr="003201BA">
        <w:rPr>
          <w:sz w:val="28"/>
          <w:szCs w:val="28"/>
        </w:rPr>
        <w:t>непосредственно присутствовать при проведении проверки, давать объяснения по вопросам, относящимся к предмету проверки;</w:t>
      </w:r>
    </w:p>
    <w:p w:rsidR="003201BA" w:rsidRPr="00FC550C" w:rsidRDefault="003201BA" w:rsidP="00FC550C">
      <w:pPr>
        <w:numPr>
          <w:ilvl w:val="0"/>
          <w:numId w:val="12"/>
        </w:numPr>
        <w:tabs>
          <w:tab w:val="left" w:pos="978"/>
        </w:tabs>
        <w:ind w:firstLine="709"/>
        <w:jc w:val="both"/>
        <w:rPr>
          <w:sz w:val="28"/>
          <w:szCs w:val="28"/>
        </w:rPr>
      </w:pPr>
      <w:r w:rsidRPr="003201BA">
        <w:rPr>
          <w:sz w:val="28"/>
          <w:szCs w:val="28"/>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3201BA" w:rsidRPr="00FC550C" w:rsidRDefault="003201BA" w:rsidP="00FC550C">
      <w:pPr>
        <w:numPr>
          <w:ilvl w:val="0"/>
          <w:numId w:val="12"/>
        </w:numPr>
        <w:tabs>
          <w:tab w:val="left" w:pos="990"/>
        </w:tabs>
        <w:ind w:firstLine="709"/>
        <w:jc w:val="both"/>
        <w:rPr>
          <w:sz w:val="28"/>
          <w:szCs w:val="28"/>
        </w:rPr>
      </w:pPr>
      <w:r w:rsidRPr="003201BA">
        <w:rPr>
          <w:sz w:val="28"/>
          <w:szCs w:val="28"/>
        </w:rPr>
        <w:t>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01BA" w:rsidRPr="00FC550C" w:rsidRDefault="003201BA" w:rsidP="00FC550C">
      <w:pPr>
        <w:numPr>
          <w:ilvl w:val="0"/>
          <w:numId w:val="12"/>
        </w:numPr>
        <w:tabs>
          <w:tab w:val="left" w:pos="1136"/>
        </w:tabs>
        <w:ind w:firstLine="709"/>
        <w:jc w:val="both"/>
        <w:rPr>
          <w:sz w:val="28"/>
          <w:szCs w:val="28"/>
        </w:rPr>
      </w:pPr>
      <w:r w:rsidRPr="003201BA">
        <w:rPr>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201BA" w:rsidRPr="003201BA" w:rsidRDefault="003201BA" w:rsidP="003201BA">
      <w:pPr>
        <w:numPr>
          <w:ilvl w:val="0"/>
          <w:numId w:val="12"/>
        </w:numPr>
        <w:tabs>
          <w:tab w:val="left" w:pos="1066"/>
        </w:tabs>
        <w:ind w:firstLine="709"/>
        <w:jc w:val="both"/>
        <w:rPr>
          <w:sz w:val="28"/>
          <w:szCs w:val="28"/>
        </w:rPr>
      </w:pPr>
      <w:r w:rsidRPr="003201BA">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201BA" w:rsidRDefault="003201BA" w:rsidP="003201BA">
      <w:pPr>
        <w:ind w:firstLine="709"/>
        <w:jc w:val="both"/>
        <w:rPr>
          <w:sz w:val="28"/>
          <w:szCs w:val="28"/>
        </w:rPr>
      </w:pPr>
      <w:r w:rsidRPr="003201BA">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 (только для юридических лиц и индивидуальных предпринимателей;</w:t>
      </w:r>
    </w:p>
    <w:p w:rsidR="003201BA" w:rsidRPr="00FC550C" w:rsidRDefault="003201BA" w:rsidP="00FC550C">
      <w:pPr>
        <w:numPr>
          <w:ilvl w:val="1"/>
          <w:numId w:val="13"/>
        </w:numPr>
        <w:tabs>
          <w:tab w:val="left" w:pos="1045"/>
        </w:tabs>
        <w:ind w:firstLine="709"/>
        <w:jc w:val="both"/>
        <w:rPr>
          <w:sz w:val="28"/>
          <w:szCs w:val="28"/>
        </w:rPr>
      </w:pPr>
      <w:r w:rsidRPr="003201BA">
        <w:rPr>
          <w:sz w:val="28"/>
          <w:szCs w:val="28"/>
        </w:rPr>
        <w:t xml:space="preserve">обжаловать решения,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w:t>
      </w:r>
      <w:r w:rsidRPr="003201BA">
        <w:rPr>
          <w:sz w:val="28"/>
          <w:szCs w:val="28"/>
        </w:rPr>
        <w:lastRenderedPageBreak/>
        <w:t>административном и (или) судебном порядке в соответствии с законодательством Российской Федерации.</w:t>
      </w:r>
    </w:p>
    <w:p w:rsidR="003201BA" w:rsidRPr="003201BA" w:rsidRDefault="003201BA" w:rsidP="00FC550C">
      <w:pPr>
        <w:ind w:firstLine="709"/>
        <w:jc w:val="both"/>
        <w:rPr>
          <w:sz w:val="28"/>
          <w:szCs w:val="28"/>
        </w:rPr>
      </w:pPr>
      <w:r w:rsidRPr="003201BA">
        <w:rPr>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своих представителей, чьи полномочия удостоверены в установленном порядке.</w:t>
      </w:r>
    </w:p>
    <w:p w:rsidR="003201BA" w:rsidRPr="003201BA" w:rsidRDefault="003201BA" w:rsidP="00FC550C">
      <w:pPr>
        <w:ind w:firstLine="709"/>
        <w:jc w:val="both"/>
        <w:rPr>
          <w:sz w:val="28"/>
          <w:szCs w:val="28"/>
        </w:rPr>
      </w:pPr>
      <w:r w:rsidRPr="003201BA">
        <w:rPr>
          <w:sz w:val="28"/>
          <w:szCs w:val="28"/>
        </w:rPr>
        <w:t>1.7.3.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201BA" w:rsidRPr="003201BA" w:rsidRDefault="003201BA" w:rsidP="009D558E">
      <w:pPr>
        <w:ind w:firstLine="709"/>
        <w:jc w:val="both"/>
        <w:rPr>
          <w:sz w:val="28"/>
          <w:szCs w:val="28"/>
        </w:rPr>
      </w:pPr>
      <w:r w:rsidRPr="003201BA">
        <w:rPr>
          <w:sz w:val="28"/>
          <w:szCs w:val="28"/>
        </w:rPr>
        <w:t>1.8. Результатом исполнения муниципальной функции является:</w:t>
      </w:r>
    </w:p>
    <w:p w:rsidR="003201BA" w:rsidRPr="009D558E" w:rsidRDefault="003201BA" w:rsidP="009D558E">
      <w:pPr>
        <w:numPr>
          <w:ilvl w:val="1"/>
          <w:numId w:val="14"/>
        </w:numPr>
        <w:tabs>
          <w:tab w:val="left" w:pos="1030"/>
        </w:tabs>
        <w:ind w:firstLine="709"/>
        <w:jc w:val="both"/>
        <w:rPr>
          <w:sz w:val="28"/>
          <w:szCs w:val="28"/>
        </w:rPr>
      </w:pPr>
      <w:r w:rsidRPr="003201BA">
        <w:rPr>
          <w:sz w:val="28"/>
          <w:szCs w:val="28"/>
        </w:rPr>
        <w:t>оформление и выдача должностным лицом администрации юридическому лицу, индивидуальному предпринимателю, гражданину:</w:t>
      </w:r>
    </w:p>
    <w:p w:rsidR="003201BA" w:rsidRPr="003201BA" w:rsidRDefault="003201BA" w:rsidP="003201BA">
      <w:pPr>
        <w:ind w:firstLine="709"/>
        <w:jc w:val="both"/>
        <w:rPr>
          <w:sz w:val="28"/>
          <w:szCs w:val="28"/>
        </w:rPr>
      </w:pPr>
      <w:r w:rsidRPr="003201BA">
        <w:rPr>
          <w:sz w:val="28"/>
          <w:szCs w:val="28"/>
        </w:rPr>
        <w:t>-  акта проверки;</w:t>
      </w:r>
    </w:p>
    <w:p w:rsidR="003201BA" w:rsidRPr="003201BA" w:rsidRDefault="003201BA" w:rsidP="009D558E">
      <w:pPr>
        <w:ind w:firstLine="709"/>
        <w:jc w:val="both"/>
        <w:rPr>
          <w:sz w:val="28"/>
          <w:szCs w:val="28"/>
        </w:rPr>
      </w:pPr>
      <w:r w:rsidRPr="003201BA">
        <w:rPr>
          <w:sz w:val="28"/>
          <w:szCs w:val="28"/>
        </w:rPr>
        <w:t>- предписания об устранении выявленных нарушений обязательных требований (далее - предписание) - в случае выявления нарушений обязательных требований;</w:t>
      </w:r>
    </w:p>
    <w:p w:rsidR="003201BA" w:rsidRPr="003201BA" w:rsidRDefault="003201BA" w:rsidP="003201BA">
      <w:pPr>
        <w:ind w:firstLine="709"/>
        <w:jc w:val="both"/>
        <w:rPr>
          <w:sz w:val="28"/>
          <w:szCs w:val="28"/>
        </w:rPr>
      </w:pPr>
      <w:r w:rsidRPr="003201BA">
        <w:rPr>
          <w:sz w:val="28"/>
          <w:szCs w:val="28"/>
        </w:rPr>
        <w:t>- копии протокола об административном правонарушении - в случае возбуждения дела об административном правонарушении;</w:t>
      </w:r>
    </w:p>
    <w:p w:rsidR="003201BA" w:rsidRDefault="003201BA" w:rsidP="003201BA">
      <w:pPr>
        <w:ind w:firstLine="709"/>
        <w:jc w:val="both"/>
        <w:rPr>
          <w:sz w:val="28"/>
          <w:szCs w:val="28"/>
        </w:rPr>
      </w:pPr>
      <w:r w:rsidRPr="003201BA">
        <w:rPr>
          <w:sz w:val="28"/>
          <w:szCs w:val="28"/>
        </w:rPr>
        <w:t xml:space="preserve">- направление административного материала в административную комиссию </w:t>
      </w:r>
      <w:proofErr w:type="spellStart"/>
      <w:r w:rsidRPr="003201BA">
        <w:rPr>
          <w:sz w:val="28"/>
          <w:szCs w:val="28"/>
        </w:rPr>
        <w:t>Каслинского</w:t>
      </w:r>
      <w:proofErr w:type="spellEnd"/>
      <w:r w:rsidRPr="003201BA">
        <w:rPr>
          <w:sz w:val="28"/>
          <w:szCs w:val="28"/>
        </w:rPr>
        <w:t xml:space="preserve"> муниципального района для рассмотрения и принятия мер административного принуждения к нарушителям.</w:t>
      </w:r>
    </w:p>
    <w:p w:rsidR="009D558E" w:rsidRPr="003201BA" w:rsidRDefault="009D558E" w:rsidP="003201BA">
      <w:pPr>
        <w:ind w:firstLine="709"/>
        <w:jc w:val="both"/>
        <w:rPr>
          <w:sz w:val="28"/>
          <w:szCs w:val="28"/>
        </w:rPr>
      </w:pPr>
    </w:p>
    <w:p w:rsidR="003201BA" w:rsidRPr="003201BA" w:rsidRDefault="003201BA" w:rsidP="003201BA">
      <w:pPr>
        <w:numPr>
          <w:ilvl w:val="0"/>
          <w:numId w:val="15"/>
        </w:numPr>
        <w:tabs>
          <w:tab w:val="left" w:pos="0"/>
        </w:tabs>
        <w:ind w:firstLine="709"/>
        <w:jc w:val="center"/>
        <w:rPr>
          <w:b/>
          <w:bCs/>
          <w:sz w:val="28"/>
          <w:szCs w:val="28"/>
        </w:rPr>
      </w:pPr>
      <w:r w:rsidRPr="003201BA">
        <w:rPr>
          <w:b/>
          <w:bCs/>
          <w:sz w:val="28"/>
          <w:szCs w:val="28"/>
        </w:rPr>
        <w:t>Требования к порядку исполнения муниципальной функции</w:t>
      </w:r>
    </w:p>
    <w:p w:rsidR="003201BA" w:rsidRPr="003201BA" w:rsidRDefault="003201BA" w:rsidP="003201BA">
      <w:pPr>
        <w:ind w:firstLine="709"/>
        <w:jc w:val="both"/>
        <w:rPr>
          <w:sz w:val="28"/>
          <w:szCs w:val="28"/>
        </w:rPr>
      </w:pPr>
    </w:p>
    <w:p w:rsidR="003201BA" w:rsidRPr="003201BA" w:rsidRDefault="003201BA" w:rsidP="009D558E">
      <w:pPr>
        <w:ind w:firstLine="709"/>
        <w:jc w:val="both"/>
        <w:rPr>
          <w:sz w:val="28"/>
          <w:szCs w:val="28"/>
        </w:rPr>
      </w:pPr>
      <w:r w:rsidRPr="003201BA">
        <w:rPr>
          <w:sz w:val="28"/>
          <w:szCs w:val="28"/>
        </w:rPr>
        <w:t>2.1. Порядок информирования об исполнении муниципальной функции.</w:t>
      </w:r>
    </w:p>
    <w:p w:rsidR="003201BA" w:rsidRPr="003201BA" w:rsidRDefault="003201BA" w:rsidP="009D558E">
      <w:pPr>
        <w:ind w:firstLine="709"/>
        <w:jc w:val="both"/>
        <w:rPr>
          <w:sz w:val="28"/>
          <w:szCs w:val="28"/>
        </w:rPr>
      </w:pPr>
      <w:r w:rsidRPr="003201BA">
        <w:rPr>
          <w:sz w:val="28"/>
          <w:szCs w:val="28"/>
        </w:rPr>
        <w:t xml:space="preserve">2.1.1. Местонахождение администрации: Челябинская область, </w:t>
      </w:r>
      <w:proofErr w:type="spellStart"/>
      <w:r w:rsidRPr="003201BA">
        <w:rPr>
          <w:sz w:val="28"/>
          <w:szCs w:val="28"/>
        </w:rPr>
        <w:t>Каслинский</w:t>
      </w:r>
      <w:proofErr w:type="spellEnd"/>
      <w:r w:rsidRPr="003201BA">
        <w:rPr>
          <w:sz w:val="28"/>
          <w:szCs w:val="28"/>
        </w:rPr>
        <w:t xml:space="preserve"> район, </w:t>
      </w:r>
      <w:r w:rsidR="009D558E">
        <w:rPr>
          <w:sz w:val="28"/>
          <w:szCs w:val="28"/>
        </w:rPr>
        <w:t>п. Маук</w:t>
      </w:r>
      <w:r w:rsidRPr="003201BA">
        <w:rPr>
          <w:sz w:val="28"/>
          <w:szCs w:val="28"/>
        </w:rPr>
        <w:t xml:space="preserve">, ул. </w:t>
      </w:r>
      <w:r w:rsidR="009D558E">
        <w:rPr>
          <w:sz w:val="28"/>
          <w:szCs w:val="28"/>
        </w:rPr>
        <w:t>Железнодорожная</w:t>
      </w:r>
      <w:r w:rsidRPr="003201BA">
        <w:rPr>
          <w:sz w:val="28"/>
          <w:szCs w:val="28"/>
        </w:rPr>
        <w:t>, д.</w:t>
      </w:r>
      <w:r w:rsidR="009D558E">
        <w:rPr>
          <w:sz w:val="28"/>
          <w:szCs w:val="28"/>
        </w:rPr>
        <w:t>2</w:t>
      </w:r>
    </w:p>
    <w:p w:rsidR="003201BA" w:rsidRPr="003201BA" w:rsidRDefault="003201BA" w:rsidP="003201BA">
      <w:pPr>
        <w:ind w:firstLine="709"/>
        <w:jc w:val="both"/>
        <w:rPr>
          <w:sz w:val="28"/>
          <w:szCs w:val="28"/>
        </w:rPr>
      </w:pPr>
      <w:r w:rsidRPr="003201BA">
        <w:rPr>
          <w:sz w:val="28"/>
          <w:szCs w:val="28"/>
        </w:rPr>
        <w:t>Почтовый адрес: 456</w:t>
      </w:r>
      <w:r w:rsidR="009D558E">
        <w:rPr>
          <w:sz w:val="28"/>
          <w:szCs w:val="28"/>
        </w:rPr>
        <w:t>820</w:t>
      </w:r>
      <w:r w:rsidRPr="003201BA">
        <w:rPr>
          <w:sz w:val="28"/>
          <w:szCs w:val="28"/>
        </w:rPr>
        <w:t xml:space="preserve">  Челябинская область, </w:t>
      </w:r>
      <w:proofErr w:type="spellStart"/>
      <w:r w:rsidRPr="003201BA">
        <w:rPr>
          <w:sz w:val="28"/>
          <w:szCs w:val="28"/>
        </w:rPr>
        <w:t>Каслинский</w:t>
      </w:r>
      <w:proofErr w:type="spellEnd"/>
      <w:r w:rsidRPr="003201BA">
        <w:rPr>
          <w:sz w:val="28"/>
          <w:szCs w:val="28"/>
        </w:rPr>
        <w:t xml:space="preserve"> район, </w:t>
      </w:r>
      <w:r w:rsidR="009D558E">
        <w:rPr>
          <w:sz w:val="28"/>
          <w:szCs w:val="28"/>
        </w:rPr>
        <w:t>п. Маук</w:t>
      </w:r>
      <w:r w:rsidRPr="003201BA">
        <w:rPr>
          <w:sz w:val="28"/>
          <w:szCs w:val="28"/>
        </w:rPr>
        <w:t xml:space="preserve">, ул. </w:t>
      </w:r>
      <w:r w:rsidR="009D558E">
        <w:rPr>
          <w:sz w:val="28"/>
          <w:szCs w:val="28"/>
        </w:rPr>
        <w:t>Железнодорожная</w:t>
      </w:r>
      <w:r w:rsidRPr="003201BA">
        <w:rPr>
          <w:sz w:val="28"/>
          <w:szCs w:val="28"/>
        </w:rPr>
        <w:t>, д.</w:t>
      </w:r>
      <w:r w:rsidR="009D558E">
        <w:rPr>
          <w:sz w:val="28"/>
          <w:szCs w:val="28"/>
        </w:rPr>
        <w:t>2</w:t>
      </w:r>
    </w:p>
    <w:p w:rsidR="009D558E" w:rsidRPr="003201BA" w:rsidRDefault="003201BA" w:rsidP="009D558E">
      <w:pPr>
        <w:ind w:firstLine="709"/>
        <w:jc w:val="both"/>
        <w:rPr>
          <w:sz w:val="28"/>
          <w:szCs w:val="28"/>
        </w:rPr>
      </w:pPr>
      <w:r w:rsidRPr="003201BA">
        <w:rPr>
          <w:sz w:val="28"/>
          <w:szCs w:val="28"/>
        </w:rPr>
        <w:t xml:space="preserve">Юридический адрес:  Челябинская область, </w:t>
      </w:r>
      <w:proofErr w:type="spellStart"/>
      <w:r w:rsidRPr="003201BA">
        <w:rPr>
          <w:sz w:val="28"/>
          <w:szCs w:val="28"/>
        </w:rPr>
        <w:t>Каслинский</w:t>
      </w:r>
      <w:proofErr w:type="spellEnd"/>
      <w:r w:rsidRPr="003201BA">
        <w:rPr>
          <w:sz w:val="28"/>
          <w:szCs w:val="28"/>
        </w:rPr>
        <w:t xml:space="preserve"> район, </w:t>
      </w:r>
      <w:r w:rsidR="009D558E">
        <w:rPr>
          <w:sz w:val="28"/>
          <w:szCs w:val="28"/>
        </w:rPr>
        <w:t>п. Маук</w:t>
      </w:r>
      <w:r w:rsidR="009D558E" w:rsidRPr="003201BA">
        <w:rPr>
          <w:sz w:val="28"/>
          <w:szCs w:val="28"/>
        </w:rPr>
        <w:t xml:space="preserve">, ул. </w:t>
      </w:r>
      <w:r w:rsidR="009D558E">
        <w:rPr>
          <w:sz w:val="28"/>
          <w:szCs w:val="28"/>
        </w:rPr>
        <w:t>Железнодорожная</w:t>
      </w:r>
      <w:r w:rsidR="009D558E" w:rsidRPr="003201BA">
        <w:rPr>
          <w:sz w:val="28"/>
          <w:szCs w:val="28"/>
        </w:rPr>
        <w:t>, д.</w:t>
      </w:r>
      <w:r w:rsidR="009D558E">
        <w:rPr>
          <w:sz w:val="28"/>
          <w:szCs w:val="28"/>
        </w:rPr>
        <w:t>2</w:t>
      </w:r>
    </w:p>
    <w:p w:rsidR="003201BA" w:rsidRPr="003201BA" w:rsidRDefault="003201BA" w:rsidP="009D558E">
      <w:pPr>
        <w:ind w:firstLine="709"/>
        <w:jc w:val="both"/>
        <w:rPr>
          <w:sz w:val="28"/>
          <w:szCs w:val="28"/>
        </w:rPr>
      </w:pPr>
      <w:r w:rsidRPr="003201BA">
        <w:rPr>
          <w:sz w:val="28"/>
          <w:szCs w:val="28"/>
        </w:rPr>
        <w:t xml:space="preserve">График работы администрации: понедельник – пятница с </w:t>
      </w:r>
      <w:r w:rsidR="009D558E">
        <w:rPr>
          <w:sz w:val="28"/>
          <w:szCs w:val="28"/>
        </w:rPr>
        <w:t>9</w:t>
      </w:r>
      <w:r w:rsidRPr="003201BA">
        <w:rPr>
          <w:sz w:val="28"/>
          <w:szCs w:val="28"/>
        </w:rPr>
        <w:t>.00 до 1</w:t>
      </w:r>
      <w:r w:rsidR="009D558E">
        <w:rPr>
          <w:sz w:val="28"/>
          <w:szCs w:val="28"/>
        </w:rPr>
        <w:t>7</w:t>
      </w:r>
      <w:r w:rsidRPr="003201BA">
        <w:rPr>
          <w:sz w:val="28"/>
          <w:szCs w:val="28"/>
        </w:rPr>
        <w:t>.00, обед с 1</w:t>
      </w:r>
      <w:r w:rsidR="009D558E">
        <w:rPr>
          <w:sz w:val="28"/>
          <w:szCs w:val="28"/>
        </w:rPr>
        <w:t>3</w:t>
      </w:r>
      <w:r w:rsidRPr="003201BA">
        <w:rPr>
          <w:sz w:val="28"/>
          <w:szCs w:val="28"/>
        </w:rPr>
        <w:t>.00 до 1</w:t>
      </w:r>
      <w:r w:rsidR="009D558E">
        <w:rPr>
          <w:sz w:val="28"/>
          <w:szCs w:val="28"/>
        </w:rPr>
        <w:t>4</w:t>
      </w:r>
      <w:r w:rsidRPr="003201BA">
        <w:rPr>
          <w:sz w:val="28"/>
          <w:szCs w:val="28"/>
        </w:rPr>
        <w:t xml:space="preserve">.00, </w:t>
      </w:r>
    </w:p>
    <w:p w:rsidR="003201BA" w:rsidRPr="003201BA" w:rsidRDefault="003201BA" w:rsidP="003201BA">
      <w:pPr>
        <w:ind w:firstLine="709"/>
        <w:jc w:val="both"/>
        <w:rPr>
          <w:sz w:val="28"/>
          <w:szCs w:val="28"/>
        </w:rPr>
      </w:pPr>
      <w:r w:rsidRPr="003201BA">
        <w:rPr>
          <w:sz w:val="28"/>
          <w:szCs w:val="28"/>
        </w:rPr>
        <w:t>Контактные телефоны администрации: 8(35149)3-</w:t>
      </w:r>
      <w:r w:rsidR="009D558E">
        <w:rPr>
          <w:sz w:val="28"/>
          <w:szCs w:val="28"/>
        </w:rPr>
        <w:t>73-22</w:t>
      </w:r>
    </w:p>
    <w:p w:rsidR="003201BA" w:rsidRPr="009D558E" w:rsidRDefault="003201BA" w:rsidP="009D558E">
      <w:pPr>
        <w:ind w:firstLine="709"/>
        <w:jc w:val="both"/>
        <w:rPr>
          <w:sz w:val="28"/>
          <w:szCs w:val="28"/>
        </w:rPr>
      </w:pPr>
      <w:r w:rsidRPr="003201BA">
        <w:rPr>
          <w:sz w:val="28"/>
          <w:szCs w:val="28"/>
        </w:rPr>
        <w:t xml:space="preserve">Адрес электронной почты администрации: </w:t>
      </w:r>
      <w:hyperlink r:id="rId9" w:history="1">
        <w:r w:rsidR="009D558E" w:rsidRPr="006730B8">
          <w:rPr>
            <w:rStyle w:val="aa"/>
            <w:sz w:val="28"/>
            <w:szCs w:val="28"/>
            <w:lang w:val="en-US"/>
          </w:rPr>
          <w:t>ele</w:t>
        </w:r>
        <w:r w:rsidR="009D558E" w:rsidRPr="006730B8">
          <w:rPr>
            <w:rStyle w:val="aa"/>
            <w:sz w:val="28"/>
            <w:szCs w:val="28"/>
          </w:rPr>
          <w:t>25310838@</w:t>
        </w:r>
        <w:r w:rsidR="009D558E" w:rsidRPr="006730B8">
          <w:rPr>
            <w:rStyle w:val="aa"/>
            <w:sz w:val="28"/>
            <w:szCs w:val="28"/>
            <w:lang w:val="en-US"/>
          </w:rPr>
          <w:t>yandex</w:t>
        </w:r>
        <w:r w:rsidR="009D558E" w:rsidRPr="006730B8">
          <w:rPr>
            <w:rStyle w:val="aa"/>
            <w:sz w:val="28"/>
            <w:szCs w:val="28"/>
          </w:rPr>
          <w:t>.</w:t>
        </w:r>
        <w:proofErr w:type="spellStart"/>
        <w:r w:rsidR="009D558E" w:rsidRPr="006730B8">
          <w:rPr>
            <w:rStyle w:val="aa"/>
            <w:sz w:val="28"/>
            <w:szCs w:val="28"/>
            <w:lang w:val="en-US"/>
          </w:rPr>
          <w:t>ru</w:t>
        </w:r>
        <w:proofErr w:type="spellEnd"/>
      </w:hyperlink>
      <w:r w:rsidR="009D558E" w:rsidRPr="009D558E">
        <w:rPr>
          <w:sz w:val="28"/>
          <w:szCs w:val="28"/>
        </w:rPr>
        <w:t xml:space="preserve"> </w:t>
      </w:r>
    </w:p>
    <w:p w:rsidR="009D558E" w:rsidRPr="009D558E" w:rsidRDefault="003201BA" w:rsidP="003201BA">
      <w:pPr>
        <w:ind w:firstLine="709"/>
        <w:jc w:val="both"/>
        <w:rPr>
          <w:sz w:val="28"/>
          <w:szCs w:val="28"/>
        </w:rPr>
      </w:pPr>
      <w:r w:rsidRPr="003201BA">
        <w:rPr>
          <w:sz w:val="28"/>
          <w:szCs w:val="28"/>
        </w:rPr>
        <w:t xml:space="preserve">Адрес в сети Интернет: </w:t>
      </w:r>
      <w:hyperlink r:id="rId10" w:history="1">
        <w:r w:rsidR="009D558E" w:rsidRPr="009D558E">
          <w:rPr>
            <w:rStyle w:val="aa"/>
            <w:sz w:val="28"/>
            <w:szCs w:val="28"/>
          </w:rPr>
          <w:t>http://maukskoe.eps74.ru/</w:t>
        </w:r>
      </w:hyperlink>
    </w:p>
    <w:p w:rsidR="003201BA" w:rsidRPr="003201BA" w:rsidRDefault="003201BA" w:rsidP="009D558E">
      <w:pPr>
        <w:ind w:firstLine="709"/>
        <w:jc w:val="both"/>
        <w:rPr>
          <w:sz w:val="28"/>
          <w:szCs w:val="28"/>
        </w:rPr>
      </w:pPr>
      <w:r w:rsidRPr="003201BA">
        <w:rPr>
          <w:sz w:val="28"/>
          <w:szCs w:val="28"/>
        </w:rPr>
        <w:lastRenderedPageBreak/>
        <w:t>2.1.2. Информация об исполнении муниципальной функции предоставляется:</w:t>
      </w:r>
    </w:p>
    <w:p w:rsidR="003201BA" w:rsidRPr="009D558E" w:rsidRDefault="003201BA" w:rsidP="009D558E">
      <w:pPr>
        <w:numPr>
          <w:ilvl w:val="1"/>
          <w:numId w:val="16"/>
        </w:numPr>
        <w:tabs>
          <w:tab w:val="left" w:pos="975"/>
        </w:tabs>
        <w:ind w:firstLine="709"/>
        <w:jc w:val="both"/>
        <w:rPr>
          <w:sz w:val="28"/>
          <w:szCs w:val="28"/>
        </w:rPr>
      </w:pPr>
      <w:r w:rsidRPr="003201BA">
        <w:rPr>
          <w:sz w:val="28"/>
          <w:szCs w:val="28"/>
        </w:rPr>
        <w:t>по письменному обращению, в том числе по электронной почте, - в течение 30 дней со дня регистрации письменного обращения;</w:t>
      </w:r>
    </w:p>
    <w:p w:rsidR="003201BA" w:rsidRPr="009D558E" w:rsidRDefault="003201BA" w:rsidP="009D558E">
      <w:pPr>
        <w:numPr>
          <w:ilvl w:val="1"/>
          <w:numId w:val="16"/>
        </w:numPr>
        <w:tabs>
          <w:tab w:val="left" w:pos="1009"/>
        </w:tabs>
        <w:ind w:firstLine="709"/>
        <w:jc w:val="both"/>
        <w:rPr>
          <w:sz w:val="28"/>
          <w:szCs w:val="28"/>
        </w:rPr>
      </w:pPr>
      <w:r w:rsidRPr="003201BA">
        <w:rPr>
          <w:sz w:val="28"/>
          <w:szCs w:val="28"/>
        </w:rPr>
        <w:t>по устному обращению (по телефону, на личном приеме) - в момент обращения, если иной срок не предусмотрен Федеральным законом от 02.05.2006 № 59-ФЗ.</w:t>
      </w:r>
    </w:p>
    <w:p w:rsidR="003201BA" w:rsidRPr="003201BA" w:rsidRDefault="003201BA" w:rsidP="003201BA">
      <w:pPr>
        <w:ind w:firstLine="709"/>
        <w:jc w:val="both"/>
        <w:rPr>
          <w:sz w:val="28"/>
          <w:szCs w:val="28"/>
        </w:rPr>
      </w:pPr>
      <w:r w:rsidRPr="003201BA">
        <w:rPr>
          <w:sz w:val="28"/>
          <w:szCs w:val="28"/>
        </w:rPr>
        <w:t>2.2. Исполнение муниципальной функции осуществляется на безвозмездной основе.</w:t>
      </w:r>
    </w:p>
    <w:p w:rsidR="003201BA" w:rsidRPr="003201BA" w:rsidRDefault="003201BA" w:rsidP="009D558E">
      <w:pPr>
        <w:ind w:firstLine="709"/>
        <w:jc w:val="both"/>
        <w:rPr>
          <w:sz w:val="28"/>
          <w:szCs w:val="28"/>
        </w:rPr>
      </w:pPr>
      <w:r w:rsidRPr="003201BA">
        <w:rPr>
          <w:sz w:val="28"/>
          <w:szCs w:val="28"/>
        </w:rPr>
        <w:t>2.3. Сроки исполнения муниципальной функции.</w:t>
      </w:r>
    </w:p>
    <w:p w:rsidR="003201BA" w:rsidRPr="003201BA" w:rsidRDefault="003201BA" w:rsidP="009D558E">
      <w:pPr>
        <w:ind w:firstLine="709"/>
        <w:jc w:val="both"/>
        <w:rPr>
          <w:sz w:val="28"/>
          <w:szCs w:val="28"/>
        </w:rPr>
      </w:pPr>
      <w:r w:rsidRPr="003201BA">
        <w:rPr>
          <w:sz w:val="28"/>
          <w:szCs w:val="28"/>
        </w:rPr>
        <w:t>2.3.1. Срок проведения документарной, выездной проверок не может превышать 20 рабочих дней.</w:t>
      </w:r>
    </w:p>
    <w:p w:rsidR="003201BA" w:rsidRPr="003201BA" w:rsidRDefault="003201BA" w:rsidP="009D558E">
      <w:pPr>
        <w:ind w:firstLine="709"/>
        <w:jc w:val="both"/>
        <w:rPr>
          <w:sz w:val="28"/>
          <w:szCs w:val="28"/>
        </w:rPr>
      </w:pPr>
      <w:r w:rsidRPr="003201BA">
        <w:rPr>
          <w:sz w:val="28"/>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3201BA" w:rsidRPr="003201BA" w:rsidRDefault="003201BA" w:rsidP="009D558E">
      <w:pPr>
        <w:ind w:firstLine="709"/>
        <w:jc w:val="both"/>
        <w:rPr>
          <w:sz w:val="28"/>
          <w:szCs w:val="28"/>
        </w:rPr>
      </w:pPr>
      <w:r w:rsidRPr="003201BA">
        <w:rPr>
          <w:sz w:val="28"/>
          <w:szCs w:val="28"/>
        </w:rPr>
        <w:t>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главой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201BA" w:rsidRPr="003201BA" w:rsidRDefault="003201BA" w:rsidP="009D558E">
      <w:pPr>
        <w:ind w:firstLine="709"/>
        <w:jc w:val="both"/>
        <w:rPr>
          <w:sz w:val="28"/>
          <w:szCs w:val="28"/>
        </w:rPr>
      </w:pPr>
      <w:r w:rsidRPr="003201BA">
        <w:rPr>
          <w:sz w:val="28"/>
          <w:szCs w:val="28"/>
        </w:rPr>
        <w:t>2.3.4. 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w:t>
      </w:r>
    </w:p>
    <w:p w:rsidR="003201BA" w:rsidRPr="003201BA" w:rsidRDefault="003201BA" w:rsidP="009D558E">
      <w:pPr>
        <w:ind w:firstLine="709"/>
        <w:jc w:val="both"/>
        <w:rPr>
          <w:sz w:val="28"/>
          <w:szCs w:val="28"/>
        </w:rPr>
      </w:pPr>
      <w:r w:rsidRPr="003201BA">
        <w:rPr>
          <w:sz w:val="28"/>
          <w:szCs w:val="28"/>
        </w:rP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микропредприятий не более чем на 15 часов.</w:t>
      </w:r>
    </w:p>
    <w:p w:rsidR="003201BA" w:rsidRPr="003201BA" w:rsidRDefault="003201BA" w:rsidP="009D558E">
      <w:pPr>
        <w:ind w:firstLine="709"/>
        <w:jc w:val="both"/>
        <w:rPr>
          <w:sz w:val="28"/>
          <w:szCs w:val="28"/>
        </w:rPr>
      </w:pPr>
      <w:r w:rsidRPr="003201BA">
        <w:rPr>
          <w:sz w:val="28"/>
          <w:szCs w:val="28"/>
        </w:rPr>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3201BA" w:rsidRPr="003201BA" w:rsidRDefault="003201BA" w:rsidP="003201BA">
      <w:pPr>
        <w:ind w:firstLine="709"/>
        <w:jc w:val="both"/>
        <w:rPr>
          <w:sz w:val="28"/>
          <w:szCs w:val="28"/>
        </w:rPr>
      </w:pPr>
      <w:r w:rsidRPr="003201BA">
        <w:rPr>
          <w:sz w:val="28"/>
          <w:szCs w:val="28"/>
        </w:rPr>
        <w:t>2.3.7. Срок проведения рейдового осмотра - не более 8 часов.</w:t>
      </w:r>
    </w:p>
    <w:p w:rsidR="003201BA" w:rsidRPr="003201BA" w:rsidRDefault="003201BA" w:rsidP="009D558E">
      <w:pPr>
        <w:ind w:firstLine="709"/>
        <w:jc w:val="both"/>
        <w:rPr>
          <w:sz w:val="28"/>
          <w:szCs w:val="28"/>
        </w:rPr>
      </w:pPr>
      <w:r w:rsidRPr="003201BA">
        <w:rPr>
          <w:sz w:val="28"/>
          <w:szCs w:val="28"/>
        </w:rPr>
        <w:t xml:space="preserve">2.4. При организации и проведении проверок администрация 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w:t>
      </w:r>
      <w:r w:rsidRPr="003201BA">
        <w:rPr>
          <w:sz w:val="28"/>
          <w:szCs w:val="28"/>
        </w:rPr>
        <w:lastRenderedPageBreak/>
        <w:t>сведения), включенные в Перечень, у Федеральной налоговой службы, Управления Федеральной службы государственной регистрации, кадастра и картографии по Челябинской области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201BA" w:rsidRPr="003201BA" w:rsidRDefault="003201BA" w:rsidP="009D558E">
      <w:pPr>
        <w:ind w:firstLine="709"/>
        <w:jc w:val="both"/>
        <w:rPr>
          <w:sz w:val="28"/>
          <w:szCs w:val="28"/>
        </w:rPr>
      </w:pPr>
      <w:r w:rsidRPr="003201BA">
        <w:rPr>
          <w:sz w:val="28"/>
          <w:szCs w:val="28"/>
        </w:rPr>
        <w:t>2.5. Документы, необходимые для исполнения муниципальной функции:</w:t>
      </w:r>
    </w:p>
    <w:p w:rsidR="003201BA" w:rsidRPr="003201BA" w:rsidRDefault="003201BA" w:rsidP="009D558E">
      <w:pPr>
        <w:ind w:firstLine="709"/>
        <w:jc w:val="both"/>
        <w:rPr>
          <w:sz w:val="28"/>
          <w:szCs w:val="28"/>
        </w:rPr>
      </w:pPr>
      <w:r w:rsidRPr="003201BA">
        <w:rPr>
          <w:sz w:val="28"/>
          <w:szCs w:val="28"/>
        </w:rPr>
        <w:t>2.5.1. Документы, представляемые юридическим лицом, индивидуальным предпринимателем, гражданином самостоятельно:</w:t>
      </w:r>
    </w:p>
    <w:p w:rsidR="003201BA" w:rsidRPr="009D558E" w:rsidRDefault="003201BA" w:rsidP="009D558E">
      <w:pPr>
        <w:numPr>
          <w:ilvl w:val="0"/>
          <w:numId w:val="17"/>
        </w:numPr>
        <w:tabs>
          <w:tab w:val="left" w:pos="1062"/>
        </w:tabs>
        <w:ind w:firstLine="709"/>
        <w:jc w:val="both"/>
        <w:rPr>
          <w:sz w:val="28"/>
          <w:szCs w:val="28"/>
        </w:rPr>
      </w:pPr>
      <w:r w:rsidRPr="003201BA">
        <w:rPr>
          <w:sz w:val="28"/>
          <w:szCs w:val="28"/>
        </w:rPr>
        <w:t>учредительные документы юридического лица (устав, учредительный договор, положение о филиалах);</w:t>
      </w:r>
    </w:p>
    <w:p w:rsidR="003201BA" w:rsidRPr="009D558E" w:rsidRDefault="003201BA" w:rsidP="009D558E">
      <w:pPr>
        <w:numPr>
          <w:ilvl w:val="0"/>
          <w:numId w:val="17"/>
        </w:numPr>
        <w:tabs>
          <w:tab w:val="left" w:pos="1201"/>
        </w:tabs>
        <w:ind w:firstLine="709"/>
        <w:jc w:val="both"/>
        <w:rPr>
          <w:sz w:val="28"/>
          <w:szCs w:val="28"/>
        </w:rPr>
      </w:pPr>
      <w:r w:rsidRPr="003201BA">
        <w:rPr>
          <w:sz w:val="28"/>
          <w:szCs w:val="28"/>
        </w:rPr>
        <w:t>документ, удостоверяющий личность руководителя юридического лица (представителей юридического лица), индивидуального предпринимателя, гражданина;</w:t>
      </w:r>
    </w:p>
    <w:p w:rsidR="003201BA" w:rsidRPr="009D558E" w:rsidRDefault="003201BA" w:rsidP="009D558E">
      <w:pPr>
        <w:numPr>
          <w:ilvl w:val="0"/>
          <w:numId w:val="17"/>
        </w:numPr>
        <w:tabs>
          <w:tab w:val="left" w:pos="1071"/>
        </w:tabs>
        <w:ind w:firstLine="709"/>
        <w:jc w:val="both"/>
        <w:rPr>
          <w:sz w:val="28"/>
          <w:szCs w:val="28"/>
        </w:rPr>
      </w:pPr>
      <w:r w:rsidRPr="003201BA">
        <w:rPr>
          <w:sz w:val="28"/>
          <w:szCs w:val="28"/>
        </w:rPr>
        <w:t>документы, подтверждающие полномочия представителей юридического лица, индивидуального предпринимателя, гражданина;</w:t>
      </w:r>
    </w:p>
    <w:p w:rsidR="003201BA" w:rsidRPr="003201BA" w:rsidRDefault="003201BA" w:rsidP="003201BA">
      <w:pPr>
        <w:numPr>
          <w:ilvl w:val="0"/>
          <w:numId w:val="17"/>
        </w:numPr>
        <w:tabs>
          <w:tab w:val="left" w:pos="1098"/>
        </w:tabs>
        <w:ind w:firstLine="709"/>
        <w:jc w:val="both"/>
        <w:rPr>
          <w:sz w:val="28"/>
          <w:szCs w:val="28"/>
        </w:rPr>
      </w:pPr>
      <w:r w:rsidRPr="003201BA">
        <w:rPr>
          <w:sz w:val="28"/>
          <w:szCs w:val="28"/>
        </w:rPr>
        <w:t>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3201BA" w:rsidRPr="009D558E" w:rsidRDefault="003201BA" w:rsidP="009D558E">
      <w:pPr>
        <w:numPr>
          <w:ilvl w:val="0"/>
          <w:numId w:val="17"/>
        </w:numPr>
        <w:tabs>
          <w:tab w:val="left" w:pos="1035"/>
        </w:tabs>
        <w:ind w:firstLine="709"/>
        <w:jc w:val="both"/>
        <w:rPr>
          <w:sz w:val="28"/>
          <w:szCs w:val="28"/>
        </w:rPr>
      </w:pPr>
      <w:r w:rsidRPr="003201BA">
        <w:rPr>
          <w:sz w:val="28"/>
          <w:szCs w:val="28"/>
        </w:rPr>
        <w:t>документы, подтверждающие право собственности, пользования на объекты, не являющиеся объектами недвижимости;</w:t>
      </w:r>
    </w:p>
    <w:p w:rsidR="003201BA" w:rsidRPr="003201BA" w:rsidRDefault="003201BA" w:rsidP="003201BA">
      <w:pPr>
        <w:numPr>
          <w:ilvl w:val="0"/>
          <w:numId w:val="17"/>
        </w:numPr>
        <w:tabs>
          <w:tab w:val="left" w:pos="1042"/>
        </w:tabs>
        <w:ind w:firstLine="709"/>
        <w:jc w:val="both"/>
        <w:rPr>
          <w:sz w:val="28"/>
          <w:szCs w:val="28"/>
        </w:rPr>
      </w:pPr>
      <w:r w:rsidRPr="003201BA">
        <w:rPr>
          <w:sz w:val="28"/>
          <w:szCs w:val="28"/>
        </w:rPr>
        <w:t xml:space="preserve">должностные инструкции, приказы (решения) о назначении на должность лиц, ответственных за содержание зданий, сооружений, земельных участков и иных объектов, выполнения работ по благоустройству территории </w:t>
      </w:r>
      <w:proofErr w:type="spellStart"/>
      <w:r w:rsidR="00505EFE">
        <w:rPr>
          <w:sz w:val="28"/>
          <w:szCs w:val="28"/>
        </w:rPr>
        <w:t>Маукского</w:t>
      </w:r>
      <w:proofErr w:type="spellEnd"/>
      <w:r w:rsidRPr="003201BA">
        <w:rPr>
          <w:sz w:val="28"/>
          <w:szCs w:val="28"/>
        </w:rPr>
        <w:t xml:space="preserve"> сельское поселение;</w:t>
      </w:r>
    </w:p>
    <w:p w:rsidR="003201BA" w:rsidRPr="003201BA" w:rsidRDefault="003201BA" w:rsidP="003201BA">
      <w:pPr>
        <w:numPr>
          <w:ilvl w:val="0"/>
          <w:numId w:val="17"/>
        </w:numPr>
        <w:tabs>
          <w:tab w:val="left" w:pos="1042"/>
        </w:tabs>
        <w:ind w:firstLine="709"/>
        <w:jc w:val="both"/>
        <w:rPr>
          <w:sz w:val="28"/>
          <w:szCs w:val="28"/>
        </w:rPr>
      </w:pPr>
      <w:r w:rsidRPr="003201BA">
        <w:rPr>
          <w:sz w:val="28"/>
          <w:szCs w:val="28"/>
        </w:rPr>
        <w:t xml:space="preserve">разрешительные документы на право осуществления работ в сфере благоустройства территории </w:t>
      </w:r>
      <w:proofErr w:type="spellStart"/>
      <w:r w:rsidR="00505EFE">
        <w:rPr>
          <w:sz w:val="28"/>
          <w:szCs w:val="28"/>
        </w:rPr>
        <w:t>Маукского</w:t>
      </w:r>
      <w:proofErr w:type="spellEnd"/>
      <w:r w:rsidRPr="003201BA">
        <w:rPr>
          <w:sz w:val="28"/>
          <w:szCs w:val="28"/>
        </w:rPr>
        <w:t xml:space="preserve"> сельское поселение;</w:t>
      </w:r>
    </w:p>
    <w:p w:rsidR="003201BA" w:rsidRPr="009D558E" w:rsidRDefault="003201BA" w:rsidP="009D558E">
      <w:pPr>
        <w:numPr>
          <w:ilvl w:val="0"/>
          <w:numId w:val="17"/>
        </w:numPr>
        <w:tabs>
          <w:tab w:val="left" w:pos="1033"/>
        </w:tabs>
        <w:ind w:firstLine="709"/>
        <w:jc w:val="both"/>
        <w:rPr>
          <w:sz w:val="28"/>
          <w:szCs w:val="28"/>
        </w:rPr>
      </w:pPr>
      <w:r w:rsidRPr="003201BA">
        <w:rPr>
          <w:sz w:val="28"/>
          <w:szCs w:val="28"/>
        </w:rPr>
        <w:t xml:space="preserve">документы, подтверждающие выполнение работ по благоустройству территории </w:t>
      </w:r>
      <w:proofErr w:type="spellStart"/>
      <w:r w:rsidR="00505EFE">
        <w:rPr>
          <w:sz w:val="28"/>
          <w:szCs w:val="28"/>
        </w:rPr>
        <w:t>Маукского</w:t>
      </w:r>
      <w:proofErr w:type="spellEnd"/>
      <w:r w:rsidRPr="003201BA">
        <w:rPr>
          <w:sz w:val="28"/>
          <w:szCs w:val="28"/>
        </w:rPr>
        <w:t xml:space="preserve"> сельское поселение</w:t>
      </w:r>
      <w:r w:rsidRPr="009D558E">
        <w:rPr>
          <w:sz w:val="28"/>
          <w:szCs w:val="28"/>
        </w:rPr>
        <w:t>;</w:t>
      </w:r>
    </w:p>
    <w:p w:rsidR="003201BA" w:rsidRPr="009D558E" w:rsidRDefault="003201BA" w:rsidP="009D558E">
      <w:pPr>
        <w:numPr>
          <w:ilvl w:val="0"/>
          <w:numId w:val="17"/>
        </w:numPr>
        <w:tabs>
          <w:tab w:val="left" w:pos="1040"/>
        </w:tabs>
        <w:ind w:firstLine="709"/>
        <w:jc w:val="both"/>
        <w:rPr>
          <w:sz w:val="28"/>
          <w:szCs w:val="28"/>
        </w:rPr>
      </w:pPr>
      <w:r w:rsidRPr="003201BA">
        <w:rPr>
          <w:sz w:val="28"/>
          <w:szCs w:val="28"/>
        </w:rPr>
        <w:t>разрешительные документы на размещение объектов на землях или земельных участках, находящихся в муниципальной собственности.</w:t>
      </w:r>
    </w:p>
    <w:p w:rsidR="003201BA" w:rsidRPr="003201BA" w:rsidRDefault="003201BA" w:rsidP="009D558E">
      <w:pPr>
        <w:ind w:firstLine="709"/>
        <w:jc w:val="both"/>
        <w:rPr>
          <w:sz w:val="28"/>
          <w:szCs w:val="28"/>
        </w:rPr>
      </w:pPr>
      <w:r w:rsidRPr="003201BA">
        <w:rPr>
          <w:sz w:val="28"/>
          <w:szCs w:val="28"/>
        </w:rPr>
        <w:t>2.5.2. Документы, которые могут быть представлены юридическим лицом, индивидуальным предпринимателем по собственной инициативе:</w:t>
      </w:r>
    </w:p>
    <w:p w:rsidR="003201BA" w:rsidRPr="003201BA" w:rsidRDefault="003201BA" w:rsidP="003201BA">
      <w:pPr>
        <w:numPr>
          <w:ilvl w:val="0"/>
          <w:numId w:val="17"/>
        </w:numPr>
        <w:tabs>
          <w:tab w:val="left" w:pos="960"/>
        </w:tabs>
        <w:ind w:firstLine="709"/>
        <w:jc w:val="both"/>
        <w:rPr>
          <w:sz w:val="28"/>
          <w:szCs w:val="28"/>
        </w:rPr>
      </w:pPr>
      <w:r w:rsidRPr="003201BA">
        <w:rPr>
          <w:sz w:val="28"/>
          <w:szCs w:val="28"/>
        </w:rPr>
        <w:t>выписка из Единого государственного реестра юридических лиц;</w:t>
      </w:r>
    </w:p>
    <w:p w:rsidR="003201BA" w:rsidRPr="003201BA" w:rsidRDefault="003201BA" w:rsidP="003201BA">
      <w:pPr>
        <w:numPr>
          <w:ilvl w:val="0"/>
          <w:numId w:val="17"/>
        </w:numPr>
        <w:tabs>
          <w:tab w:val="left" w:pos="960"/>
        </w:tabs>
        <w:ind w:firstLine="709"/>
        <w:jc w:val="both"/>
        <w:rPr>
          <w:sz w:val="28"/>
          <w:szCs w:val="28"/>
        </w:rPr>
      </w:pPr>
      <w:r w:rsidRPr="003201BA">
        <w:rPr>
          <w:sz w:val="28"/>
          <w:szCs w:val="28"/>
        </w:rPr>
        <w:t>выписка из Единого государственного реестра индивидуальных предпринимателей;</w:t>
      </w:r>
    </w:p>
    <w:p w:rsidR="003201BA" w:rsidRPr="003201BA" w:rsidRDefault="003201BA" w:rsidP="003201BA">
      <w:pPr>
        <w:numPr>
          <w:ilvl w:val="0"/>
          <w:numId w:val="17"/>
        </w:numPr>
        <w:tabs>
          <w:tab w:val="left" w:pos="960"/>
        </w:tabs>
        <w:ind w:firstLine="709"/>
        <w:jc w:val="both"/>
        <w:rPr>
          <w:sz w:val="28"/>
          <w:szCs w:val="28"/>
        </w:rPr>
      </w:pPr>
      <w:r w:rsidRPr="003201BA">
        <w:rPr>
          <w:sz w:val="28"/>
          <w:szCs w:val="28"/>
        </w:rPr>
        <w:t>выписка из Единого реестра субъектов малого и среднего предпринимательства;</w:t>
      </w:r>
    </w:p>
    <w:p w:rsidR="003201BA" w:rsidRPr="009D558E" w:rsidRDefault="003201BA" w:rsidP="009D558E">
      <w:pPr>
        <w:numPr>
          <w:ilvl w:val="0"/>
          <w:numId w:val="17"/>
        </w:numPr>
        <w:tabs>
          <w:tab w:val="left" w:pos="960"/>
        </w:tabs>
        <w:ind w:firstLine="709"/>
        <w:jc w:val="both"/>
        <w:rPr>
          <w:sz w:val="28"/>
          <w:szCs w:val="28"/>
        </w:rPr>
      </w:pPr>
      <w:r w:rsidRPr="003201BA">
        <w:rPr>
          <w:sz w:val="28"/>
          <w:szCs w:val="28"/>
        </w:rPr>
        <w:t>выписка из Единого государственного реестра недвижимости.</w:t>
      </w:r>
    </w:p>
    <w:p w:rsidR="003201BA" w:rsidRPr="003201BA" w:rsidRDefault="003201BA" w:rsidP="003201BA">
      <w:pPr>
        <w:ind w:firstLine="709"/>
        <w:jc w:val="both"/>
        <w:rPr>
          <w:sz w:val="28"/>
          <w:szCs w:val="28"/>
        </w:rPr>
      </w:pPr>
      <w:r w:rsidRPr="003201BA">
        <w:rPr>
          <w:sz w:val="28"/>
          <w:szCs w:val="28"/>
        </w:rPr>
        <w:t>Если юридическое лицо, индивидуальный предприниматель, гражданин не представили документы, указанные в данном подпункте, по собственной инициативе, администрация в рамках межведомственного информационного взаимодействия осуществляет запрос поставщику в целях представления необходимых сведений.</w:t>
      </w:r>
    </w:p>
    <w:p w:rsidR="003201BA" w:rsidRPr="003201BA" w:rsidRDefault="003201BA" w:rsidP="003201BA">
      <w:pPr>
        <w:ind w:firstLine="709"/>
        <w:jc w:val="both"/>
        <w:rPr>
          <w:sz w:val="28"/>
          <w:szCs w:val="28"/>
        </w:rPr>
      </w:pPr>
    </w:p>
    <w:p w:rsidR="003201BA" w:rsidRPr="003201BA" w:rsidRDefault="003201BA" w:rsidP="003201BA">
      <w:pPr>
        <w:numPr>
          <w:ilvl w:val="0"/>
          <w:numId w:val="18"/>
        </w:numPr>
        <w:tabs>
          <w:tab w:val="left" w:pos="0"/>
        </w:tabs>
        <w:ind w:firstLine="709"/>
        <w:jc w:val="center"/>
        <w:rPr>
          <w:b/>
          <w:bCs/>
          <w:sz w:val="28"/>
          <w:szCs w:val="28"/>
        </w:rPr>
      </w:pPr>
      <w:r w:rsidRPr="003201BA">
        <w:rPr>
          <w:b/>
          <w:bCs/>
          <w:sz w:val="28"/>
          <w:szCs w:val="28"/>
        </w:rPr>
        <w:lastRenderedPageBreak/>
        <w:t>Состав, последовательность и сроки выполнения административных процедур, требования к порядку их выполнения</w:t>
      </w:r>
    </w:p>
    <w:p w:rsidR="003201BA" w:rsidRPr="003201BA" w:rsidRDefault="003201BA" w:rsidP="003201BA">
      <w:pPr>
        <w:ind w:firstLine="709"/>
        <w:jc w:val="center"/>
        <w:rPr>
          <w:sz w:val="28"/>
          <w:szCs w:val="28"/>
        </w:rPr>
      </w:pPr>
    </w:p>
    <w:p w:rsidR="003201BA" w:rsidRPr="003201BA" w:rsidRDefault="003201BA" w:rsidP="009D558E">
      <w:pPr>
        <w:ind w:firstLine="709"/>
        <w:jc w:val="both"/>
        <w:rPr>
          <w:sz w:val="28"/>
          <w:szCs w:val="28"/>
        </w:rPr>
      </w:pPr>
      <w:r w:rsidRPr="003201BA">
        <w:rPr>
          <w:sz w:val="28"/>
          <w:szCs w:val="28"/>
        </w:rPr>
        <w:t>3.1. Перечень административных процедур:</w:t>
      </w:r>
    </w:p>
    <w:p w:rsidR="003201BA" w:rsidRPr="009D558E" w:rsidRDefault="003201BA" w:rsidP="009D558E">
      <w:pPr>
        <w:numPr>
          <w:ilvl w:val="0"/>
          <w:numId w:val="19"/>
        </w:numPr>
        <w:tabs>
          <w:tab w:val="left" w:pos="987"/>
        </w:tabs>
        <w:ind w:firstLine="709"/>
        <w:jc w:val="both"/>
        <w:rPr>
          <w:sz w:val="28"/>
          <w:szCs w:val="28"/>
        </w:rPr>
      </w:pPr>
      <w:r w:rsidRPr="003201BA">
        <w:rPr>
          <w:sz w:val="28"/>
          <w:szCs w:val="28"/>
        </w:rPr>
        <w:t>организация и проведение плановой проверки юридических лиц и индивидуальных предпринимателей;</w:t>
      </w:r>
    </w:p>
    <w:p w:rsidR="003201BA" w:rsidRPr="003201BA" w:rsidRDefault="003201BA" w:rsidP="003201BA">
      <w:pPr>
        <w:numPr>
          <w:ilvl w:val="0"/>
          <w:numId w:val="19"/>
        </w:numPr>
        <w:tabs>
          <w:tab w:val="left" w:pos="1180"/>
        </w:tabs>
        <w:ind w:firstLine="709"/>
        <w:jc w:val="both"/>
        <w:rPr>
          <w:sz w:val="28"/>
          <w:szCs w:val="28"/>
        </w:rPr>
      </w:pPr>
      <w:r w:rsidRPr="003201BA">
        <w:rPr>
          <w:sz w:val="28"/>
          <w:szCs w:val="28"/>
        </w:rPr>
        <w:t>организация   и   проведение   внеплановой   проверки   юридических   лиц   и индивидуальных предпринимателей;</w:t>
      </w:r>
    </w:p>
    <w:p w:rsidR="003201BA" w:rsidRPr="009D558E" w:rsidRDefault="003201BA" w:rsidP="009D558E">
      <w:pPr>
        <w:numPr>
          <w:ilvl w:val="0"/>
          <w:numId w:val="20"/>
        </w:numPr>
        <w:tabs>
          <w:tab w:val="left" w:pos="960"/>
        </w:tabs>
        <w:ind w:firstLine="709"/>
        <w:jc w:val="both"/>
        <w:rPr>
          <w:sz w:val="28"/>
          <w:szCs w:val="28"/>
        </w:rPr>
      </w:pPr>
      <w:r w:rsidRPr="003201BA">
        <w:rPr>
          <w:sz w:val="28"/>
          <w:szCs w:val="28"/>
        </w:rPr>
        <w:t>организация и проведение проверки граждан;</w:t>
      </w:r>
    </w:p>
    <w:p w:rsidR="003201BA" w:rsidRPr="001B4B6B" w:rsidRDefault="003201BA" w:rsidP="001B4B6B">
      <w:pPr>
        <w:numPr>
          <w:ilvl w:val="0"/>
          <w:numId w:val="20"/>
        </w:numPr>
        <w:tabs>
          <w:tab w:val="left" w:pos="1030"/>
        </w:tabs>
        <w:ind w:firstLine="709"/>
        <w:jc w:val="both"/>
        <w:rPr>
          <w:sz w:val="28"/>
          <w:szCs w:val="28"/>
        </w:rPr>
      </w:pPr>
      <w:r w:rsidRPr="003201BA">
        <w:rPr>
          <w:sz w:val="28"/>
          <w:szCs w:val="28"/>
        </w:rPr>
        <w:t>оформление результатов плановых и внеплановых проверок и принятие мер по фактам выявленных нарушений обязательных требований;</w:t>
      </w:r>
    </w:p>
    <w:p w:rsidR="003201BA" w:rsidRPr="001B4B6B" w:rsidRDefault="003201BA" w:rsidP="001B4B6B">
      <w:pPr>
        <w:numPr>
          <w:ilvl w:val="0"/>
          <w:numId w:val="20"/>
        </w:numPr>
        <w:tabs>
          <w:tab w:val="left" w:pos="1006"/>
        </w:tabs>
        <w:ind w:firstLine="709"/>
        <w:jc w:val="both"/>
        <w:rPr>
          <w:sz w:val="28"/>
          <w:szCs w:val="28"/>
        </w:rPr>
      </w:pPr>
      <w:r w:rsidRPr="003201BA">
        <w:rPr>
          <w:sz w:val="28"/>
          <w:szCs w:val="28"/>
        </w:rPr>
        <w:t>организация и проведение рейдового осмотра, оформление результатов рейдового осмотра;</w:t>
      </w:r>
    </w:p>
    <w:p w:rsidR="003201BA" w:rsidRPr="003201BA" w:rsidRDefault="003201BA" w:rsidP="003201BA">
      <w:pPr>
        <w:numPr>
          <w:ilvl w:val="0"/>
          <w:numId w:val="20"/>
        </w:numPr>
        <w:tabs>
          <w:tab w:val="left" w:pos="973"/>
        </w:tabs>
        <w:ind w:firstLine="709"/>
        <w:jc w:val="both"/>
        <w:rPr>
          <w:sz w:val="28"/>
          <w:szCs w:val="28"/>
        </w:rPr>
      </w:pPr>
      <w:r w:rsidRPr="003201BA">
        <w:rPr>
          <w:sz w:val="28"/>
          <w:szCs w:val="28"/>
        </w:rPr>
        <w:t>организация и проведение мероприятий, направленных на профилактику нарушений обязательных требований.</w:t>
      </w:r>
    </w:p>
    <w:p w:rsidR="003201BA" w:rsidRPr="003201BA" w:rsidRDefault="003201BA" w:rsidP="003201BA">
      <w:pPr>
        <w:ind w:firstLine="709"/>
        <w:jc w:val="both"/>
        <w:rPr>
          <w:sz w:val="28"/>
          <w:szCs w:val="28"/>
        </w:rPr>
      </w:pPr>
      <w:r w:rsidRPr="003201BA">
        <w:rPr>
          <w:sz w:val="28"/>
          <w:szCs w:val="28"/>
        </w:rPr>
        <w:t>3.2. Блок-схема последовательности административных процедур в ходе исполнения муниципальной функции при проведении плановой и внеплановой проверок приведена в приложении 1 к Административному регламенту.</w:t>
      </w:r>
    </w:p>
    <w:p w:rsidR="003201BA" w:rsidRPr="003201BA" w:rsidRDefault="003201BA" w:rsidP="001B4B6B">
      <w:pPr>
        <w:ind w:firstLine="709"/>
        <w:jc w:val="both"/>
        <w:rPr>
          <w:sz w:val="28"/>
          <w:szCs w:val="28"/>
        </w:rPr>
      </w:pPr>
      <w:r w:rsidRPr="003201BA">
        <w:rPr>
          <w:sz w:val="28"/>
          <w:szCs w:val="28"/>
        </w:rPr>
        <w:t>3.3. Последовательность административных процедур.</w:t>
      </w:r>
    </w:p>
    <w:p w:rsidR="003201BA" w:rsidRPr="003201BA" w:rsidRDefault="003201BA" w:rsidP="001B4B6B">
      <w:pPr>
        <w:ind w:firstLine="709"/>
        <w:jc w:val="both"/>
        <w:rPr>
          <w:sz w:val="28"/>
          <w:szCs w:val="28"/>
        </w:rPr>
      </w:pPr>
      <w:r w:rsidRPr="003201BA">
        <w:rPr>
          <w:sz w:val="28"/>
          <w:szCs w:val="28"/>
        </w:rPr>
        <w:t>3.3.1. Организация и проведение плановой проверки юридических лиц и индивидуальных предпринимателей.</w:t>
      </w:r>
    </w:p>
    <w:p w:rsidR="003201BA" w:rsidRPr="003201BA" w:rsidRDefault="003201BA" w:rsidP="003201BA">
      <w:pPr>
        <w:ind w:firstLine="709"/>
        <w:jc w:val="both"/>
        <w:rPr>
          <w:sz w:val="28"/>
          <w:szCs w:val="28"/>
        </w:rPr>
      </w:pPr>
      <w:r w:rsidRPr="003201BA">
        <w:rPr>
          <w:sz w:val="28"/>
          <w:szCs w:val="28"/>
        </w:rPr>
        <w:t>3.3.1.1. Основанием для начала административной процедуры является наступление календарного периода составления ежегодного плана проведения плановых проверок юридических лиц и индивидуальных предпринимателей (далее - ежегодный план проверок) на следующий год.</w:t>
      </w:r>
    </w:p>
    <w:p w:rsidR="003201BA" w:rsidRPr="003201BA" w:rsidRDefault="003201BA" w:rsidP="003201BA">
      <w:pPr>
        <w:ind w:firstLine="709"/>
        <w:jc w:val="both"/>
        <w:rPr>
          <w:sz w:val="28"/>
          <w:szCs w:val="28"/>
        </w:rPr>
      </w:pPr>
      <w:r w:rsidRPr="003201BA">
        <w:rPr>
          <w:sz w:val="28"/>
          <w:szCs w:val="28"/>
        </w:rPr>
        <w:t>3.3.1.2. При организации плановой проверки уполномоченные должностные лица администрации ежегодно готовят проект ежегодного  плана</w:t>
      </w:r>
    </w:p>
    <w:p w:rsidR="003201BA" w:rsidRPr="003201BA" w:rsidRDefault="003201BA" w:rsidP="001B4B6B">
      <w:pPr>
        <w:ind w:firstLine="709"/>
        <w:jc w:val="both"/>
        <w:rPr>
          <w:sz w:val="28"/>
          <w:szCs w:val="28"/>
        </w:rPr>
      </w:pPr>
      <w:r w:rsidRPr="003201BA">
        <w:rPr>
          <w:sz w:val="28"/>
          <w:szCs w:val="28"/>
        </w:rPr>
        <w:t>проверок и направляют его главе сельского поселения в срок до 1 августа года, предшествующего году проведения плановых проверок.</w:t>
      </w:r>
    </w:p>
    <w:p w:rsidR="003201BA" w:rsidRPr="003201BA" w:rsidRDefault="003201BA" w:rsidP="003201BA">
      <w:pPr>
        <w:ind w:firstLine="709"/>
        <w:jc w:val="both"/>
        <w:rPr>
          <w:sz w:val="28"/>
          <w:szCs w:val="28"/>
        </w:rPr>
      </w:pPr>
      <w:r w:rsidRPr="003201BA">
        <w:rPr>
          <w:sz w:val="28"/>
          <w:szCs w:val="28"/>
        </w:rPr>
        <w:t>В ежегодном плане проверок указываются следующие сведения:</w:t>
      </w:r>
    </w:p>
    <w:p w:rsidR="003201BA" w:rsidRPr="001B4B6B" w:rsidRDefault="003201BA" w:rsidP="001B4B6B">
      <w:pPr>
        <w:numPr>
          <w:ilvl w:val="0"/>
          <w:numId w:val="21"/>
        </w:numPr>
        <w:tabs>
          <w:tab w:val="left" w:pos="1040"/>
        </w:tabs>
        <w:ind w:firstLine="709"/>
        <w:jc w:val="both"/>
        <w:rPr>
          <w:sz w:val="28"/>
          <w:szCs w:val="28"/>
        </w:rPr>
      </w:pPr>
      <w:r w:rsidRPr="003201BA">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3201BA" w:rsidRPr="003201BA" w:rsidRDefault="003201BA" w:rsidP="003201BA">
      <w:pPr>
        <w:numPr>
          <w:ilvl w:val="0"/>
          <w:numId w:val="21"/>
        </w:numPr>
        <w:tabs>
          <w:tab w:val="left" w:pos="960"/>
        </w:tabs>
        <w:ind w:firstLine="709"/>
        <w:jc w:val="both"/>
        <w:rPr>
          <w:sz w:val="28"/>
          <w:szCs w:val="28"/>
        </w:rPr>
      </w:pPr>
      <w:r w:rsidRPr="003201BA">
        <w:rPr>
          <w:sz w:val="28"/>
          <w:szCs w:val="28"/>
        </w:rPr>
        <w:t>цель и основание проведения каждой плановой проверки;</w:t>
      </w:r>
    </w:p>
    <w:p w:rsidR="003201BA" w:rsidRPr="003201BA" w:rsidRDefault="003201BA" w:rsidP="003201BA">
      <w:pPr>
        <w:numPr>
          <w:ilvl w:val="0"/>
          <w:numId w:val="21"/>
        </w:numPr>
        <w:tabs>
          <w:tab w:val="left" w:pos="960"/>
        </w:tabs>
        <w:ind w:firstLine="709"/>
        <w:jc w:val="both"/>
        <w:rPr>
          <w:sz w:val="28"/>
          <w:szCs w:val="28"/>
        </w:rPr>
      </w:pPr>
      <w:r w:rsidRPr="003201BA">
        <w:rPr>
          <w:sz w:val="28"/>
          <w:szCs w:val="28"/>
        </w:rPr>
        <w:t>дата начала и сроки проведения каждой плановой проверки;</w:t>
      </w:r>
    </w:p>
    <w:p w:rsidR="003201BA" w:rsidRPr="001B4B6B" w:rsidRDefault="003201BA" w:rsidP="001B4B6B">
      <w:pPr>
        <w:numPr>
          <w:ilvl w:val="0"/>
          <w:numId w:val="21"/>
        </w:numPr>
        <w:tabs>
          <w:tab w:val="left" w:pos="960"/>
        </w:tabs>
        <w:ind w:firstLine="709"/>
        <w:jc w:val="both"/>
        <w:rPr>
          <w:sz w:val="28"/>
          <w:szCs w:val="28"/>
        </w:rPr>
      </w:pPr>
      <w:r w:rsidRPr="003201BA">
        <w:rPr>
          <w:sz w:val="28"/>
          <w:szCs w:val="28"/>
        </w:rPr>
        <w:t>наименование администрации.</w:t>
      </w:r>
    </w:p>
    <w:p w:rsidR="003201BA" w:rsidRPr="003201BA" w:rsidRDefault="003201BA" w:rsidP="001B4B6B">
      <w:pPr>
        <w:ind w:firstLine="709"/>
        <w:jc w:val="both"/>
        <w:rPr>
          <w:sz w:val="28"/>
          <w:szCs w:val="28"/>
        </w:rPr>
      </w:pPr>
      <w:r w:rsidRPr="003201BA">
        <w:rPr>
          <w:sz w:val="28"/>
          <w:szCs w:val="28"/>
        </w:rPr>
        <w:t>Основанием для включения плановой проверки в ежегодный план проверок является истечение 3 лет со дня:</w:t>
      </w:r>
    </w:p>
    <w:p w:rsidR="003201BA" w:rsidRPr="003201BA" w:rsidRDefault="003201BA" w:rsidP="001B4B6B">
      <w:pPr>
        <w:ind w:firstLine="709"/>
        <w:jc w:val="both"/>
        <w:rPr>
          <w:sz w:val="28"/>
          <w:szCs w:val="28"/>
        </w:rPr>
      </w:pPr>
      <w:r w:rsidRPr="003201BA">
        <w:rPr>
          <w:sz w:val="28"/>
          <w:szCs w:val="28"/>
        </w:rPr>
        <w:t>- государственной регистрации юридического лица, индивидуального предпринимателя;</w:t>
      </w:r>
    </w:p>
    <w:p w:rsidR="003201BA" w:rsidRPr="003201BA" w:rsidRDefault="003201BA" w:rsidP="003201BA">
      <w:pPr>
        <w:numPr>
          <w:ilvl w:val="0"/>
          <w:numId w:val="22"/>
        </w:numPr>
        <w:tabs>
          <w:tab w:val="left" w:pos="1134"/>
        </w:tabs>
        <w:ind w:firstLine="709"/>
        <w:jc w:val="both"/>
        <w:rPr>
          <w:sz w:val="28"/>
          <w:szCs w:val="28"/>
        </w:rPr>
      </w:pPr>
      <w:r w:rsidRPr="003201BA">
        <w:rPr>
          <w:sz w:val="28"/>
          <w:szCs w:val="28"/>
        </w:rPr>
        <w:t>окончания проведения последней плановой проверки юридического лица, индивидуального предпринимателя.</w:t>
      </w:r>
    </w:p>
    <w:p w:rsidR="003201BA" w:rsidRPr="003201BA" w:rsidRDefault="003201BA" w:rsidP="003201BA">
      <w:pPr>
        <w:ind w:firstLine="709"/>
        <w:jc w:val="both"/>
        <w:rPr>
          <w:sz w:val="28"/>
          <w:szCs w:val="28"/>
        </w:rPr>
      </w:pPr>
    </w:p>
    <w:p w:rsidR="003201BA" w:rsidRPr="003201BA" w:rsidRDefault="003201BA" w:rsidP="001B4B6B">
      <w:pPr>
        <w:ind w:firstLine="709"/>
        <w:jc w:val="both"/>
        <w:rPr>
          <w:sz w:val="28"/>
          <w:szCs w:val="28"/>
        </w:rPr>
      </w:pPr>
      <w:r w:rsidRPr="003201BA">
        <w:rPr>
          <w:sz w:val="28"/>
          <w:szCs w:val="28"/>
        </w:rPr>
        <w:t xml:space="preserve">3.3.1.3. Глава сельского поселения рассматривает проект ежегодного плана проверок, согласовывает его и в срок до 1 сентября года, предшествующего году проведения плановых проверок, направляет проект ежегодного плана проверок в </w:t>
      </w:r>
      <w:proofErr w:type="spellStart"/>
      <w:r w:rsidRPr="003201BA">
        <w:rPr>
          <w:sz w:val="28"/>
          <w:szCs w:val="28"/>
        </w:rPr>
        <w:t>Каслинскую</w:t>
      </w:r>
      <w:proofErr w:type="spellEnd"/>
      <w:r w:rsidRPr="003201BA">
        <w:rPr>
          <w:sz w:val="28"/>
          <w:szCs w:val="28"/>
        </w:rPr>
        <w:t xml:space="preserve"> городскую прокуратуру.</w:t>
      </w:r>
    </w:p>
    <w:p w:rsidR="003201BA" w:rsidRPr="003201BA" w:rsidRDefault="003201BA" w:rsidP="001B4B6B">
      <w:pPr>
        <w:ind w:firstLine="709"/>
        <w:jc w:val="both"/>
        <w:rPr>
          <w:sz w:val="28"/>
          <w:szCs w:val="28"/>
        </w:rPr>
      </w:pPr>
      <w:r w:rsidRPr="003201BA">
        <w:rPr>
          <w:sz w:val="28"/>
          <w:szCs w:val="28"/>
        </w:rPr>
        <w:t xml:space="preserve">Глава сельского поселения рассматривает предложения </w:t>
      </w:r>
      <w:proofErr w:type="spellStart"/>
      <w:r w:rsidRPr="003201BA">
        <w:rPr>
          <w:sz w:val="28"/>
          <w:szCs w:val="28"/>
        </w:rPr>
        <w:t>Каслинской</w:t>
      </w:r>
      <w:proofErr w:type="spellEnd"/>
      <w:r w:rsidRPr="003201BA">
        <w:rPr>
          <w:sz w:val="28"/>
          <w:szCs w:val="28"/>
        </w:rPr>
        <w:t xml:space="preserve"> городской прокуратуры  и утверждает ежегодный план проверок. В срок до 1 ноября года, предшествующего году проведения плановых проверок, Глава сельского </w:t>
      </w:r>
      <w:r w:rsidR="001B4B6B" w:rsidRPr="003201BA">
        <w:rPr>
          <w:sz w:val="28"/>
          <w:szCs w:val="28"/>
        </w:rPr>
        <w:t>поселения направляет</w:t>
      </w:r>
      <w:r w:rsidRPr="003201BA">
        <w:rPr>
          <w:sz w:val="28"/>
          <w:szCs w:val="28"/>
        </w:rPr>
        <w:t xml:space="preserve"> в </w:t>
      </w:r>
      <w:proofErr w:type="spellStart"/>
      <w:r w:rsidRPr="003201BA">
        <w:rPr>
          <w:sz w:val="28"/>
          <w:szCs w:val="28"/>
        </w:rPr>
        <w:t>Каслинскую</w:t>
      </w:r>
      <w:proofErr w:type="spellEnd"/>
      <w:r w:rsidRPr="003201BA">
        <w:rPr>
          <w:sz w:val="28"/>
          <w:szCs w:val="28"/>
        </w:rPr>
        <w:t xml:space="preserve"> городскую прокуратуру утвержденный ежегодный план проверок.</w:t>
      </w:r>
    </w:p>
    <w:p w:rsidR="003201BA" w:rsidRPr="003201BA" w:rsidRDefault="003201BA" w:rsidP="001B4B6B">
      <w:pPr>
        <w:ind w:firstLine="709"/>
        <w:jc w:val="both"/>
        <w:rPr>
          <w:sz w:val="28"/>
          <w:szCs w:val="28"/>
        </w:rPr>
      </w:pPr>
      <w:r w:rsidRPr="003201BA">
        <w:rPr>
          <w:sz w:val="28"/>
          <w:szCs w:val="28"/>
        </w:rPr>
        <w:t xml:space="preserve">Утвержденный ежегодный план проверок размещается на официальном сайте </w:t>
      </w:r>
      <w:proofErr w:type="spellStart"/>
      <w:r w:rsidR="001B4B6B">
        <w:rPr>
          <w:sz w:val="28"/>
          <w:szCs w:val="28"/>
        </w:rPr>
        <w:t>Маукского</w:t>
      </w:r>
      <w:proofErr w:type="spellEnd"/>
      <w:r w:rsidRPr="003201BA">
        <w:rPr>
          <w:sz w:val="28"/>
          <w:szCs w:val="28"/>
        </w:rPr>
        <w:t xml:space="preserve"> сельское поселение в сети «Интернет» в срок до 1 декабря года, предшествующего году проведения плановых проверок.</w:t>
      </w:r>
    </w:p>
    <w:p w:rsidR="003201BA" w:rsidRPr="003201BA" w:rsidRDefault="003201BA" w:rsidP="003201BA">
      <w:pPr>
        <w:ind w:firstLine="709"/>
        <w:jc w:val="both"/>
        <w:rPr>
          <w:sz w:val="28"/>
          <w:szCs w:val="28"/>
        </w:rPr>
      </w:pPr>
      <w:r w:rsidRPr="003201BA">
        <w:rPr>
          <w:sz w:val="28"/>
          <w:szCs w:val="28"/>
        </w:rPr>
        <w:t xml:space="preserve">3.3.1.4. Уполномоченное должностное лицо администрации за 1 месяц до наступления срока проведения плановой проверки разрабатывает проект распоряжения администрации о проведении проверки юридического лица, индивидуального предпринимателя по форме, утвержденной приказом Минэкономразвития от 30.04.2009 № 141, и направляет его на подпись главе сельского поселения. </w:t>
      </w:r>
    </w:p>
    <w:p w:rsidR="003201BA" w:rsidRPr="003201BA" w:rsidRDefault="003201BA" w:rsidP="001B4B6B">
      <w:pPr>
        <w:ind w:firstLine="709"/>
        <w:jc w:val="both"/>
        <w:rPr>
          <w:sz w:val="28"/>
          <w:szCs w:val="28"/>
        </w:rPr>
      </w:pPr>
      <w:r w:rsidRPr="003201BA">
        <w:rPr>
          <w:sz w:val="28"/>
          <w:szCs w:val="28"/>
        </w:rPr>
        <w:t>Распоряжение администрации о проведении плановой проверки должно содержать следующие сведения:</w:t>
      </w:r>
    </w:p>
    <w:p w:rsidR="003201BA" w:rsidRPr="003201BA" w:rsidRDefault="003201BA" w:rsidP="003201BA">
      <w:pPr>
        <w:numPr>
          <w:ilvl w:val="0"/>
          <w:numId w:val="23"/>
        </w:numPr>
        <w:tabs>
          <w:tab w:val="left" w:pos="960"/>
        </w:tabs>
        <w:ind w:firstLine="709"/>
        <w:jc w:val="both"/>
        <w:rPr>
          <w:sz w:val="28"/>
          <w:szCs w:val="28"/>
        </w:rPr>
      </w:pPr>
      <w:r w:rsidRPr="003201BA">
        <w:rPr>
          <w:sz w:val="28"/>
          <w:szCs w:val="28"/>
        </w:rPr>
        <w:t>наименование администрации;</w:t>
      </w:r>
    </w:p>
    <w:p w:rsidR="003201BA" w:rsidRPr="003201BA" w:rsidRDefault="003201BA" w:rsidP="003201BA">
      <w:pPr>
        <w:numPr>
          <w:ilvl w:val="0"/>
          <w:numId w:val="23"/>
        </w:numPr>
        <w:tabs>
          <w:tab w:val="left" w:pos="1021"/>
        </w:tabs>
        <w:ind w:firstLine="709"/>
        <w:jc w:val="both"/>
        <w:rPr>
          <w:sz w:val="28"/>
          <w:szCs w:val="28"/>
        </w:rPr>
      </w:pPr>
      <w:r w:rsidRPr="003201BA">
        <w:rPr>
          <w:sz w:val="28"/>
          <w:szCs w:val="28"/>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3201BA" w:rsidRPr="003201BA" w:rsidRDefault="003201BA" w:rsidP="003201BA">
      <w:pPr>
        <w:numPr>
          <w:ilvl w:val="0"/>
          <w:numId w:val="23"/>
        </w:numPr>
        <w:tabs>
          <w:tab w:val="left" w:pos="1026"/>
        </w:tabs>
        <w:ind w:firstLine="709"/>
        <w:jc w:val="both"/>
        <w:rPr>
          <w:sz w:val="28"/>
          <w:szCs w:val="28"/>
        </w:rPr>
      </w:pPr>
      <w:r w:rsidRPr="003201BA">
        <w:rPr>
          <w:sz w:val="28"/>
          <w:szCs w:val="28"/>
        </w:rPr>
        <w:t xml:space="preserve">наименование юридического лица или фамилия, имя, отчество индивидуального предпринимателя, проверка которых проводится, адреса мест нахождения юридического лица (его филиалов, представительств, обособленных  </w:t>
      </w:r>
    </w:p>
    <w:p w:rsidR="003201BA" w:rsidRPr="003201BA" w:rsidRDefault="003201BA" w:rsidP="001B4B6B">
      <w:pPr>
        <w:ind w:firstLine="709"/>
        <w:jc w:val="both"/>
        <w:rPr>
          <w:sz w:val="28"/>
          <w:szCs w:val="28"/>
        </w:rPr>
      </w:pPr>
      <w:r w:rsidRPr="003201BA">
        <w:rPr>
          <w:sz w:val="28"/>
          <w:szCs w:val="28"/>
        </w:rPr>
        <w:t>структурных подразделений) или места (мест) фактического осуществления деятельности индивидуальным предпринимателем;</w:t>
      </w:r>
    </w:p>
    <w:p w:rsidR="003201BA" w:rsidRPr="003201BA" w:rsidRDefault="003201BA" w:rsidP="003201BA">
      <w:pPr>
        <w:numPr>
          <w:ilvl w:val="0"/>
          <w:numId w:val="23"/>
        </w:numPr>
        <w:tabs>
          <w:tab w:val="left" w:pos="960"/>
        </w:tabs>
        <w:ind w:firstLine="709"/>
        <w:jc w:val="both"/>
        <w:rPr>
          <w:sz w:val="28"/>
          <w:szCs w:val="28"/>
        </w:rPr>
      </w:pPr>
      <w:r w:rsidRPr="003201BA">
        <w:rPr>
          <w:sz w:val="28"/>
          <w:szCs w:val="28"/>
        </w:rPr>
        <w:t>цели, задачи, предмет проверки и срок ее проведения;</w:t>
      </w:r>
    </w:p>
    <w:p w:rsidR="003201BA" w:rsidRPr="003201BA" w:rsidRDefault="003201BA" w:rsidP="003201BA">
      <w:pPr>
        <w:numPr>
          <w:ilvl w:val="0"/>
          <w:numId w:val="23"/>
        </w:numPr>
        <w:tabs>
          <w:tab w:val="left" w:pos="960"/>
        </w:tabs>
        <w:ind w:firstLine="709"/>
        <w:jc w:val="both"/>
        <w:rPr>
          <w:sz w:val="28"/>
          <w:szCs w:val="28"/>
        </w:rPr>
      </w:pPr>
      <w:r w:rsidRPr="003201BA">
        <w:rPr>
          <w:sz w:val="28"/>
          <w:szCs w:val="28"/>
        </w:rPr>
        <w:t>правовые основания проведения проверки;</w:t>
      </w:r>
    </w:p>
    <w:p w:rsidR="003201BA" w:rsidRPr="001B4B6B" w:rsidRDefault="003201BA" w:rsidP="001B4B6B">
      <w:pPr>
        <w:numPr>
          <w:ilvl w:val="0"/>
          <w:numId w:val="23"/>
        </w:numPr>
        <w:tabs>
          <w:tab w:val="left" w:pos="960"/>
        </w:tabs>
        <w:ind w:firstLine="709"/>
        <w:jc w:val="both"/>
        <w:rPr>
          <w:sz w:val="28"/>
          <w:szCs w:val="28"/>
        </w:rPr>
      </w:pPr>
      <w:r w:rsidRPr="003201BA">
        <w:rPr>
          <w:sz w:val="28"/>
          <w:szCs w:val="28"/>
        </w:rPr>
        <w:t>подлежащие проверке обязательные требования;</w:t>
      </w:r>
    </w:p>
    <w:p w:rsidR="003201BA" w:rsidRPr="003201BA" w:rsidRDefault="003201BA" w:rsidP="003201BA">
      <w:pPr>
        <w:ind w:firstLine="709"/>
        <w:jc w:val="both"/>
        <w:rPr>
          <w:sz w:val="28"/>
          <w:szCs w:val="28"/>
        </w:rPr>
      </w:pPr>
      <w:r w:rsidRPr="003201BA">
        <w:rPr>
          <w:sz w:val="28"/>
          <w:szCs w:val="28"/>
        </w:rPr>
        <w:t>- 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3201BA" w:rsidRPr="001B4B6B" w:rsidRDefault="003201BA" w:rsidP="001B4B6B">
      <w:pPr>
        <w:numPr>
          <w:ilvl w:val="0"/>
          <w:numId w:val="24"/>
        </w:numPr>
        <w:tabs>
          <w:tab w:val="left" w:pos="960"/>
        </w:tabs>
        <w:ind w:firstLine="709"/>
        <w:jc w:val="both"/>
        <w:rPr>
          <w:sz w:val="28"/>
          <w:szCs w:val="28"/>
        </w:rPr>
      </w:pPr>
      <w:r w:rsidRPr="003201BA">
        <w:rPr>
          <w:sz w:val="28"/>
          <w:szCs w:val="28"/>
        </w:rPr>
        <w:t>наименование Административного регламента;</w:t>
      </w:r>
    </w:p>
    <w:p w:rsidR="003201BA" w:rsidRPr="001B4B6B" w:rsidRDefault="003201BA" w:rsidP="001B4B6B">
      <w:pPr>
        <w:numPr>
          <w:ilvl w:val="0"/>
          <w:numId w:val="24"/>
        </w:numPr>
        <w:tabs>
          <w:tab w:val="left" w:pos="1270"/>
        </w:tabs>
        <w:ind w:firstLine="709"/>
        <w:jc w:val="both"/>
        <w:rPr>
          <w:sz w:val="28"/>
          <w:szCs w:val="28"/>
        </w:rPr>
      </w:pPr>
      <w:r w:rsidRPr="003201BA">
        <w:rPr>
          <w:sz w:val="28"/>
          <w:szCs w:val="28"/>
        </w:rPr>
        <w:t>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3201BA" w:rsidRPr="001B4B6B" w:rsidRDefault="003201BA" w:rsidP="001B4B6B">
      <w:pPr>
        <w:numPr>
          <w:ilvl w:val="0"/>
          <w:numId w:val="24"/>
        </w:numPr>
        <w:tabs>
          <w:tab w:val="left" w:pos="960"/>
        </w:tabs>
        <w:ind w:firstLine="709"/>
        <w:jc w:val="both"/>
        <w:rPr>
          <w:sz w:val="28"/>
          <w:szCs w:val="28"/>
        </w:rPr>
      </w:pPr>
      <w:r w:rsidRPr="003201BA">
        <w:rPr>
          <w:sz w:val="28"/>
          <w:szCs w:val="28"/>
        </w:rPr>
        <w:t>даты начала и окончания проведения проверки.</w:t>
      </w:r>
    </w:p>
    <w:p w:rsidR="003201BA" w:rsidRPr="003201BA" w:rsidRDefault="003201BA" w:rsidP="001B4B6B">
      <w:pPr>
        <w:ind w:firstLine="709"/>
        <w:jc w:val="both"/>
        <w:rPr>
          <w:sz w:val="28"/>
          <w:szCs w:val="28"/>
        </w:rPr>
      </w:pPr>
      <w:r w:rsidRPr="003201BA">
        <w:rPr>
          <w:sz w:val="28"/>
          <w:szCs w:val="28"/>
        </w:rPr>
        <w:t>Глава сельского поселения подписывает распоряжение администрации о проведении плановой проверки в срок, не превышающий 5 рабочих дней с момента его получения.</w:t>
      </w:r>
    </w:p>
    <w:p w:rsidR="003201BA" w:rsidRPr="003201BA" w:rsidRDefault="003201BA" w:rsidP="001B4B6B">
      <w:pPr>
        <w:ind w:firstLine="709"/>
        <w:jc w:val="both"/>
        <w:rPr>
          <w:sz w:val="28"/>
          <w:szCs w:val="28"/>
        </w:rPr>
      </w:pPr>
      <w:r w:rsidRPr="003201BA">
        <w:rPr>
          <w:sz w:val="28"/>
          <w:szCs w:val="28"/>
        </w:rPr>
        <w:lastRenderedPageBreak/>
        <w:t>3.3.1.5. За 5 рабочих дней до начала проведения проверки должностное лицо администрации в рамках межведомственного информационного взаимодействия осуществляет запрос поставщику в целях представления необходимых сведений.</w:t>
      </w:r>
    </w:p>
    <w:p w:rsidR="003201BA" w:rsidRPr="001B4B6B" w:rsidRDefault="003201BA" w:rsidP="001B4B6B">
      <w:pPr>
        <w:numPr>
          <w:ilvl w:val="0"/>
          <w:numId w:val="25"/>
        </w:numPr>
        <w:tabs>
          <w:tab w:val="left" w:pos="1148"/>
        </w:tabs>
        <w:ind w:firstLine="709"/>
        <w:jc w:val="both"/>
        <w:rPr>
          <w:sz w:val="28"/>
          <w:szCs w:val="28"/>
        </w:rPr>
      </w:pPr>
      <w:r w:rsidRPr="003201BA">
        <w:rPr>
          <w:sz w:val="28"/>
          <w:szCs w:val="28"/>
        </w:rPr>
        <w:t>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постановления о проведении плановой проверки, уведомления о начале проведения проверки заказным почтовым отправлением с уведомлением о вручении или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201BA" w:rsidRPr="003201BA" w:rsidRDefault="003201BA" w:rsidP="001B4B6B">
      <w:pPr>
        <w:ind w:firstLine="709"/>
        <w:jc w:val="both"/>
        <w:rPr>
          <w:sz w:val="28"/>
          <w:szCs w:val="28"/>
        </w:rPr>
      </w:pPr>
      <w:r w:rsidRPr="003201BA">
        <w:rPr>
          <w:sz w:val="28"/>
          <w:szCs w:val="28"/>
        </w:rPr>
        <w:t>В случае проведения плановой проверки членов саморегулируемой организации администрация обязана не позднее, чем за 3 рабочих дня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201BA" w:rsidRPr="003201BA" w:rsidRDefault="003201BA" w:rsidP="001B4B6B">
      <w:pPr>
        <w:ind w:firstLine="709"/>
        <w:jc w:val="both"/>
        <w:rPr>
          <w:sz w:val="28"/>
          <w:szCs w:val="28"/>
        </w:rPr>
      </w:pPr>
      <w:r w:rsidRPr="003201BA">
        <w:rPr>
          <w:sz w:val="28"/>
          <w:szCs w:val="28"/>
        </w:rPr>
        <w:t>3.3.1.6. Проведение плановой проверки осуществляется в форме выездной и (или) документарной проверки.</w:t>
      </w:r>
    </w:p>
    <w:p w:rsidR="003201BA" w:rsidRPr="003201BA" w:rsidRDefault="003201BA" w:rsidP="001B4B6B">
      <w:pPr>
        <w:ind w:firstLine="709"/>
        <w:jc w:val="both"/>
        <w:rPr>
          <w:sz w:val="28"/>
          <w:szCs w:val="28"/>
        </w:rPr>
      </w:pPr>
      <w:r w:rsidRPr="003201BA">
        <w:rPr>
          <w:sz w:val="28"/>
          <w:szCs w:val="28"/>
        </w:rPr>
        <w:t>3.3.1.7.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3201BA" w:rsidRPr="003201BA" w:rsidRDefault="003201BA" w:rsidP="001B4B6B">
      <w:pPr>
        <w:ind w:firstLine="709"/>
        <w:jc w:val="both"/>
        <w:rPr>
          <w:sz w:val="28"/>
          <w:szCs w:val="28"/>
        </w:rPr>
      </w:pPr>
      <w:r w:rsidRPr="003201BA">
        <w:rPr>
          <w:sz w:val="28"/>
          <w:szCs w:val="28"/>
        </w:rPr>
        <w:t>Документарная проверка (как плановая, так и внеплановая) проводится по месту нахождения администрации.</w:t>
      </w:r>
    </w:p>
    <w:p w:rsidR="003201BA" w:rsidRPr="003201BA" w:rsidRDefault="003201BA" w:rsidP="003201BA">
      <w:pPr>
        <w:ind w:firstLine="709"/>
        <w:jc w:val="both"/>
        <w:rPr>
          <w:sz w:val="28"/>
          <w:szCs w:val="28"/>
        </w:rPr>
      </w:pPr>
      <w:r w:rsidRPr="003201BA">
        <w:rPr>
          <w:sz w:val="28"/>
          <w:szCs w:val="28"/>
        </w:rPr>
        <w:t>В процессе проведения документарной проверки должностное лицо администрации в первую очередь рассматривает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rsidR="003201BA" w:rsidRPr="003201BA" w:rsidRDefault="003201BA" w:rsidP="003201BA">
      <w:pPr>
        <w:numPr>
          <w:ilvl w:val="1"/>
          <w:numId w:val="26"/>
        </w:numPr>
        <w:tabs>
          <w:tab w:val="left" w:pos="1090"/>
        </w:tabs>
        <w:ind w:firstLine="709"/>
        <w:jc w:val="both"/>
        <w:rPr>
          <w:sz w:val="28"/>
          <w:szCs w:val="28"/>
        </w:rPr>
      </w:pPr>
      <w:r w:rsidRPr="003201BA">
        <w:rPr>
          <w:sz w:val="28"/>
          <w:szCs w:val="28"/>
        </w:rPr>
        <w:t>случае если достоверность сведений, содержащихся в документах, имеющихся в распоряжении должностного лица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копия распоряжения о проведении документарной проверки.</w:t>
      </w:r>
    </w:p>
    <w:p w:rsidR="003201BA" w:rsidRPr="003201BA" w:rsidRDefault="003201BA" w:rsidP="003201BA">
      <w:pPr>
        <w:ind w:firstLine="709"/>
        <w:jc w:val="both"/>
        <w:rPr>
          <w:sz w:val="28"/>
          <w:szCs w:val="28"/>
        </w:rPr>
      </w:pPr>
    </w:p>
    <w:p w:rsidR="003201BA" w:rsidRPr="00B65CD8" w:rsidRDefault="003201BA" w:rsidP="00B65CD8">
      <w:pPr>
        <w:numPr>
          <w:ilvl w:val="1"/>
          <w:numId w:val="26"/>
        </w:numPr>
        <w:tabs>
          <w:tab w:val="left" w:pos="1064"/>
        </w:tabs>
        <w:ind w:firstLine="709"/>
        <w:jc w:val="both"/>
        <w:rPr>
          <w:sz w:val="28"/>
          <w:szCs w:val="28"/>
        </w:rPr>
      </w:pPr>
      <w:r w:rsidRPr="003201BA">
        <w:rPr>
          <w:sz w:val="28"/>
          <w:szCs w:val="28"/>
        </w:rPr>
        <w:lastRenderedPageBreak/>
        <w:t>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01BA" w:rsidRPr="003201BA" w:rsidRDefault="003201BA" w:rsidP="003201BA">
      <w:pPr>
        <w:numPr>
          <w:ilvl w:val="1"/>
          <w:numId w:val="26"/>
        </w:numPr>
        <w:tabs>
          <w:tab w:val="left" w:pos="1081"/>
        </w:tabs>
        <w:ind w:firstLine="709"/>
        <w:jc w:val="both"/>
        <w:rPr>
          <w:sz w:val="28"/>
          <w:szCs w:val="28"/>
        </w:rPr>
      </w:pPr>
      <w:r w:rsidRPr="003201BA">
        <w:rPr>
          <w:sz w:val="28"/>
          <w:szCs w:val="28"/>
        </w:rPr>
        <w:t>случае если в ходе документарной проверки должностным лицом администрации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201BA" w:rsidRPr="003201BA" w:rsidRDefault="003201BA" w:rsidP="003201BA">
      <w:pPr>
        <w:ind w:firstLine="709"/>
        <w:jc w:val="both"/>
        <w:rPr>
          <w:sz w:val="28"/>
          <w:szCs w:val="28"/>
        </w:rPr>
      </w:pPr>
      <w:r w:rsidRPr="003201BA">
        <w:rPr>
          <w:sz w:val="28"/>
          <w:szCs w:val="28"/>
        </w:rP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3201BA" w:rsidRPr="003201BA" w:rsidRDefault="003201BA" w:rsidP="00B65CD8">
      <w:pPr>
        <w:tabs>
          <w:tab w:val="left" w:pos="579"/>
        </w:tabs>
        <w:ind w:firstLine="851"/>
        <w:jc w:val="both"/>
        <w:rPr>
          <w:sz w:val="28"/>
          <w:szCs w:val="28"/>
        </w:rPr>
      </w:pPr>
      <w:r w:rsidRPr="003201BA">
        <w:rPr>
          <w:sz w:val="28"/>
          <w:szCs w:val="28"/>
        </w:rPr>
        <w:t>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обязательных требований, должностное лицо администрации проводит выездную проверку.</w:t>
      </w:r>
    </w:p>
    <w:p w:rsidR="003201BA" w:rsidRPr="003201BA" w:rsidRDefault="003201BA" w:rsidP="00B65CD8">
      <w:pPr>
        <w:ind w:firstLine="709"/>
        <w:jc w:val="both"/>
        <w:rPr>
          <w:sz w:val="28"/>
          <w:szCs w:val="28"/>
        </w:rPr>
      </w:pPr>
      <w:r w:rsidRPr="003201BA">
        <w:rPr>
          <w:sz w:val="28"/>
          <w:szCs w:val="28"/>
        </w:rPr>
        <w:t>3.3.1.8.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201BA" w:rsidRPr="003201BA" w:rsidRDefault="003201BA" w:rsidP="00B65CD8">
      <w:pPr>
        <w:ind w:firstLine="709"/>
        <w:jc w:val="both"/>
        <w:rPr>
          <w:sz w:val="28"/>
          <w:szCs w:val="28"/>
        </w:rPr>
      </w:pPr>
      <w:r w:rsidRPr="003201BA">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201BA" w:rsidRPr="003201BA" w:rsidRDefault="003201BA" w:rsidP="00B65CD8">
      <w:pPr>
        <w:ind w:firstLine="709"/>
        <w:jc w:val="both"/>
        <w:rPr>
          <w:sz w:val="28"/>
          <w:szCs w:val="28"/>
        </w:rPr>
      </w:pPr>
      <w:r w:rsidRPr="003201BA">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3201BA" w:rsidRPr="003201BA" w:rsidRDefault="003201BA" w:rsidP="003201BA">
      <w:pPr>
        <w:ind w:firstLine="709"/>
        <w:jc w:val="both"/>
        <w:rPr>
          <w:sz w:val="28"/>
          <w:szCs w:val="28"/>
        </w:rPr>
      </w:pPr>
      <w:r w:rsidRPr="003201BA">
        <w:rPr>
          <w:sz w:val="28"/>
          <w:szCs w:val="28"/>
        </w:rPr>
        <w:lastRenderedPageBreak/>
        <w:t xml:space="preserve">Выездная проверка начинается с предъявления должностным лицом администрации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 </w:t>
      </w:r>
    </w:p>
    <w:p w:rsidR="003201BA" w:rsidRPr="003201BA" w:rsidRDefault="003201BA" w:rsidP="00B65CD8">
      <w:pPr>
        <w:ind w:firstLine="709"/>
        <w:jc w:val="both"/>
        <w:rPr>
          <w:sz w:val="28"/>
          <w:szCs w:val="28"/>
        </w:rPr>
      </w:pPr>
      <w:r w:rsidRPr="003201BA">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должностному лицу администрации и участвующим в проведении выездной проверки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201BA" w:rsidRPr="003201BA" w:rsidRDefault="003201BA" w:rsidP="003201BA">
      <w:pPr>
        <w:ind w:firstLine="709"/>
        <w:jc w:val="both"/>
        <w:rPr>
          <w:sz w:val="28"/>
          <w:szCs w:val="28"/>
        </w:rPr>
      </w:pPr>
      <w:r w:rsidRPr="003201BA">
        <w:rPr>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sidR="00B65CD8">
        <w:rPr>
          <w:sz w:val="28"/>
          <w:szCs w:val="28"/>
        </w:rPr>
        <w:t>.</w:t>
      </w:r>
    </w:p>
    <w:p w:rsidR="003201BA" w:rsidRPr="00B65CD8" w:rsidRDefault="003201BA" w:rsidP="00B65CD8">
      <w:pPr>
        <w:numPr>
          <w:ilvl w:val="1"/>
          <w:numId w:val="27"/>
        </w:numPr>
        <w:tabs>
          <w:tab w:val="left" w:pos="1081"/>
        </w:tabs>
        <w:ind w:firstLine="709"/>
        <w:jc w:val="both"/>
        <w:rPr>
          <w:sz w:val="28"/>
          <w:szCs w:val="28"/>
        </w:rPr>
      </w:pPr>
      <w:r w:rsidRPr="003201BA">
        <w:rPr>
          <w:sz w:val="28"/>
          <w:szCs w:val="28"/>
        </w:rPr>
        <w:t>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01BA" w:rsidRPr="003201BA" w:rsidRDefault="003201BA" w:rsidP="00B65CD8">
      <w:pPr>
        <w:ind w:firstLine="709"/>
        <w:jc w:val="both"/>
        <w:rPr>
          <w:sz w:val="28"/>
          <w:szCs w:val="28"/>
        </w:rPr>
      </w:pPr>
      <w:r w:rsidRPr="003201BA">
        <w:rPr>
          <w:sz w:val="28"/>
          <w:szCs w:val="28"/>
        </w:rPr>
        <w:lastRenderedPageBreak/>
        <w:t>3.3.1.9. Результатом административной процедуры является подготовка и проведение плановой проверки юридических лиц и индивидуальных предпринимателей, а также принятие должностным лицом администрации решений:</w:t>
      </w:r>
    </w:p>
    <w:p w:rsidR="003201BA" w:rsidRPr="003201BA" w:rsidRDefault="003201BA" w:rsidP="00B65CD8">
      <w:pPr>
        <w:ind w:firstLine="709"/>
        <w:jc w:val="both"/>
        <w:rPr>
          <w:sz w:val="28"/>
          <w:szCs w:val="28"/>
        </w:rPr>
      </w:pPr>
      <w:r w:rsidRPr="003201BA">
        <w:rPr>
          <w:sz w:val="28"/>
          <w:szCs w:val="28"/>
        </w:rPr>
        <w:t>- о соблюдении юридическим лицом, индивидуальным предпринимателем обязательных требований - в случае отсутствия выявленных нарушений;</w:t>
      </w:r>
    </w:p>
    <w:p w:rsidR="003201BA" w:rsidRPr="003201BA" w:rsidRDefault="003201BA" w:rsidP="00B65CD8">
      <w:pPr>
        <w:ind w:firstLine="709"/>
        <w:jc w:val="both"/>
        <w:rPr>
          <w:sz w:val="28"/>
          <w:szCs w:val="28"/>
        </w:rPr>
      </w:pPr>
      <w:r w:rsidRPr="003201BA">
        <w:rPr>
          <w:sz w:val="28"/>
          <w:szCs w:val="28"/>
        </w:rPr>
        <w:t>- о несоблюдении юридическим лицом, индивидуальным предпринимателем обязательных требований - в случае выявления нарушений;</w:t>
      </w:r>
    </w:p>
    <w:p w:rsidR="003201BA" w:rsidRPr="003201BA" w:rsidRDefault="003201BA" w:rsidP="00B65CD8">
      <w:pPr>
        <w:ind w:firstLine="709"/>
        <w:jc w:val="both"/>
        <w:rPr>
          <w:sz w:val="28"/>
          <w:szCs w:val="28"/>
        </w:rPr>
      </w:pPr>
      <w:r w:rsidRPr="003201BA">
        <w:rPr>
          <w:sz w:val="28"/>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3201BA" w:rsidRPr="003201BA" w:rsidRDefault="003201BA" w:rsidP="00B65CD8">
      <w:pPr>
        <w:ind w:firstLine="709"/>
        <w:jc w:val="both"/>
        <w:rPr>
          <w:sz w:val="28"/>
          <w:szCs w:val="28"/>
        </w:rPr>
      </w:pPr>
      <w:r w:rsidRPr="003201BA">
        <w:rPr>
          <w:sz w:val="28"/>
          <w:szCs w:val="28"/>
        </w:rPr>
        <w:t>3.3.2. Организация и проведение внеплановой проверки юридических лиц и индивидуальных предпринимателей.</w:t>
      </w:r>
    </w:p>
    <w:p w:rsidR="003201BA" w:rsidRPr="003201BA" w:rsidRDefault="003201BA" w:rsidP="003201BA">
      <w:pPr>
        <w:ind w:firstLine="709"/>
        <w:jc w:val="both"/>
        <w:rPr>
          <w:sz w:val="28"/>
          <w:szCs w:val="28"/>
        </w:rPr>
      </w:pPr>
      <w:r w:rsidRPr="003201BA">
        <w:rPr>
          <w:sz w:val="28"/>
          <w:szCs w:val="28"/>
        </w:rPr>
        <w:t>3.3.2.1. Основаниями для проведения внеплановой проверки являются:</w:t>
      </w:r>
    </w:p>
    <w:p w:rsidR="003201BA" w:rsidRPr="003201BA" w:rsidRDefault="003201BA" w:rsidP="00B65CD8">
      <w:pPr>
        <w:tabs>
          <w:tab w:val="left" w:pos="2360"/>
          <w:tab w:val="left" w:pos="3360"/>
          <w:tab w:val="left" w:pos="4980"/>
          <w:tab w:val="left" w:pos="6820"/>
          <w:tab w:val="left" w:pos="7960"/>
        </w:tabs>
        <w:ind w:firstLine="709"/>
        <w:jc w:val="both"/>
        <w:rPr>
          <w:sz w:val="28"/>
          <w:szCs w:val="28"/>
        </w:rPr>
      </w:pPr>
      <w:r w:rsidRPr="003201BA">
        <w:rPr>
          <w:sz w:val="28"/>
          <w:szCs w:val="28"/>
        </w:rPr>
        <w:t>- истечение</w:t>
      </w:r>
      <w:r w:rsidRPr="003201BA">
        <w:rPr>
          <w:sz w:val="28"/>
          <w:szCs w:val="28"/>
        </w:rPr>
        <w:tab/>
        <w:t>срока</w:t>
      </w:r>
      <w:r w:rsidRPr="003201BA">
        <w:rPr>
          <w:sz w:val="28"/>
          <w:szCs w:val="28"/>
        </w:rPr>
        <w:tab/>
        <w:t>исполнения</w:t>
      </w:r>
      <w:r w:rsidRPr="003201BA">
        <w:rPr>
          <w:sz w:val="28"/>
          <w:szCs w:val="28"/>
        </w:rPr>
        <w:tab/>
        <w:t>юридическим</w:t>
      </w:r>
      <w:r w:rsidRPr="003201BA">
        <w:rPr>
          <w:sz w:val="28"/>
          <w:szCs w:val="28"/>
        </w:rPr>
        <w:tab/>
        <w:t>лицом,</w:t>
      </w:r>
      <w:r w:rsidR="00B65CD8">
        <w:rPr>
          <w:sz w:val="28"/>
          <w:szCs w:val="28"/>
        </w:rPr>
        <w:t xml:space="preserve"> </w:t>
      </w:r>
      <w:r w:rsidRPr="003201BA">
        <w:rPr>
          <w:sz w:val="28"/>
          <w:szCs w:val="28"/>
        </w:rPr>
        <w:t>индивидуальным предпринимателем ранее выданного администрацией предписания;</w:t>
      </w:r>
    </w:p>
    <w:p w:rsidR="003201BA" w:rsidRPr="00B65CD8" w:rsidRDefault="003201BA" w:rsidP="00B65CD8">
      <w:pPr>
        <w:numPr>
          <w:ilvl w:val="1"/>
          <w:numId w:val="28"/>
        </w:numPr>
        <w:tabs>
          <w:tab w:val="left" w:pos="997"/>
        </w:tabs>
        <w:ind w:firstLine="709"/>
        <w:jc w:val="both"/>
        <w:rPr>
          <w:sz w:val="28"/>
          <w:szCs w:val="28"/>
        </w:rPr>
      </w:pPr>
      <w:r w:rsidRPr="003201BA">
        <w:rPr>
          <w:sz w:val="28"/>
          <w:szCs w:val="28"/>
        </w:rPr>
        <w:t>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201BA" w:rsidRPr="003201BA" w:rsidRDefault="003201BA" w:rsidP="003201BA">
      <w:pPr>
        <w:ind w:firstLine="709"/>
        <w:jc w:val="both"/>
        <w:rPr>
          <w:sz w:val="28"/>
          <w:szCs w:val="28"/>
        </w:rPr>
      </w:pPr>
      <w:r w:rsidRPr="003201BA">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3201BA" w:rsidRPr="003201BA" w:rsidRDefault="003201BA" w:rsidP="003201BA">
      <w:pPr>
        <w:ind w:firstLine="709"/>
        <w:jc w:val="both"/>
        <w:rPr>
          <w:sz w:val="28"/>
          <w:szCs w:val="28"/>
        </w:rPr>
      </w:pPr>
      <w:r w:rsidRPr="003201BA">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01BA" w:rsidRPr="00B65CD8" w:rsidRDefault="003201BA" w:rsidP="00B65CD8">
      <w:pPr>
        <w:numPr>
          <w:ilvl w:val="1"/>
          <w:numId w:val="28"/>
        </w:numPr>
        <w:tabs>
          <w:tab w:val="left" w:pos="1002"/>
        </w:tabs>
        <w:ind w:firstLine="709"/>
        <w:jc w:val="both"/>
        <w:rPr>
          <w:sz w:val="28"/>
          <w:szCs w:val="28"/>
        </w:rPr>
      </w:pPr>
      <w:r w:rsidRPr="003201BA">
        <w:rPr>
          <w:sz w:val="28"/>
          <w:szCs w:val="28"/>
        </w:rPr>
        <w:t xml:space="preserve">распоряжение администрации о проведении внеплановой проверки, изданное на основании требования прокурора о проведении внеплановой </w:t>
      </w:r>
      <w:r w:rsidRPr="003201BA">
        <w:rPr>
          <w:sz w:val="28"/>
          <w:szCs w:val="28"/>
        </w:rPr>
        <w:lastRenderedPageBreak/>
        <w:t>проверки в рамках надзора за исполнением законов по поступившим в органы прокуратуры материалам и обращениям.</w:t>
      </w:r>
    </w:p>
    <w:p w:rsidR="003201BA" w:rsidRPr="003201BA" w:rsidRDefault="003201BA" w:rsidP="00B65CD8">
      <w:pPr>
        <w:ind w:firstLine="709"/>
        <w:jc w:val="both"/>
        <w:rPr>
          <w:sz w:val="28"/>
          <w:szCs w:val="28"/>
        </w:rPr>
      </w:pPr>
      <w:r w:rsidRPr="003201BA">
        <w:rPr>
          <w:sz w:val="28"/>
          <w:szCs w:val="28"/>
        </w:rPr>
        <w:t>3.3.2.2. Обращения и заявления, не позволяющие установить лицо, обратившееся в администрацию, а также обращения и заявления, не содержащие сведений об указанных фактах, не могут служить основанием для проведения внеплановой проверки.</w:t>
      </w:r>
    </w:p>
    <w:p w:rsidR="003201BA" w:rsidRPr="003201BA" w:rsidRDefault="003201BA" w:rsidP="003201BA">
      <w:pPr>
        <w:ind w:firstLine="709"/>
        <w:jc w:val="both"/>
        <w:rPr>
          <w:sz w:val="28"/>
          <w:szCs w:val="28"/>
        </w:rPr>
      </w:pPr>
      <w:r w:rsidRPr="003201BA">
        <w:rPr>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201BA" w:rsidRPr="003201BA" w:rsidRDefault="003201BA" w:rsidP="00B65CD8">
      <w:pPr>
        <w:ind w:firstLine="709"/>
        <w:jc w:val="both"/>
        <w:rPr>
          <w:sz w:val="28"/>
          <w:szCs w:val="28"/>
        </w:rPr>
      </w:pPr>
      <w:r w:rsidRPr="003201BA">
        <w:rPr>
          <w:sz w:val="28"/>
          <w:szCs w:val="28"/>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w:t>
      </w:r>
      <w:r w:rsidR="00B65CD8">
        <w:rPr>
          <w:sz w:val="28"/>
          <w:szCs w:val="28"/>
        </w:rPr>
        <w:t xml:space="preserve"> в </w:t>
      </w:r>
      <w:r w:rsidRPr="003201BA">
        <w:rPr>
          <w:sz w:val="28"/>
          <w:szCs w:val="28"/>
        </w:rPr>
        <w:t>отношении соответствующих юридических лиц, индивидуальных предпринимателей. При отсутствии достоверной информации о лице, допустившем нарушение</w:t>
      </w:r>
      <w:r w:rsidR="00B65CD8">
        <w:rPr>
          <w:sz w:val="28"/>
          <w:szCs w:val="28"/>
        </w:rPr>
        <w:t xml:space="preserve"> </w:t>
      </w:r>
      <w:r w:rsidRPr="003201BA">
        <w:rPr>
          <w:sz w:val="28"/>
          <w:szCs w:val="28"/>
        </w:rPr>
        <w:t>обязательных требований, достаточных данных о нарушении обязательных требований либо о фактах, указанных в абзацах четвертом, пятом подпункта 3.3.2.1 пункта 3.3 данного раздела Административного регламента, должностными лицами администрации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постановление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01BA" w:rsidRPr="003201BA" w:rsidRDefault="003201BA" w:rsidP="00B65CD8">
      <w:pPr>
        <w:ind w:firstLine="709"/>
        <w:jc w:val="both"/>
        <w:rPr>
          <w:sz w:val="28"/>
          <w:szCs w:val="28"/>
        </w:rPr>
      </w:pPr>
      <w:r w:rsidRPr="003201BA">
        <w:rPr>
          <w:sz w:val="28"/>
          <w:szCs w:val="28"/>
        </w:rPr>
        <w:t xml:space="preserve">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 пункта 3.3 данного раздела Административного регламента,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w:t>
      </w:r>
      <w:r w:rsidRPr="003201BA">
        <w:rPr>
          <w:sz w:val="28"/>
          <w:szCs w:val="28"/>
        </w:rPr>
        <w:lastRenderedPageBreak/>
        <w:t>юридического лица, индивидуального предпринимателя к ответственности не принимаются.</w:t>
      </w:r>
    </w:p>
    <w:p w:rsidR="003201BA" w:rsidRPr="003201BA" w:rsidRDefault="003201BA" w:rsidP="00C3418E">
      <w:pPr>
        <w:ind w:firstLine="709"/>
        <w:jc w:val="both"/>
        <w:rPr>
          <w:sz w:val="28"/>
          <w:szCs w:val="28"/>
        </w:rPr>
      </w:pPr>
      <w:r w:rsidRPr="003201BA">
        <w:rPr>
          <w:sz w:val="28"/>
          <w:szCs w:val="28"/>
        </w:rPr>
        <w:t>По решению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01BA" w:rsidRPr="003201BA" w:rsidRDefault="003201BA" w:rsidP="003201BA">
      <w:pPr>
        <w:ind w:firstLine="709"/>
        <w:jc w:val="both"/>
        <w:rPr>
          <w:sz w:val="28"/>
          <w:szCs w:val="28"/>
        </w:rPr>
      </w:pPr>
      <w:r w:rsidRPr="003201BA">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3201BA" w:rsidRPr="003201BA" w:rsidRDefault="003201BA" w:rsidP="00C3418E">
      <w:pPr>
        <w:ind w:firstLine="709"/>
        <w:jc w:val="both"/>
        <w:rPr>
          <w:sz w:val="28"/>
          <w:szCs w:val="28"/>
        </w:rPr>
      </w:pPr>
      <w:r w:rsidRPr="003201BA">
        <w:rPr>
          <w:sz w:val="28"/>
          <w:szCs w:val="28"/>
        </w:rPr>
        <w:t>3.3.2.3.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 294-ФЗ, после согласования с органом прокуратуры по месту осуществления деятельности таких юридических лиц, индивидуальных предпринимателей.</w:t>
      </w:r>
    </w:p>
    <w:p w:rsidR="003201BA" w:rsidRPr="003201BA" w:rsidRDefault="003201BA" w:rsidP="003201BA">
      <w:pPr>
        <w:ind w:firstLine="709"/>
        <w:jc w:val="both"/>
        <w:rPr>
          <w:sz w:val="28"/>
          <w:szCs w:val="28"/>
        </w:rPr>
      </w:pPr>
      <w:r w:rsidRPr="003201BA">
        <w:rPr>
          <w:sz w:val="28"/>
          <w:szCs w:val="28"/>
        </w:rPr>
        <w:t>Форма заявления о согласовании инспекцией с органом прокуратуры проведения внеплановой выездной проверки юридического лица, индивидуального предпринимателя (далее - заявление о согласовании) утверждена приказом Минэкономразвития от 30.04.2009 № 141.</w:t>
      </w:r>
    </w:p>
    <w:p w:rsidR="003201BA" w:rsidRPr="003201BA" w:rsidRDefault="003201BA" w:rsidP="00C3418E">
      <w:pPr>
        <w:ind w:firstLine="709"/>
        <w:jc w:val="both"/>
        <w:rPr>
          <w:sz w:val="28"/>
          <w:szCs w:val="28"/>
        </w:rPr>
      </w:pPr>
      <w:r w:rsidRPr="003201BA">
        <w:rPr>
          <w:sz w:val="28"/>
          <w:szCs w:val="28"/>
        </w:rPr>
        <w:t>Порядок согласования проведения внеплановой выездной проверки установлен приказом Генеральной прокуратуры от 27.03.2009 № 93.</w:t>
      </w:r>
    </w:p>
    <w:p w:rsidR="003201BA" w:rsidRPr="003201BA" w:rsidRDefault="003201BA" w:rsidP="003201BA">
      <w:pPr>
        <w:ind w:firstLine="709"/>
        <w:jc w:val="both"/>
        <w:rPr>
          <w:sz w:val="28"/>
          <w:szCs w:val="28"/>
        </w:rPr>
      </w:pPr>
      <w:r w:rsidRPr="003201BA">
        <w:rPr>
          <w:sz w:val="28"/>
          <w:szCs w:val="28"/>
        </w:rPr>
        <w:t>3.3.2.4. В день наступления оснований для проведения внеплановой выездной проверки уполномоченное должностное лицо администрации разрабатывает проект распоряжения о проведении внеплановой выездной проверки и направляет его на подпись главе сельского поселения.</w:t>
      </w:r>
    </w:p>
    <w:p w:rsidR="003201BA" w:rsidRPr="003201BA" w:rsidRDefault="003201BA" w:rsidP="00C3418E">
      <w:pPr>
        <w:ind w:firstLine="709"/>
        <w:jc w:val="both"/>
        <w:rPr>
          <w:sz w:val="28"/>
          <w:szCs w:val="28"/>
        </w:rPr>
      </w:pPr>
      <w:r w:rsidRPr="003201BA">
        <w:rPr>
          <w:sz w:val="28"/>
          <w:szCs w:val="28"/>
        </w:rPr>
        <w:t>Распоряжение администрации о проведении внеплановой выездной проверки должно содержать сведения, указанные в подпункте 3.3.1.4 пункта 3.3 данного раздела Административного регламента. Глава сельского поселения подписывает распоряжение администрации о проведении внеплановой выездной проверки в день его поступления.</w:t>
      </w:r>
    </w:p>
    <w:p w:rsidR="003201BA" w:rsidRPr="00C3418E" w:rsidRDefault="003201BA" w:rsidP="00C3418E">
      <w:pPr>
        <w:numPr>
          <w:ilvl w:val="0"/>
          <w:numId w:val="29"/>
        </w:numPr>
        <w:tabs>
          <w:tab w:val="left" w:pos="1143"/>
        </w:tabs>
        <w:ind w:firstLine="709"/>
        <w:jc w:val="both"/>
        <w:rPr>
          <w:sz w:val="28"/>
          <w:szCs w:val="28"/>
        </w:rPr>
      </w:pPr>
      <w:r w:rsidRPr="003201BA">
        <w:rPr>
          <w:sz w:val="28"/>
          <w:szCs w:val="28"/>
        </w:rPr>
        <w:t>день принятия распоряжение администрации о проведении внеплановой выездной проверки должностное лицо администрации в рамках межведомственного информационного взаимодействия направляет запрос поставщику в целях представления необходимых сведений.</w:t>
      </w:r>
    </w:p>
    <w:p w:rsidR="00C3418E" w:rsidRDefault="003201BA" w:rsidP="00C3418E">
      <w:pPr>
        <w:ind w:firstLine="709"/>
        <w:jc w:val="both"/>
        <w:rPr>
          <w:sz w:val="28"/>
          <w:szCs w:val="28"/>
        </w:rPr>
      </w:pPr>
      <w:r w:rsidRPr="003201BA">
        <w:rPr>
          <w:sz w:val="28"/>
          <w:szCs w:val="28"/>
        </w:rPr>
        <w:t>3.3.2.5. В день наступления оснований, по которым внеплановая выездная проверка проводится после согласования с органами прокуратуры, Глава сельского поселения представляет лично либо направляет заявление о согласовании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201BA" w:rsidRPr="003201BA" w:rsidRDefault="003201BA" w:rsidP="00C3418E">
      <w:pPr>
        <w:ind w:firstLine="709"/>
        <w:jc w:val="both"/>
        <w:rPr>
          <w:sz w:val="28"/>
          <w:szCs w:val="28"/>
        </w:rPr>
      </w:pPr>
      <w:r w:rsidRPr="003201BA">
        <w:rPr>
          <w:sz w:val="28"/>
          <w:szCs w:val="28"/>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внеплановая выездная проверка проводится незамедлительно, а Глава сельского поселения извещает органы прокуратуры о проведении мероприятий по контролю в течение 24 часов.</w:t>
      </w:r>
    </w:p>
    <w:p w:rsidR="003201BA" w:rsidRPr="003201BA" w:rsidRDefault="003201BA" w:rsidP="00C3418E">
      <w:pPr>
        <w:ind w:firstLine="709"/>
        <w:jc w:val="both"/>
        <w:rPr>
          <w:sz w:val="28"/>
          <w:szCs w:val="28"/>
        </w:rPr>
      </w:pPr>
      <w:r w:rsidRPr="003201BA">
        <w:rPr>
          <w:sz w:val="28"/>
          <w:szCs w:val="28"/>
        </w:rPr>
        <w:t>3.3.2.6.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201BA" w:rsidRPr="003201BA" w:rsidRDefault="003201BA" w:rsidP="003201BA">
      <w:pPr>
        <w:numPr>
          <w:ilvl w:val="1"/>
          <w:numId w:val="30"/>
        </w:numPr>
        <w:tabs>
          <w:tab w:val="left" w:pos="1141"/>
        </w:tabs>
        <w:ind w:firstLine="709"/>
        <w:jc w:val="both"/>
        <w:rPr>
          <w:sz w:val="28"/>
          <w:szCs w:val="28"/>
        </w:rPr>
      </w:pPr>
      <w:r w:rsidRPr="003201BA">
        <w:rPr>
          <w:sz w:val="28"/>
          <w:szCs w:val="28"/>
        </w:rPr>
        <w:t>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201BA" w:rsidRPr="00C3418E" w:rsidRDefault="003201BA" w:rsidP="00C3418E">
      <w:pPr>
        <w:numPr>
          <w:ilvl w:val="1"/>
          <w:numId w:val="30"/>
        </w:numPr>
        <w:tabs>
          <w:tab w:val="left" w:pos="1133"/>
        </w:tabs>
        <w:ind w:firstLine="709"/>
        <w:jc w:val="both"/>
        <w:rPr>
          <w:sz w:val="28"/>
          <w:szCs w:val="28"/>
        </w:rPr>
      </w:pPr>
      <w:r w:rsidRPr="003201BA">
        <w:rPr>
          <w:sz w:val="28"/>
          <w:szCs w:val="28"/>
        </w:rPr>
        <w:t>случае проведения внеплановой выездной проверки членов саморегулируемой организации администрация обязана не менее чем за 24 часа до начала ее проведения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201BA" w:rsidRPr="003201BA" w:rsidRDefault="003201BA" w:rsidP="00C3418E">
      <w:pPr>
        <w:ind w:firstLine="709"/>
        <w:jc w:val="both"/>
        <w:rPr>
          <w:sz w:val="28"/>
          <w:szCs w:val="28"/>
        </w:rPr>
      </w:pPr>
      <w:r w:rsidRPr="003201BA">
        <w:rPr>
          <w:sz w:val="28"/>
          <w:szCs w:val="28"/>
        </w:rPr>
        <w:t>3.3.2.7. Проведение внеплановой проверки осуществляется в форме выездной и документарной проверки.</w:t>
      </w:r>
    </w:p>
    <w:p w:rsidR="003201BA" w:rsidRPr="003201BA" w:rsidRDefault="003201BA" w:rsidP="00C3418E">
      <w:pPr>
        <w:ind w:firstLine="709"/>
        <w:jc w:val="both"/>
        <w:rPr>
          <w:sz w:val="28"/>
          <w:szCs w:val="28"/>
        </w:rPr>
      </w:pPr>
      <w:r w:rsidRPr="003201BA">
        <w:rPr>
          <w:sz w:val="28"/>
          <w:szCs w:val="28"/>
        </w:rPr>
        <w:lastRenderedPageBreak/>
        <w:t>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подпунктами 3.3.1.7, 3.3.1.8 пункта 3.3 данного раздела Административного регламента.</w:t>
      </w:r>
    </w:p>
    <w:p w:rsidR="003201BA" w:rsidRPr="003201BA" w:rsidRDefault="003201BA" w:rsidP="00C3418E">
      <w:pPr>
        <w:ind w:firstLine="709"/>
        <w:jc w:val="both"/>
        <w:rPr>
          <w:sz w:val="28"/>
          <w:szCs w:val="28"/>
        </w:rPr>
      </w:pPr>
      <w:r w:rsidRPr="003201BA">
        <w:rPr>
          <w:sz w:val="28"/>
          <w:szCs w:val="28"/>
        </w:rPr>
        <w:t>3.3.2.8. Результатом административной процедуры является подготовка и проведение внеплановой проверки юридических лиц и индивидуальных предпринимателей, а также принятие должностным лицом администрации решений:</w:t>
      </w:r>
    </w:p>
    <w:p w:rsidR="003201BA" w:rsidRPr="003201BA" w:rsidRDefault="003201BA" w:rsidP="00C3418E">
      <w:pPr>
        <w:ind w:firstLine="709"/>
        <w:jc w:val="both"/>
        <w:rPr>
          <w:sz w:val="28"/>
          <w:szCs w:val="28"/>
        </w:rPr>
      </w:pPr>
      <w:r w:rsidRPr="003201BA">
        <w:rPr>
          <w:sz w:val="28"/>
          <w:szCs w:val="28"/>
        </w:rPr>
        <w:t>- о соблюдении юридическим лицом, индивидуальным предпринимателем обязательных требований в случае отсутствия выявленных нарушений;</w:t>
      </w:r>
    </w:p>
    <w:p w:rsidR="003201BA" w:rsidRPr="003201BA" w:rsidRDefault="003201BA" w:rsidP="00C3418E">
      <w:pPr>
        <w:ind w:firstLine="709"/>
        <w:jc w:val="both"/>
        <w:rPr>
          <w:sz w:val="28"/>
          <w:szCs w:val="28"/>
        </w:rPr>
      </w:pPr>
      <w:r w:rsidRPr="003201BA">
        <w:rPr>
          <w:sz w:val="28"/>
          <w:szCs w:val="28"/>
        </w:rPr>
        <w:t>- о несоблюдении юридическим лицом, индивидуальным предпринимателем обязательных требований в случае выявленных нарушений;</w:t>
      </w:r>
    </w:p>
    <w:p w:rsidR="003201BA" w:rsidRPr="003201BA" w:rsidRDefault="003201BA" w:rsidP="00C3418E">
      <w:pPr>
        <w:ind w:firstLine="709"/>
        <w:jc w:val="both"/>
        <w:rPr>
          <w:sz w:val="28"/>
          <w:szCs w:val="28"/>
        </w:rPr>
      </w:pPr>
      <w:r w:rsidRPr="003201BA">
        <w:rPr>
          <w:sz w:val="28"/>
          <w:szCs w:val="28"/>
        </w:rPr>
        <w:t>- об устранении либо не устранении юридическим лицом, индивидуальным предпринимателем выявленных нарушений по ранее выданному должностным лицом администрации предписанию;</w:t>
      </w:r>
    </w:p>
    <w:p w:rsidR="003201BA" w:rsidRPr="003201BA" w:rsidRDefault="003201BA" w:rsidP="00C3418E">
      <w:pPr>
        <w:ind w:firstLine="709"/>
        <w:jc w:val="both"/>
        <w:rPr>
          <w:sz w:val="28"/>
          <w:szCs w:val="28"/>
        </w:rPr>
      </w:pPr>
      <w:r w:rsidRPr="003201BA">
        <w:rPr>
          <w:sz w:val="28"/>
          <w:szCs w:val="28"/>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в случае выявления административного правонарушения</w:t>
      </w:r>
      <w:r w:rsidR="00C3418E">
        <w:rPr>
          <w:sz w:val="28"/>
          <w:szCs w:val="28"/>
        </w:rPr>
        <w:t>.</w:t>
      </w:r>
    </w:p>
    <w:p w:rsidR="003201BA" w:rsidRPr="003201BA" w:rsidRDefault="003201BA" w:rsidP="00C3418E">
      <w:pPr>
        <w:ind w:firstLine="709"/>
        <w:jc w:val="both"/>
        <w:rPr>
          <w:sz w:val="28"/>
          <w:szCs w:val="28"/>
        </w:rPr>
      </w:pPr>
      <w:r w:rsidRPr="003201BA">
        <w:rPr>
          <w:sz w:val="28"/>
          <w:szCs w:val="28"/>
        </w:rPr>
        <w:t>3.3.3. Организация и проведение проверки граждан.</w:t>
      </w:r>
    </w:p>
    <w:p w:rsidR="003201BA" w:rsidRPr="003201BA" w:rsidRDefault="003201BA" w:rsidP="00C3418E">
      <w:pPr>
        <w:ind w:firstLine="709"/>
        <w:jc w:val="both"/>
        <w:rPr>
          <w:sz w:val="28"/>
          <w:szCs w:val="28"/>
        </w:rPr>
      </w:pPr>
      <w:r w:rsidRPr="003201BA">
        <w:rPr>
          <w:sz w:val="28"/>
          <w:szCs w:val="28"/>
        </w:rPr>
        <w:t>Основанием для проведения проверки соблюдения гражданином обязательных требований являются:</w:t>
      </w:r>
    </w:p>
    <w:p w:rsidR="003201BA" w:rsidRPr="003201BA" w:rsidRDefault="003201BA" w:rsidP="003201BA">
      <w:pPr>
        <w:numPr>
          <w:ilvl w:val="0"/>
          <w:numId w:val="31"/>
        </w:numPr>
        <w:tabs>
          <w:tab w:val="left" w:pos="960"/>
        </w:tabs>
        <w:ind w:firstLine="709"/>
        <w:jc w:val="both"/>
        <w:rPr>
          <w:sz w:val="28"/>
          <w:szCs w:val="28"/>
        </w:rPr>
      </w:pPr>
      <w:r w:rsidRPr="003201BA">
        <w:rPr>
          <w:sz w:val="28"/>
          <w:szCs w:val="28"/>
        </w:rPr>
        <w:t>истечение срока исполнения гражданином ранее выданного предписания;</w:t>
      </w:r>
    </w:p>
    <w:p w:rsidR="003201BA" w:rsidRPr="003201BA" w:rsidRDefault="003201BA" w:rsidP="003201BA">
      <w:pPr>
        <w:numPr>
          <w:ilvl w:val="0"/>
          <w:numId w:val="31"/>
        </w:numPr>
        <w:tabs>
          <w:tab w:val="left" w:pos="960"/>
        </w:tabs>
        <w:ind w:firstLine="709"/>
        <w:jc w:val="both"/>
        <w:rPr>
          <w:sz w:val="28"/>
          <w:szCs w:val="28"/>
        </w:rPr>
      </w:pPr>
      <w:r w:rsidRPr="003201BA">
        <w:rPr>
          <w:sz w:val="28"/>
          <w:szCs w:val="28"/>
        </w:rPr>
        <w:t>поступление в администрацию информации о следующем:</w:t>
      </w:r>
    </w:p>
    <w:p w:rsidR="003201BA" w:rsidRPr="003201BA" w:rsidRDefault="003201BA" w:rsidP="00C3418E">
      <w:pPr>
        <w:ind w:firstLine="709"/>
        <w:jc w:val="both"/>
        <w:rPr>
          <w:sz w:val="28"/>
          <w:szCs w:val="28"/>
        </w:rPr>
      </w:pPr>
      <w:r w:rsidRPr="003201BA">
        <w:rPr>
          <w:sz w:val="28"/>
          <w:szCs w:val="28"/>
        </w:rPr>
        <w:t>а) нарушение гражданином обязательных требований;</w:t>
      </w:r>
    </w:p>
    <w:p w:rsidR="003201BA" w:rsidRPr="003201BA" w:rsidRDefault="003201BA" w:rsidP="00C3418E">
      <w:pPr>
        <w:ind w:firstLine="709"/>
        <w:jc w:val="both"/>
        <w:rPr>
          <w:sz w:val="28"/>
          <w:szCs w:val="28"/>
        </w:rPr>
      </w:pPr>
      <w:r w:rsidRPr="003201BA">
        <w:rPr>
          <w:sz w:val="28"/>
          <w:szCs w:val="28"/>
        </w:rPr>
        <w:t>б)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01BA" w:rsidRPr="003201BA" w:rsidRDefault="003201BA" w:rsidP="00C3418E">
      <w:pPr>
        <w:ind w:firstLine="709"/>
        <w:jc w:val="both"/>
        <w:rPr>
          <w:sz w:val="28"/>
          <w:szCs w:val="28"/>
        </w:rPr>
      </w:pPr>
      <w:r w:rsidRPr="003201BA">
        <w:rPr>
          <w:sz w:val="28"/>
          <w:szCs w:val="28"/>
        </w:rPr>
        <w:t>в)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01BA" w:rsidRPr="00C3418E" w:rsidRDefault="003201BA" w:rsidP="00C3418E">
      <w:pPr>
        <w:numPr>
          <w:ilvl w:val="0"/>
          <w:numId w:val="32"/>
        </w:numPr>
        <w:tabs>
          <w:tab w:val="left" w:pos="1021"/>
        </w:tabs>
        <w:ind w:firstLine="709"/>
        <w:jc w:val="both"/>
        <w:rPr>
          <w:sz w:val="28"/>
          <w:szCs w:val="28"/>
        </w:rPr>
      </w:pPr>
      <w:r w:rsidRPr="003201BA">
        <w:rPr>
          <w:sz w:val="28"/>
          <w:szCs w:val="28"/>
        </w:rPr>
        <w:t>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3201BA" w:rsidRPr="003201BA" w:rsidRDefault="003201BA" w:rsidP="00C3418E">
      <w:pPr>
        <w:ind w:firstLine="709"/>
        <w:jc w:val="both"/>
        <w:rPr>
          <w:sz w:val="28"/>
          <w:szCs w:val="28"/>
        </w:rPr>
      </w:pPr>
      <w:r w:rsidRPr="003201BA">
        <w:rPr>
          <w:sz w:val="28"/>
          <w:szCs w:val="28"/>
        </w:rPr>
        <w:lastRenderedPageBreak/>
        <w:t>Проверка проводится уполномоченным должностным лицом администрации в соответствии с постановлением о проведении проверки, которое должно содержать следующие сведения:</w:t>
      </w:r>
    </w:p>
    <w:p w:rsidR="003201BA" w:rsidRPr="00C3418E" w:rsidRDefault="003201BA" w:rsidP="00C3418E">
      <w:pPr>
        <w:numPr>
          <w:ilvl w:val="0"/>
          <w:numId w:val="32"/>
        </w:numPr>
        <w:tabs>
          <w:tab w:val="left" w:pos="960"/>
        </w:tabs>
        <w:ind w:firstLine="709"/>
        <w:jc w:val="both"/>
        <w:rPr>
          <w:sz w:val="28"/>
          <w:szCs w:val="28"/>
        </w:rPr>
      </w:pPr>
      <w:r w:rsidRPr="003201BA">
        <w:rPr>
          <w:sz w:val="28"/>
          <w:szCs w:val="28"/>
        </w:rPr>
        <w:t>наименование администрации;</w:t>
      </w:r>
    </w:p>
    <w:p w:rsidR="003201BA" w:rsidRPr="00C3418E" w:rsidRDefault="003201BA" w:rsidP="00C3418E">
      <w:pPr>
        <w:numPr>
          <w:ilvl w:val="0"/>
          <w:numId w:val="32"/>
        </w:numPr>
        <w:tabs>
          <w:tab w:val="left" w:pos="1021"/>
        </w:tabs>
        <w:ind w:firstLine="709"/>
        <w:jc w:val="both"/>
        <w:rPr>
          <w:sz w:val="28"/>
          <w:szCs w:val="28"/>
        </w:rPr>
      </w:pPr>
      <w:r w:rsidRPr="003201BA">
        <w:rPr>
          <w:sz w:val="28"/>
          <w:szCs w:val="28"/>
        </w:rPr>
        <w:t>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3201BA" w:rsidRPr="00C3418E" w:rsidRDefault="003201BA" w:rsidP="00C3418E">
      <w:pPr>
        <w:numPr>
          <w:ilvl w:val="0"/>
          <w:numId w:val="32"/>
        </w:numPr>
        <w:tabs>
          <w:tab w:val="left" w:pos="978"/>
        </w:tabs>
        <w:ind w:firstLine="709"/>
        <w:jc w:val="both"/>
        <w:rPr>
          <w:sz w:val="28"/>
          <w:szCs w:val="28"/>
        </w:rPr>
      </w:pPr>
      <w:r w:rsidRPr="003201BA">
        <w:rPr>
          <w:sz w:val="28"/>
          <w:szCs w:val="28"/>
        </w:rPr>
        <w:t>фамилия, имя, отчество гражданина, проверка которого проводится, адрес его места жительства;</w:t>
      </w:r>
    </w:p>
    <w:p w:rsidR="003201BA" w:rsidRPr="003201BA" w:rsidRDefault="003201BA" w:rsidP="003201BA">
      <w:pPr>
        <w:numPr>
          <w:ilvl w:val="0"/>
          <w:numId w:val="32"/>
        </w:numPr>
        <w:tabs>
          <w:tab w:val="left" w:pos="960"/>
        </w:tabs>
        <w:ind w:firstLine="709"/>
        <w:jc w:val="both"/>
        <w:rPr>
          <w:sz w:val="28"/>
          <w:szCs w:val="28"/>
        </w:rPr>
      </w:pPr>
      <w:r w:rsidRPr="003201BA">
        <w:rPr>
          <w:sz w:val="28"/>
          <w:szCs w:val="28"/>
        </w:rPr>
        <w:t>цели, задачи, предмет проверки и срок ее проведения;</w:t>
      </w:r>
    </w:p>
    <w:p w:rsidR="003201BA" w:rsidRPr="003201BA" w:rsidRDefault="003201BA" w:rsidP="003201BA">
      <w:pPr>
        <w:numPr>
          <w:ilvl w:val="0"/>
          <w:numId w:val="32"/>
        </w:numPr>
        <w:tabs>
          <w:tab w:val="left" w:pos="960"/>
        </w:tabs>
        <w:ind w:firstLine="709"/>
        <w:jc w:val="both"/>
        <w:rPr>
          <w:sz w:val="28"/>
          <w:szCs w:val="28"/>
        </w:rPr>
      </w:pPr>
      <w:r w:rsidRPr="003201BA">
        <w:rPr>
          <w:sz w:val="28"/>
          <w:szCs w:val="28"/>
        </w:rPr>
        <w:t>правовые основания проведения проверки;</w:t>
      </w:r>
    </w:p>
    <w:p w:rsidR="003201BA" w:rsidRPr="00C3418E" w:rsidRDefault="003201BA" w:rsidP="00C3418E">
      <w:pPr>
        <w:numPr>
          <w:ilvl w:val="0"/>
          <w:numId w:val="32"/>
        </w:numPr>
        <w:tabs>
          <w:tab w:val="left" w:pos="960"/>
        </w:tabs>
        <w:ind w:firstLine="709"/>
        <w:jc w:val="both"/>
        <w:rPr>
          <w:sz w:val="28"/>
          <w:szCs w:val="28"/>
        </w:rPr>
      </w:pPr>
      <w:r w:rsidRPr="003201BA">
        <w:rPr>
          <w:sz w:val="28"/>
          <w:szCs w:val="28"/>
        </w:rPr>
        <w:t>подлежащие проверке обязательные требования;</w:t>
      </w:r>
    </w:p>
    <w:p w:rsidR="003201BA" w:rsidRPr="00583BB0" w:rsidRDefault="003201BA" w:rsidP="00583BB0">
      <w:pPr>
        <w:numPr>
          <w:ilvl w:val="0"/>
          <w:numId w:val="32"/>
        </w:numPr>
        <w:tabs>
          <w:tab w:val="left" w:pos="1105"/>
        </w:tabs>
        <w:ind w:firstLine="709"/>
        <w:jc w:val="both"/>
        <w:rPr>
          <w:sz w:val="28"/>
          <w:szCs w:val="28"/>
        </w:rPr>
      </w:pPr>
      <w:r w:rsidRPr="003201BA">
        <w:rPr>
          <w:sz w:val="28"/>
          <w:szCs w:val="28"/>
        </w:rPr>
        <w:t>сроки проведения и перечень мероприятий по муниципальному контролю, необходимых для достижения целей и выполнения задач проведения проверки;</w:t>
      </w:r>
    </w:p>
    <w:p w:rsidR="003201BA" w:rsidRPr="00583BB0" w:rsidRDefault="003201BA" w:rsidP="00583BB0">
      <w:pPr>
        <w:numPr>
          <w:ilvl w:val="0"/>
          <w:numId w:val="32"/>
        </w:numPr>
        <w:tabs>
          <w:tab w:val="left" w:pos="960"/>
        </w:tabs>
        <w:ind w:firstLine="709"/>
        <w:jc w:val="both"/>
        <w:rPr>
          <w:sz w:val="28"/>
          <w:szCs w:val="28"/>
        </w:rPr>
      </w:pPr>
      <w:r w:rsidRPr="003201BA">
        <w:rPr>
          <w:sz w:val="28"/>
          <w:szCs w:val="28"/>
        </w:rPr>
        <w:t>наименование Административного регламента;</w:t>
      </w:r>
    </w:p>
    <w:p w:rsidR="003201BA" w:rsidRPr="00583BB0" w:rsidRDefault="003201BA" w:rsidP="00583BB0">
      <w:pPr>
        <w:numPr>
          <w:ilvl w:val="0"/>
          <w:numId w:val="32"/>
        </w:numPr>
        <w:tabs>
          <w:tab w:val="left" w:pos="1095"/>
        </w:tabs>
        <w:ind w:firstLine="709"/>
        <w:jc w:val="both"/>
        <w:rPr>
          <w:sz w:val="28"/>
          <w:szCs w:val="28"/>
        </w:rPr>
      </w:pPr>
      <w:r w:rsidRPr="003201BA">
        <w:rPr>
          <w:sz w:val="28"/>
          <w:szCs w:val="28"/>
        </w:rPr>
        <w:t>перечень документов, представление которых гражданином необходимо для достижения целей и выполнения задач проведения проверки (подпункт 2.5.1 пункта 2.5 раздела 2 Административного регламента);</w:t>
      </w:r>
    </w:p>
    <w:p w:rsidR="003201BA" w:rsidRPr="00583BB0" w:rsidRDefault="003201BA" w:rsidP="00583BB0">
      <w:pPr>
        <w:numPr>
          <w:ilvl w:val="0"/>
          <w:numId w:val="32"/>
        </w:numPr>
        <w:tabs>
          <w:tab w:val="left" w:pos="960"/>
        </w:tabs>
        <w:ind w:firstLine="709"/>
        <w:jc w:val="both"/>
        <w:rPr>
          <w:sz w:val="28"/>
          <w:szCs w:val="28"/>
        </w:rPr>
      </w:pPr>
      <w:r w:rsidRPr="003201BA">
        <w:rPr>
          <w:sz w:val="28"/>
          <w:szCs w:val="28"/>
        </w:rPr>
        <w:t>даты начала и окончания проведения проверки.</w:t>
      </w:r>
    </w:p>
    <w:p w:rsidR="003201BA" w:rsidRPr="003201BA" w:rsidRDefault="003201BA" w:rsidP="00583BB0">
      <w:pPr>
        <w:ind w:firstLine="709"/>
        <w:jc w:val="both"/>
        <w:rPr>
          <w:sz w:val="28"/>
          <w:szCs w:val="28"/>
        </w:rPr>
      </w:pPr>
      <w:r w:rsidRPr="003201BA">
        <w:rPr>
          <w:sz w:val="28"/>
          <w:szCs w:val="28"/>
        </w:rPr>
        <w:t>Уведомление гражданина о проведении проверки осуществляется не позднее чем за один день до ее проведения.</w:t>
      </w:r>
    </w:p>
    <w:p w:rsidR="003201BA" w:rsidRPr="003201BA" w:rsidRDefault="003201BA" w:rsidP="00583BB0">
      <w:pPr>
        <w:ind w:firstLine="709"/>
        <w:jc w:val="both"/>
        <w:rPr>
          <w:sz w:val="28"/>
          <w:szCs w:val="28"/>
        </w:rPr>
      </w:pPr>
      <w:r w:rsidRPr="003201BA">
        <w:rPr>
          <w:sz w:val="28"/>
          <w:szCs w:val="28"/>
        </w:rPr>
        <w:t>3.3.4. Оформление результатов проверки.</w:t>
      </w:r>
    </w:p>
    <w:p w:rsidR="003201BA" w:rsidRPr="00F56635" w:rsidRDefault="003201BA" w:rsidP="00583BB0">
      <w:pPr>
        <w:ind w:firstLine="709"/>
        <w:jc w:val="both"/>
        <w:rPr>
          <w:sz w:val="28"/>
          <w:szCs w:val="28"/>
        </w:rPr>
      </w:pPr>
      <w:r w:rsidRPr="003201BA">
        <w:rPr>
          <w:sz w:val="28"/>
          <w:szCs w:val="28"/>
        </w:rPr>
        <w:t xml:space="preserve">3.3.4.1. В случае принятия должностным лицом администрации решения о </w:t>
      </w:r>
      <w:r w:rsidRPr="00F56635">
        <w:rPr>
          <w:sz w:val="28"/>
          <w:szCs w:val="28"/>
        </w:rPr>
        <w:t>соблюдении юридическим лицом, индивидуальным предпринимателем обязательных требований (в случае отсутствия выявленных нарушений) должностное лицо администрации составляет и выдает юридическому лицу, индивидуальному предпринимателю, гражданину акт проверки по форме, утвержденной приказом Минэкономразвития от 30.04.2009 № 141.</w:t>
      </w:r>
    </w:p>
    <w:p w:rsidR="003201BA" w:rsidRPr="00F56635" w:rsidRDefault="003201BA" w:rsidP="00F56635">
      <w:pPr>
        <w:ind w:firstLine="709"/>
        <w:jc w:val="both"/>
        <w:rPr>
          <w:sz w:val="28"/>
          <w:szCs w:val="28"/>
        </w:rPr>
      </w:pPr>
      <w:r w:rsidRPr="00F56635">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3201BA" w:rsidRPr="00F56635" w:rsidRDefault="003201BA" w:rsidP="00F56635">
      <w:pPr>
        <w:numPr>
          <w:ilvl w:val="0"/>
          <w:numId w:val="33"/>
        </w:numPr>
        <w:tabs>
          <w:tab w:val="left" w:pos="1080"/>
        </w:tabs>
        <w:ind w:firstLine="709"/>
        <w:jc w:val="both"/>
        <w:rPr>
          <w:sz w:val="28"/>
          <w:szCs w:val="28"/>
        </w:rPr>
      </w:pPr>
      <w:r w:rsidRPr="00F56635">
        <w:rPr>
          <w:sz w:val="28"/>
          <w:szCs w:val="28"/>
        </w:rPr>
        <w:t xml:space="preserve">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w:t>
      </w:r>
      <w:r w:rsidRPr="003201BA">
        <w:rPr>
          <w:sz w:val="28"/>
          <w:szCs w:val="28"/>
        </w:rPr>
        <w:t>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администрации.</w:t>
      </w:r>
    </w:p>
    <w:p w:rsidR="003201BA" w:rsidRPr="00F56635" w:rsidRDefault="003201BA" w:rsidP="00F56635">
      <w:pPr>
        <w:numPr>
          <w:ilvl w:val="0"/>
          <w:numId w:val="33"/>
        </w:numPr>
        <w:tabs>
          <w:tab w:val="left" w:pos="1083"/>
        </w:tabs>
        <w:ind w:firstLine="709"/>
        <w:jc w:val="both"/>
        <w:rPr>
          <w:sz w:val="28"/>
          <w:szCs w:val="28"/>
        </w:rPr>
      </w:pPr>
      <w:r w:rsidRPr="003201BA">
        <w:rPr>
          <w:sz w:val="28"/>
          <w:szCs w:val="28"/>
        </w:rPr>
        <w:t xml:space="preserve">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w:t>
      </w:r>
      <w:r w:rsidRPr="003201BA">
        <w:rPr>
          <w:sz w:val="28"/>
          <w:szCs w:val="28"/>
        </w:rPr>
        <w:lastRenderedPageBreak/>
        <w:t xml:space="preserve">рабочих дней с момента завершения мероприятий по контролю, </w:t>
      </w:r>
      <w:r w:rsidRPr="00F56635">
        <w:rPr>
          <w:sz w:val="28"/>
          <w:szCs w:val="28"/>
        </w:rPr>
        <w:t>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у должностного лица администрации.</w:t>
      </w:r>
    </w:p>
    <w:p w:rsidR="003201BA" w:rsidRPr="003201BA" w:rsidRDefault="003201BA" w:rsidP="00F56635">
      <w:pPr>
        <w:ind w:firstLine="709"/>
        <w:jc w:val="both"/>
        <w:rPr>
          <w:sz w:val="28"/>
          <w:szCs w:val="28"/>
        </w:rPr>
      </w:pPr>
      <w:r w:rsidRPr="00F56635">
        <w:rPr>
          <w:sz w:val="28"/>
          <w:szCs w:val="28"/>
        </w:rPr>
        <w:t xml:space="preserve">3.3.4.2. В случае принятия должностным лицом администрации решения о несоблюдении юридическим лицом, индивидуальным предпринимателем, гражданином обязательных требований (в случае выявления нарушений) должностное лицо администрации составляет и выдает юридическому лицу, индивидуальному предпринимателю, гражданину акт проверки и предписание с указанием срока устранения выявленных нарушений и (или) предписание </w:t>
      </w:r>
      <w:r w:rsidRPr="003201BA">
        <w:rPr>
          <w:sz w:val="28"/>
          <w:szCs w:val="28"/>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201BA" w:rsidRPr="003201BA" w:rsidRDefault="003201BA" w:rsidP="00F56635">
      <w:pPr>
        <w:ind w:firstLine="709"/>
        <w:jc w:val="both"/>
        <w:rPr>
          <w:sz w:val="28"/>
          <w:szCs w:val="28"/>
        </w:rPr>
      </w:pPr>
      <w:r w:rsidRPr="003201BA">
        <w:rPr>
          <w:sz w:val="28"/>
          <w:szCs w:val="28"/>
        </w:rPr>
        <w:t>3.3.4.3. В акте проверки указываются:</w:t>
      </w:r>
    </w:p>
    <w:p w:rsidR="003201BA" w:rsidRPr="003201BA" w:rsidRDefault="003201BA" w:rsidP="003201BA">
      <w:pPr>
        <w:ind w:firstLine="709"/>
        <w:jc w:val="both"/>
        <w:rPr>
          <w:sz w:val="28"/>
          <w:szCs w:val="28"/>
        </w:rPr>
      </w:pPr>
      <w:r w:rsidRPr="003201BA">
        <w:rPr>
          <w:sz w:val="28"/>
          <w:szCs w:val="28"/>
        </w:rPr>
        <w:t xml:space="preserve">- дата, время и место составления акта проверки; </w:t>
      </w:r>
    </w:p>
    <w:p w:rsidR="003201BA" w:rsidRPr="003201BA" w:rsidRDefault="003201BA" w:rsidP="00F56635">
      <w:pPr>
        <w:ind w:firstLine="709"/>
        <w:jc w:val="both"/>
        <w:rPr>
          <w:sz w:val="28"/>
          <w:szCs w:val="28"/>
        </w:rPr>
      </w:pPr>
      <w:r w:rsidRPr="003201BA">
        <w:rPr>
          <w:sz w:val="28"/>
          <w:szCs w:val="28"/>
        </w:rPr>
        <w:t>- наименование администрации;</w:t>
      </w:r>
    </w:p>
    <w:p w:rsidR="003201BA" w:rsidRPr="003201BA" w:rsidRDefault="003201BA" w:rsidP="00F56635">
      <w:pPr>
        <w:ind w:firstLine="709"/>
        <w:jc w:val="both"/>
        <w:rPr>
          <w:sz w:val="28"/>
          <w:szCs w:val="28"/>
        </w:rPr>
      </w:pPr>
      <w:r w:rsidRPr="003201BA">
        <w:rPr>
          <w:sz w:val="28"/>
          <w:szCs w:val="28"/>
        </w:rPr>
        <w:t>- дата и номер распоряжения о проведении проверки;</w:t>
      </w:r>
    </w:p>
    <w:p w:rsidR="003201BA" w:rsidRPr="003201BA" w:rsidRDefault="003201BA" w:rsidP="00F56635">
      <w:pPr>
        <w:ind w:firstLine="709"/>
        <w:jc w:val="both"/>
        <w:rPr>
          <w:sz w:val="28"/>
          <w:szCs w:val="28"/>
        </w:rPr>
      </w:pPr>
      <w:r w:rsidRPr="003201BA">
        <w:rPr>
          <w:sz w:val="28"/>
          <w:szCs w:val="28"/>
        </w:rPr>
        <w:t>- фамилия, имя, отчество и должность должностного лица (должностных лиц) администрации, проводившего (проводивших) проверку;</w:t>
      </w:r>
    </w:p>
    <w:p w:rsidR="003201BA" w:rsidRPr="00F56635" w:rsidRDefault="003201BA" w:rsidP="00F56635">
      <w:pPr>
        <w:ind w:firstLine="709"/>
        <w:jc w:val="both"/>
        <w:rPr>
          <w:sz w:val="28"/>
          <w:szCs w:val="28"/>
        </w:rPr>
      </w:pPr>
      <w:r w:rsidRPr="00F56635">
        <w:rPr>
          <w:sz w:val="28"/>
          <w:szCs w:val="28"/>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201BA" w:rsidRPr="00F56635" w:rsidRDefault="003201BA" w:rsidP="00F56635">
      <w:pPr>
        <w:ind w:firstLine="709"/>
        <w:jc w:val="both"/>
        <w:rPr>
          <w:sz w:val="28"/>
          <w:szCs w:val="28"/>
        </w:rPr>
      </w:pPr>
      <w:r w:rsidRPr="00F56635">
        <w:rPr>
          <w:sz w:val="28"/>
          <w:szCs w:val="28"/>
        </w:rPr>
        <w:t>- дата, время, продолжительность и место проведения проверки;</w:t>
      </w:r>
    </w:p>
    <w:p w:rsidR="003201BA" w:rsidRPr="00F56635" w:rsidRDefault="003201BA" w:rsidP="00F56635">
      <w:pPr>
        <w:ind w:firstLine="709"/>
        <w:jc w:val="both"/>
        <w:rPr>
          <w:sz w:val="28"/>
          <w:szCs w:val="28"/>
        </w:rPr>
      </w:pPr>
      <w:r w:rsidRPr="00F56635">
        <w:rPr>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201BA" w:rsidRPr="003201BA" w:rsidRDefault="003201BA" w:rsidP="00F56635">
      <w:pPr>
        <w:ind w:firstLine="709"/>
        <w:jc w:val="both"/>
        <w:rPr>
          <w:sz w:val="28"/>
          <w:szCs w:val="28"/>
        </w:rPr>
      </w:pPr>
      <w:r w:rsidRPr="00F56635">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w:t>
      </w:r>
      <w:r w:rsidRPr="003201BA">
        <w:rPr>
          <w:sz w:val="28"/>
          <w:szCs w:val="28"/>
        </w:rPr>
        <w:t xml:space="preserve">проведении проверки, о </w:t>
      </w:r>
      <w:r w:rsidRPr="003201BA">
        <w:rPr>
          <w:sz w:val="28"/>
          <w:szCs w:val="28"/>
        </w:rPr>
        <w:lastRenderedPageBreak/>
        <w:t>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201BA" w:rsidRPr="00F56635" w:rsidRDefault="003201BA" w:rsidP="00F56635">
      <w:pPr>
        <w:numPr>
          <w:ilvl w:val="0"/>
          <w:numId w:val="34"/>
        </w:numPr>
        <w:tabs>
          <w:tab w:val="left" w:pos="1047"/>
        </w:tabs>
        <w:ind w:firstLine="709"/>
        <w:jc w:val="both"/>
        <w:rPr>
          <w:sz w:val="28"/>
          <w:szCs w:val="28"/>
        </w:rPr>
      </w:pPr>
      <w:r w:rsidRPr="003201BA">
        <w:rPr>
          <w:sz w:val="28"/>
          <w:szCs w:val="28"/>
        </w:rPr>
        <w:t>подписи должностного лица (должностных лиц) администрации, проводившего (проводивших) проверку.</w:t>
      </w:r>
    </w:p>
    <w:p w:rsidR="003201BA" w:rsidRPr="003201BA" w:rsidRDefault="003201BA" w:rsidP="00F56635">
      <w:pPr>
        <w:ind w:firstLine="709"/>
        <w:jc w:val="both"/>
        <w:rPr>
          <w:sz w:val="28"/>
          <w:szCs w:val="28"/>
        </w:rPr>
      </w:pPr>
      <w:r w:rsidRPr="003201BA">
        <w:rPr>
          <w:sz w:val="28"/>
          <w:szCs w:val="28"/>
        </w:rPr>
        <w:t>К акту проверки должностное лицо администрации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3201BA" w:rsidRPr="00F56635" w:rsidRDefault="003201BA" w:rsidP="00F56635">
      <w:pPr>
        <w:ind w:firstLine="709"/>
        <w:jc w:val="both"/>
        <w:rPr>
          <w:sz w:val="28"/>
          <w:szCs w:val="28"/>
        </w:rPr>
      </w:pPr>
      <w:r w:rsidRPr="00F56635">
        <w:rPr>
          <w:sz w:val="28"/>
          <w:szCs w:val="28"/>
        </w:rPr>
        <w:t>3.3.4.4. 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 получении либо об отказе в получении.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в получении предписание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предписания, хранящемуся в деле у должностного лица администрации.</w:t>
      </w:r>
    </w:p>
    <w:p w:rsidR="003201BA" w:rsidRPr="003201BA" w:rsidRDefault="003201BA" w:rsidP="00F56635">
      <w:pPr>
        <w:ind w:firstLine="709"/>
        <w:jc w:val="both"/>
        <w:rPr>
          <w:sz w:val="28"/>
          <w:szCs w:val="28"/>
        </w:rPr>
      </w:pPr>
      <w:r w:rsidRPr="00F56635">
        <w:rPr>
          <w:sz w:val="28"/>
          <w:szCs w:val="28"/>
        </w:rPr>
        <w:t>3.3.4.5. В случае принятия должностным лицом администрации решения о совершении юридическим лицом, индивидуальным предпринимателем, гражданином административного правонарушения, предусмотренного действующим законодательство</w:t>
      </w:r>
      <w:r w:rsidR="00F56635" w:rsidRPr="00F56635">
        <w:rPr>
          <w:sz w:val="28"/>
          <w:szCs w:val="28"/>
        </w:rPr>
        <w:t xml:space="preserve"> </w:t>
      </w:r>
      <w:r w:rsidRPr="003201BA">
        <w:rPr>
          <w:sz w:val="28"/>
          <w:szCs w:val="28"/>
        </w:rPr>
        <w:t>об административных правонарушениях, должностное лицо администрации после выявления административного правонарушения составляет протокол об административном</w:t>
      </w:r>
      <w:r w:rsidR="00F56635">
        <w:rPr>
          <w:sz w:val="28"/>
          <w:szCs w:val="28"/>
        </w:rPr>
        <w:t xml:space="preserve"> </w:t>
      </w:r>
      <w:r w:rsidRPr="003201BA">
        <w:rPr>
          <w:sz w:val="28"/>
          <w:szCs w:val="28"/>
        </w:rPr>
        <w:t xml:space="preserve">правонарушении и направляет административный материал в административную комиссию администрации </w:t>
      </w:r>
      <w:proofErr w:type="spellStart"/>
      <w:r w:rsidRPr="003201BA">
        <w:rPr>
          <w:sz w:val="28"/>
          <w:szCs w:val="28"/>
        </w:rPr>
        <w:t>Каслинского</w:t>
      </w:r>
      <w:proofErr w:type="spellEnd"/>
      <w:r w:rsidRPr="003201BA">
        <w:rPr>
          <w:sz w:val="28"/>
          <w:szCs w:val="28"/>
        </w:rPr>
        <w:t xml:space="preserve"> муниципального района  для рассмотрения и принятия мер административного принуждения к нарушителям.</w:t>
      </w:r>
    </w:p>
    <w:p w:rsidR="003201BA" w:rsidRPr="003201BA" w:rsidRDefault="003201BA" w:rsidP="00F56635">
      <w:pPr>
        <w:ind w:firstLine="709"/>
        <w:jc w:val="both"/>
        <w:rPr>
          <w:sz w:val="28"/>
          <w:szCs w:val="28"/>
        </w:rPr>
      </w:pPr>
      <w:r w:rsidRPr="003201BA">
        <w:rPr>
          <w:sz w:val="28"/>
          <w:szCs w:val="28"/>
        </w:rPr>
        <w:t>3.3.4.6. В случае выявления нарушений членами саморегулируемой организации обязательных требований должностное лицо администрации обязано сообщить в саморегулируемую организацию о выявленных нарушениях в течение 5 рабочих дней со дня окончания проведения проверки.</w:t>
      </w:r>
    </w:p>
    <w:p w:rsidR="003201BA" w:rsidRPr="003201BA" w:rsidRDefault="003201BA" w:rsidP="00F56635">
      <w:pPr>
        <w:ind w:firstLine="709"/>
        <w:jc w:val="both"/>
        <w:rPr>
          <w:sz w:val="28"/>
          <w:szCs w:val="28"/>
        </w:rPr>
      </w:pPr>
      <w:r w:rsidRPr="003201BA">
        <w:rPr>
          <w:sz w:val="28"/>
          <w:szCs w:val="28"/>
        </w:rPr>
        <w:t xml:space="preserve">3.3.4.7.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или его отдельных положений. Юридическое лицо, индивидуальный предприниматель, гражданин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администрацию. Указанные документы могут </w:t>
      </w:r>
      <w:r w:rsidRPr="003201BA">
        <w:rPr>
          <w:sz w:val="28"/>
          <w:szCs w:val="28"/>
        </w:rPr>
        <w:lastRenderedPageBreak/>
        <w:t>быть направлены в форме электронных</w:t>
      </w:r>
      <w:r w:rsidR="00F56635">
        <w:rPr>
          <w:sz w:val="28"/>
          <w:szCs w:val="28"/>
        </w:rPr>
        <w:t xml:space="preserve"> </w:t>
      </w:r>
      <w:r w:rsidRPr="003201BA">
        <w:rPr>
          <w:sz w:val="28"/>
          <w:szCs w:val="28"/>
        </w:rPr>
        <w:t>документов (пакета электронных документов), подписанных усиленной квалифицированной электронной подписью проверяемого лица.</w:t>
      </w:r>
    </w:p>
    <w:p w:rsidR="003201BA" w:rsidRPr="003201BA" w:rsidRDefault="003201BA" w:rsidP="00F56635">
      <w:pPr>
        <w:tabs>
          <w:tab w:val="left" w:pos="1700"/>
          <w:tab w:val="left" w:pos="3140"/>
          <w:tab w:val="left" w:pos="4560"/>
          <w:tab w:val="left" w:pos="6660"/>
          <w:tab w:val="left" w:pos="7940"/>
          <w:tab w:val="left" w:pos="9000"/>
        </w:tabs>
        <w:ind w:firstLine="709"/>
        <w:jc w:val="both"/>
        <w:rPr>
          <w:sz w:val="28"/>
          <w:szCs w:val="28"/>
        </w:rPr>
      </w:pPr>
      <w:r w:rsidRPr="003201BA">
        <w:rPr>
          <w:sz w:val="28"/>
          <w:szCs w:val="28"/>
        </w:rPr>
        <w:t>3.3.4.8.</w:t>
      </w:r>
      <w:r w:rsidRPr="003201BA">
        <w:rPr>
          <w:sz w:val="28"/>
          <w:szCs w:val="28"/>
        </w:rPr>
        <w:tab/>
        <w:t>Результатом</w:t>
      </w:r>
      <w:r w:rsidRPr="003201BA">
        <w:rPr>
          <w:sz w:val="28"/>
          <w:szCs w:val="28"/>
        </w:rPr>
        <w:tab/>
        <w:t>выполнения</w:t>
      </w:r>
      <w:r w:rsidRPr="003201BA">
        <w:rPr>
          <w:sz w:val="28"/>
          <w:szCs w:val="28"/>
        </w:rPr>
        <w:tab/>
        <w:t>административной</w:t>
      </w:r>
      <w:r w:rsidR="00F56635">
        <w:rPr>
          <w:sz w:val="28"/>
          <w:szCs w:val="28"/>
        </w:rPr>
        <w:t xml:space="preserve"> </w:t>
      </w:r>
      <w:r w:rsidRPr="003201BA">
        <w:rPr>
          <w:sz w:val="28"/>
          <w:szCs w:val="28"/>
        </w:rPr>
        <w:t>процедуры</w:t>
      </w:r>
      <w:r w:rsidRPr="003201BA">
        <w:rPr>
          <w:sz w:val="28"/>
          <w:szCs w:val="28"/>
        </w:rPr>
        <w:tab/>
        <w:t>является</w:t>
      </w:r>
      <w:r w:rsidRPr="003201BA">
        <w:rPr>
          <w:sz w:val="28"/>
          <w:szCs w:val="28"/>
        </w:rPr>
        <w:tab/>
        <w:t>выдача должностным лицом администрации юридическому лицу, индивидуальному предпринимателю, гражданину:</w:t>
      </w:r>
    </w:p>
    <w:p w:rsidR="003201BA" w:rsidRPr="003201BA" w:rsidRDefault="003201BA" w:rsidP="003201BA">
      <w:pPr>
        <w:numPr>
          <w:ilvl w:val="0"/>
          <w:numId w:val="35"/>
        </w:numPr>
        <w:tabs>
          <w:tab w:val="left" w:pos="960"/>
        </w:tabs>
        <w:ind w:firstLine="709"/>
        <w:jc w:val="both"/>
        <w:rPr>
          <w:sz w:val="28"/>
          <w:szCs w:val="28"/>
        </w:rPr>
      </w:pPr>
      <w:r w:rsidRPr="003201BA">
        <w:rPr>
          <w:sz w:val="28"/>
          <w:szCs w:val="28"/>
        </w:rPr>
        <w:t>акта проверки;</w:t>
      </w:r>
    </w:p>
    <w:p w:rsidR="003201BA" w:rsidRPr="003201BA" w:rsidRDefault="003201BA" w:rsidP="003201BA">
      <w:pPr>
        <w:numPr>
          <w:ilvl w:val="0"/>
          <w:numId w:val="35"/>
        </w:numPr>
        <w:tabs>
          <w:tab w:val="left" w:pos="960"/>
        </w:tabs>
        <w:ind w:firstLine="709"/>
        <w:jc w:val="both"/>
        <w:rPr>
          <w:sz w:val="28"/>
          <w:szCs w:val="28"/>
        </w:rPr>
      </w:pPr>
      <w:r w:rsidRPr="003201BA">
        <w:rPr>
          <w:sz w:val="28"/>
          <w:szCs w:val="28"/>
        </w:rPr>
        <w:t>предписания - в случае выявления нарушений обязательных требований.</w:t>
      </w:r>
    </w:p>
    <w:p w:rsidR="003201BA" w:rsidRPr="003201BA" w:rsidRDefault="003201BA" w:rsidP="003201BA">
      <w:pPr>
        <w:ind w:firstLine="709"/>
        <w:jc w:val="both"/>
        <w:rPr>
          <w:sz w:val="28"/>
          <w:szCs w:val="28"/>
        </w:rPr>
      </w:pPr>
      <w:r w:rsidRPr="003201BA">
        <w:rPr>
          <w:sz w:val="28"/>
          <w:szCs w:val="28"/>
        </w:rPr>
        <w:t>3.3.5. Организация и проведение рейдового осмотра.</w:t>
      </w:r>
    </w:p>
    <w:p w:rsidR="003201BA" w:rsidRPr="003201BA" w:rsidRDefault="003201BA" w:rsidP="003201BA">
      <w:pPr>
        <w:ind w:firstLine="709"/>
        <w:jc w:val="both"/>
        <w:rPr>
          <w:sz w:val="28"/>
          <w:szCs w:val="28"/>
        </w:rPr>
      </w:pPr>
      <w:r w:rsidRPr="003201BA">
        <w:rPr>
          <w:sz w:val="28"/>
          <w:szCs w:val="28"/>
        </w:rPr>
        <w:t>3.3.5.1.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w:t>
      </w:r>
    </w:p>
    <w:p w:rsidR="003201BA" w:rsidRPr="003201BA" w:rsidRDefault="003201BA" w:rsidP="00F56635">
      <w:pPr>
        <w:ind w:firstLine="709"/>
        <w:jc w:val="both"/>
        <w:rPr>
          <w:sz w:val="28"/>
          <w:szCs w:val="28"/>
        </w:rPr>
      </w:pPr>
      <w:r w:rsidRPr="003201BA">
        <w:rPr>
          <w:sz w:val="28"/>
          <w:szCs w:val="28"/>
        </w:rPr>
        <w:t>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3201BA" w:rsidRPr="003201BA" w:rsidRDefault="003201BA" w:rsidP="00F56635">
      <w:pPr>
        <w:ind w:firstLine="709"/>
        <w:jc w:val="both"/>
        <w:rPr>
          <w:sz w:val="28"/>
          <w:szCs w:val="28"/>
        </w:rPr>
      </w:pPr>
      <w:r w:rsidRPr="003201BA">
        <w:rPr>
          <w:sz w:val="28"/>
          <w:szCs w:val="28"/>
        </w:rPr>
        <w:t>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главой администрации в соответствии с планом проведения рейдовых осмотров.</w:t>
      </w:r>
    </w:p>
    <w:p w:rsidR="003201BA" w:rsidRPr="003201BA" w:rsidRDefault="003201BA" w:rsidP="00F56635">
      <w:pPr>
        <w:ind w:firstLine="709"/>
        <w:jc w:val="both"/>
        <w:rPr>
          <w:sz w:val="28"/>
          <w:szCs w:val="28"/>
        </w:rPr>
      </w:pPr>
      <w:r w:rsidRPr="003201BA">
        <w:rPr>
          <w:sz w:val="28"/>
          <w:szCs w:val="28"/>
        </w:rPr>
        <w:t>3.3.5.2. Формирование плана проведения рейдовых осмотров.</w:t>
      </w:r>
    </w:p>
    <w:p w:rsidR="003201BA" w:rsidRPr="00F56635" w:rsidRDefault="003201BA" w:rsidP="00F56635">
      <w:pPr>
        <w:numPr>
          <w:ilvl w:val="1"/>
          <w:numId w:val="36"/>
        </w:numPr>
        <w:tabs>
          <w:tab w:val="left" w:pos="1049"/>
        </w:tabs>
        <w:ind w:firstLine="709"/>
        <w:jc w:val="both"/>
        <w:rPr>
          <w:sz w:val="28"/>
          <w:szCs w:val="28"/>
        </w:rPr>
      </w:pPr>
      <w:r w:rsidRPr="003201BA">
        <w:rPr>
          <w:sz w:val="28"/>
          <w:szCs w:val="28"/>
        </w:rPr>
        <w:t>срок до 20 числа месяца, предшествующего месяцу проведения рейдовых осмотров, уполномоченное должностное лицо администрации подготавливает проект плана проведения рейдовых осмотров на следующий месяц с учетом информации, содержащей сведения о возможных нарушениях обязательных требований, поступающей от:</w:t>
      </w:r>
    </w:p>
    <w:p w:rsidR="003201BA" w:rsidRPr="003201BA" w:rsidRDefault="003201BA" w:rsidP="003201BA">
      <w:pPr>
        <w:ind w:firstLine="709"/>
        <w:jc w:val="both"/>
        <w:rPr>
          <w:sz w:val="28"/>
          <w:szCs w:val="28"/>
        </w:rPr>
      </w:pPr>
      <w:r w:rsidRPr="003201BA">
        <w:rPr>
          <w:sz w:val="28"/>
          <w:szCs w:val="28"/>
        </w:rPr>
        <w:t>- граждан и организаций;</w:t>
      </w:r>
    </w:p>
    <w:p w:rsidR="003201BA" w:rsidRPr="003201BA" w:rsidRDefault="003201BA" w:rsidP="003201BA">
      <w:pPr>
        <w:ind w:firstLine="709"/>
        <w:jc w:val="both"/>
        <w:rPr>
          <w:sz w:val="28"/>
          <w:szCs w:val="28"/>
        </w:rPr>
      </w:pPr>
      <w:r w:rsidRPr="003201BA">
        <w:rPr>
          <w:sz w:val="28"/>
          <w:szCs w:val="28"/>
        </w:rPr>
        <w:t>- средств массовой информации;</w:t>
      </w:r>
    </w:p>
    <w:p w:rsidR="003201BA" w:rsidRPr="003201BA" w:rsidRDefault="003201BA" w:rsidP="00F56635">
      <w:pPr>
        <w:ind w:firstLine="709"/>
        <w:jc w:val="both"/>
        <w:rPr>
          <w:sz w:val="28"/>
          <w:szCs w:val="28"/>
        </w:rPr>
      </w:pPr>
      <w:r w:rsidRPr="003201BA">
        <w:rPr>
          <w:sz w:val="28"/>
          <w:szCs w:val="28"/>
        </w:rPr>
        <w:t>- федеральных органов исполнительной власти</w:t>
      </w:r>
    </w:p>
    <w:p w:rsidR="003201BA" w:rsidRPr="003201BA" w:rsidRDefault="003201BA" w:rsidP="003201BA">
      <w:pPr>
        <w:ind w:firstLine="709"/>
        <w:jc w:val="both"/>
        <w:rPr>
          <w:sz w:val="28"/>
          <w:szCs w:val="28"/>
        </w:rPr>
      </w:pPr>
      <w:r w:rsidRPr="003201BA">
        <w:rPr>
          <w:sz w:val="28"/>
          <w:szCs w:val="28"/>
        </w:rPr>
        <w:t xml:space="preserve">- органов исполнительной власти субъектов Российской Федерации; </w:t>
      </w:r>
    </w:p>
    <w:p w:rsidR="007F4225" w:rsidRDefault="003201BA" w:rsidP="003201BA">
      <w:pPr>
        <w:ind w:firstLine="709"/>
        <w:jc w:val="both"/>
        <w:rPr>
          <w:sz w:val="28"/>
          <w:szCs w:val="28"/>
        </w:rPr>
      </w:pPr>
      <w:r w:rsidRPr="003201BA">
        <w:rPr>
          <w:sz w:val="28"/>
          <w:szCs w:val="28"/>
        </w:rPr>
        <w:t>- органов местного самоуправления;</w:t>
      </w:r>
    </w:p>
    <w:p w:rsidR="003201BA" w:rsidRPr="003201BA" w:rsidRDefault="003201BA" w:rsidP="003201BA">
      <w:pPr>
        <w:ind w:firstLine="709"/>
        <w:jc w:val="both"/>
        <w:rPr>
          <w:sz w:val="28"/>
          <w:szCs w:val="28"/>
        </w:rPr>
      </w:pPr>
      <w:r w:rsidRPr="003201BA">
        <w:rPr>
          <w:sz w:val="28"/>
          <w:szCs w:val="28"/>
        </w:rPr>
        <w:t xml:space="preserve"> - правоохранительных органов; </w:t>
      </w:r>
    </w:p>
    <w:p w:rsidR="003201BA" w:rsidRPr="003201BA" w:rsidRDefault="003201BA" w:rsidP="003201BA">
      <w:pPr>
        <w:ind w:firstLine="709"/>
        <w:jc w:val="both"/>
        <w:rPr>
          <w:sz w:val="28"/>
          <w:szCs w:val="28"/>
        </w:rPr>
      </w:pPr>
      <w:r w:rsidRPr="003201BA">
        <w:rPr>
          <w:sz w:val="28"/>
          <w:szCs w:val="28"/>
        </w:rPr>
        <w:t>- органов прокуратуры.</w:t>
      </w:r>
    </w:p>
    <w:p w:rsidR="003201BA" w:rsidRPr="003201BA" w:rsidRDefault="003201BA" w:rsidP="007F4225">
      <w:pPr>
        <w:ind w:firstLine="709"/>
        <w:jc w:val="both"/>
        <w:rPr>
          <w:sz w:val="28"/>
          <w:szCs w:val="28"/>
        </w:rPr>
      </w:pPr>
      <w:r w:rsidRPr="003201BA">
        <w:rPr>
          <w:sz w:val="28"/>
          <w:szCs w:val="28"/>
        </w:rPr>
        <w:t>План содержит данные о:</w:t>
      </w:r>
    </w:p>
    <w:p w:rsidR="007F4225" w:rsidRDefault="003201BA" w:rsidP="003201BA">
      <w:pPr>
        <w:ind w:firstLine="709"/>
        <w:jc w:val="both"/>
        <w:rPr>
          <w:sz w:val="28"/>
          <w:szCs w:val="28"/>
        </w:rPr>
      </w:pPr>
      <w:r w:rsidRPr="003201BA">
        <w:rPr>
          <w:sz w:val="28"/>
          <w:szCs w:val="28"/>
        </w:rPr>
        <w:t>- территории, земельном участке или маршруте проведения рейдового осмотра;</w:t>
      </w:r>
    </w:p>
    <w:p w:rsidR="007F4225" w:rsidRDefault="003201BA" w:rsidP="003201BA">
      <w:pPr>
        <w:ind w:firstLine="709"/>
        <w:jc w:val="both"/>
        <w:rPr>
          <w:sz w:val="28"/>
          <w:szCs w:val="28"/>
        </w:rPr>
      </w:pPr>
      <w:r w:rsidRPr="003201BA">
        <w:rPr>
          <w:sz w:val="28"/>
          <w:szCs w:val="28"/>
        </w:rPr>
        <w:t xml:space="preserve"> - сроках (дате начала и окончания) проведения рейдового осмотра; </w:t>
      </w:r>
    </w:p>
    <w:p w:rsidR="007F4225" w:rsidRDefault="003201BA" w:rsidP="003201BA">
      <w:pPr>
        <w:ind w:firstLine="709"/>
        <w:jc w:val="both"/>
        <w:rPr>
          <w:sz w:val="28"/>
          <w:szCs w:val="28"/>
        </w:rPr>
      </w:pPr>
      <w:r w:rsidRPr="003201BA">
        <w:rPr>
          <w:sz w:val="28"/>
          <w:szCs w:val="28"/>
        </w:rPr>
        <w:t xml:space="preserve">- цели проведения рейдового осмотра; </w:t>
      </w:r>
    </w:p>
    <w:p w:rsidR="003201BA" w:rsidRPr="003201BA" w:rsidRDefault="003201BA" w:rsidP="007F4225">
      <w:pPr>
        <w:ind w:firstLine="709"/>
        <w:jc w:val="both"/>
        <w:rPr>
          <w:sz w:val="28"/>
          <w:szCs w:val="28"/>
        </w:rPr>
      </w:pPr>
      <w:r w:rsidRPr="003201BA">
        <w:rPr>
          <w:sz w:val="28"/>
          <w:szCs w:val="28"/>
        </w:rPr>
        <w:t>- правовых основаниях проведения рейдового осмотра;</w:t>
      </w:r>
    </w:p>
    <w:p w:rsidR="003201BA" w:rsidRPr="003201BA" w:rsidRDefault="003201BA" w:rsidP="007F4225">
      <w:pPr>
        <w:ind w:firstLine="709"/>
        <w:jc w:val="both"/>
        <w:rPr>
          <w:sz w:val="28"/>
          <w:szCs w:val="28"/>
        </w:rPr>
      </w:pPr>
      <w:r w:rsidRPr="003201BA">
        <w:rPr>
          <w:sz w:val="28"/>
          <w:szCs w:val="28"/>
        </w:rPr>
        <w:t>- фамилии, имени, отчестве должностного лица или должностных лиц администрации, уполномоченных на проведение рейдового осмотра.</w:t>
      </w:r>
    </w:p>
    <w:p w:rsidR="003201BA" w:rsidRPr="007F4225" w:rsidRDefault="003201BA" w:rsidP="007F4225">
      <w:pPr>
        <w:numPr>
          <w:ilvl w:val="1"/>
          <w:numId w:val="36"/>
        </w:numPr>
        <w:tabs>
          <w:tab w:val="left" w:pos="1114"/>
        </w:tabs>
        <w:ind w:firstLine="709"/>
        <w:jc w:val="both"/>
        <w:rPr>
          <w:sz w:val="28"/>
          <w:szCs w:val="28"/>
        </w:rPr>
      </w:pPr>
      <w:r w:rsidRPr="003201BA">
        <w:rPr>
          <w:sz w:val="28"/>
          <w:szCs w:val="28"/>
        </w:rPr>
        <w:t>срок не позднее последнего дня месяца, предшествующего месяцу проведения рейдовых осмотров, Глава сельского поселения утверждает своим распоряжением план проведения рейдовых осмотров.</w:t>
      </w:r>
    </w:p>
    <w:p w:rsidR="003201BA" w:rsidRPr="003201BA" w:rsidRDefault="003201BA" w:rsidP="007F4225">
      <w:pPr>
        <w:ind w:firstLine="709"/>
        <w:jc w:val="both"/>
        <w:rPr>
          <w:sz w:val="28"/>
          <w:szCs w:val="28"/>
        </w:rPr>
      </w:pPr>
      <w:r w:rsidRPr="003201BA">
        <w:rPr>
          <w:sz w:val="28"/>
          <w:szCs w:val="28"/>
        </w:rPr>
        <w:t>3.3.5.3. Основанием для подготовки рейдового задания является утвержденный план. Рейдовое задание должно содержать:</w:t>
      </w:r>
    </w:p>
    <w:p w:rsidR="003201BA" w:rsidRPr="003201BA" w:rsidRDefault="003201BA" w:rsidP="007F4225">
      <w:pPr>
        <w:ind w:firstLine="709"/>
        <w:jc w:val="both"/>
        <w:rPr>
          <w:sz w:val="28"/>
          <w:szCs w:val="28"/>
        </w:rPr>
      </w:pPr>
      <w:r w:rsidRPr="003201BA">
        <w:rPr>
          <w:sz w:val="28"/>
          <w:szCs w:val="28"/>
        </w:rPr>
        <w:lastRenderedPageBreak/>
        <w:t>- наименование администрации;</w:t>
      </w:r>
    </w:p>
    <w:p w:rsidR="003201BA" w:rsidRPr="003201BA" w:rsidRDefault="003201BA" w:rsidP="007F4225">
      <w:pPr>
        <w:ind w:firstLine="709"/>
        <w:jc w:val="both"/>
        <w:rPr>
          <w:sz w:val="28"/>
          <w:szCs w:val="28"/>
        </w:rPr>
      </w:pPr>
      <w:r w:rsidRPr="003201BA">
        <w:rPr>
          <w:sz w:val="28"/>
          <w:szCs w:val="28"/>
        </w:rPr>
        <w:t>- фамилии, имена, отчества, наименования должностей должностных лиц администрации, уполномоченных на проведение рейдового осмотра;</w:t>
      </w:r>
    </w:p>
    <w:p w:rsidR="003201BA" w:rsidRPr="003201BA" w:rsidRDefault="003201BA" w:rsidP="003201BA">
      <w:pPr>
        <w:ind w:firstLine="709"/>
        <w:jc w:val="both"/>
        <w:rPr>
          <w:sz w:val="28"/>
          <w:szCs w:val="28"/>
        </w:rPr>
      </w:pPr>
      <w:r w:rsidRPr="003201BA">
        <w:rPr>
          <w:sz w:val="28"/>
          <w:szCs w:val="28"/>
        </w:rPr>
        <w:t>- цели, задачи и предмет рейдового осмотра;</w:t>
      </w:r>
    </w:p>
    <w:p w:rsidR="003201BA" w:rsidRPr="003201BA" w:rsidRDefault="003201BA" w:rsidP="003201BA">
      <w:pPr>
        <w:ind w:firstLine="709"/>
        <w:jc w:val="both"/>
        <w:rPr>
          <w:sz w:val="28"/>
          <w:szCs w:val="28"/>
        </w:rPr>
      </w:pPr>
      <w:r w:rsidRPr="003201BA">
        <w:rPr>
          <w:sz w:val="28"/>
          <w:szCs w:val="28"/>
        </w:rPr>
        <w:t>- место (маршрут) проведения рейдового осмотра;</w:t>
      </w:r>
    </w:p>
    <w:p w:rsidR="003201BA" w:rsidRPr="003201BA" w:rsidRDefault="003201BA" w:rsidP="007F4225">
      <w:pPr>
        <w:ind w:firstLine="709"/>
        <w:jc w:val="both"/>
        <w:rPr>
          <w:sz w:val="28"/>
          <w:szCs w:val="28"/>
        </w:rPr>
      </w:pPr>
      <w:r w:rsidRPr="003201BA">
        <w:rPr>
          <w:sz w:val="28"/>
          <w:szCs w:val="28"/>
        </w:rPr>
        <w:t>- срок проведения рейдового осмотра (не более 8 часов);</w:t>
      </w:r>
    </w:p>
    <w:p w:rsidR="003201BA" w:rsidRPr="003201BA" w:rsidRDefault="003201BA" w:rsidP="007F4225">
      <w:pPr>
        <w:ind w:firstLine="709"/>
        <w:jc w:val="both"/>
        <w:rPr>
          <w:sz w:val="28"/>
          <w:szCs w:val="28"/>
        </w:rPr>
      </w:pPr>
      <w:r w:rsidRPr="003201BA">
        <w:rPr>
          <w:sz w:val="28"/>
          <w:szCs w:val="28"/>
        </w:rPr>
        <w:t>- перечень мероприятий, осуществляемых в ходе рейдового осмотра (визуальный осмотр, применение фото- или видеофиксации, иные мероприятия по контролю, не</w:t>
      </w:r>
      <w:r w:rsidR="007F4225">
        <w:rPr>
          <w:sz w:val="28"/>
          <w:szCs w:val="28"/>
        </w:rPr>
        <w:t xml:space="preserve"> </w:t>
      </w:r>
      <w:r w:rsidRPr="003201BA">
        <w:rPr>
          <w:sz w:val="28"/>
          <w:szCs w:val="28"/>
        </w:rPr>
        <w:t>требующие взаимодействия с юридическими лицами, индивидуальными предпринимателями);</w:t>
      </w:r>
    </w:p>
    <w:p w:rsidR="003201BA" w:rsidRPr="003201BA" w:rsidRDefault="003201BA" w:rsidP="007F4225">
      <w:pPr>
        <w:ind w:firstLine="709"/>
        <w:jc w:val="both"/>
        <w:rPr>
          <w:sz w:val="28"/>
          <w:szCs w:val="28"/>
        </w:rPr>
      </w:pPr>
      <w:r w:rsidRPr="003201BA">
        <w:rPr>
          <w:sz w:val="28"/>
          <w:szCs w:val="28"/>
        </w:rPr>
        <w:t>- правовые основания проведения рейдового осмотра.</w:t>
      </w:r>
    </w:p>
    <w:p w:rsidR="003201BA" w:rsidRPr="003201BA" w:rsidRDefault="003201BA" w:rsidP="007F4225">
      <w:pPr>
        <w:ind w:firstLine="709"/>
        <w:jc w:val="both"/>
        <w:rPr>
          <w:sz w:val="28"/>
          <w:szCs w:val="28"/>
        </w:rPr>
      </w:pPr>
      <w:r w:rsidRPr="003201BA">
        <w:rPr>
          <w:sz w:val="28"/>
          <w:szCs w:val="28"/>
        </w:rPr>
        <w:t>Глава сельского поселения распоряжением администрации утверждает рейдовое задание в срок не менее чем за 3 рабочих дня до начала проведения рейдового осмотра.</w:t>
      </w:r>
    </w:p>
    <w:p w:rsidR="003201BA" w:rsidRPr="003201BA" w:rsidRDefault="003201BA" w:rsidP="007F4225">
      <w:pPr>
        <w:ind w:firstLine="709"/>
        <w:jc w:val="both"/>
        <w:rPr>
          <w:sz w:val="28"/>
          <w:szCs w:val="28"/>
        </w:rPr>
      </w:pPr>
      <w:r w:rsidRPr="003201BA">
        <w:rPr>
          <w:sz w:val="28"/>
          <w:szCs w:val="28"/>
        </w:rPr>
        <w:t>3.3.5.4. Основанием для проведения рейдового осмотра является рейдовое задание. Рейдовые осмотры проводятся должностными лицами администрации в соответствии с рейдовыми заданиями.</w:t>
      </w:r>
    </w:p>
    <w:p w:rsidR="003201BA" w:rsidRPr="007F4225" w:rsidRDefault="003201BA" w:rsidP="007F4225">
      <w:pPr>
        <w:numPr>
          <w:ilvl w:val="1"/>
          <w:numId w:val="36"/>
        </w:numPr>
        <w:tabs>
          <w:tab w:val="left" w:pos="1244"/>
        </w:tabs>
        <w:ind w:firstLine="709"/>
        <w:jc w:val="both"/>
        <w:rPr>
          <w:sz w:val="28"/>
          <w:szCs w:val="28"/>
        </w:rPr>
      </w:pPr>
      <w:r w:rsidRPr="003201BA">
        <w:rPr>
          <w:sz w:val="28"/>
          <w:szCs w:val="28"/>
        </w:rPr>
        <w:t>ходе проведения рейдового осмотра должностное лицо администрации осуществляет осмотр территории, земельного участка в соответствии с рейдовым заданием.</w:t>
      </w:r>
    </w:p>
    <w:p w:rsidR="003201BA" w:rsidRPr="003201BA" w:rsidRDefault="003201BA" w:rsidP="003201BA">
      <w:pPr>
        <w:ind w:firstLine="709"/>
        <w:jc w:val="both"/>
        <w:rPr>
          <w:sz w:val="28"/>
          <w:szCs w:val="28"/>
        </w:rPr>
      </w:pPr>
      <w:r w:rsidRPr="003201BA">
        <w:rPr>
          <w:sz w:val="28"/>
          <w:szCs w:val="28"/>
        </w:rPr>
        <w:t>Продолжительность проведения рейдового осмотра не может превышать 8 часов.</w:t>
      </w:r>
    </w:p>
    <w:p w:rsidR="003201BA" w:rsidRPr="003201BA" w:rsidRDefault="003201BA" w:rsidP="00D15C64">
      <w:pPr>
        <w:ind w:firstLine="709"/>
        <w:jc w:val="both"/>
        <w:rPr>
          <w:sz w:val="28"/>
          <w:szCs w:val="28"/>
        </w:rPr>
      </w:pPr>
      <w:r w:rsidRPr="003201BA">
        <w:rPr>
          <w:sz w:val="28"/>
          <w:szCs w:val="28"/>
        </w:rPr>
        <w:t>3.3.5.5. Оформление результатов рейдового осмотра.</w:t>
      </w:r>
    </w:p>
    <w:p w:rsidR="003201BA" w:rsidRPr="00D15C64" w:rsidRDefault="003201BA" w:rsidP="00D15C64">
      <w:pPr>
        <w:numPr>
          <w:ilvl w:val="1"/>
          <w:numId w:val="36"/>
        </w:numPr>
        <w:tabs>
          <w:tab w:val="left" w:pos="1071"/>
        </w:tabs>
        <w:ind w:firstLine="709"/>
        <w:jc w:val="both"/>
        <w:rPr>
          <w:sz w:val="28"/>
          <w:szCs w:val="28"/>
        </w:rPr>
      </w:pPr>
      <w:r w:rsidRPr="003201BA">
        <w:rPr>
          <w:sz w:val="28"/>
          <w:szCs w:val="28"/>
        </w:rPr>
        <w:t>день завершения рейдового осмотра должностное лицо администрации составляет акт рейдового осмотра, в котором указываются:</w:t>
      </w:r>
    </w:p>
    <w:p w:rsidR="003201BA" w:rsidRPr="003201BA" w:rsidRDefault="003201BA" w:rsidP="003201BA">
      <w:pPr>
        <w:ind w:firstLine="709"/>
        <w:jc w:val="both"/>
        <w:rPr>
          <w:sz w:val="28"/>
          <w:szCs w:val="28"/>
        </w:rPr>
      </w:pPr>
      <w:r w:rsidRPr="003201BA">
        <w:rPr>
          <w:sz w:val="28"/>
          <w:szCs w:val="28"/>
        </w:rPr>
        <w:t>- наименование администрации;</w:t>
      </w:r>
    </w:p>
    <w:p w:rsidR="003201BA" w:rsidRPr="00D15C64" w:rsidRDefault="003201BA" w:rsidP="00D15C64">
      <w:pPr>
        <w:numPr>
          <w:ilvl w:val="0"/>
          <w:numId w:val="37"/>
        </w:numPr>
        <w:tabs>
          <w:tab w:val="left" w:pos="960"/>
        </w:tabs>
        <w:ind w:firstLine="709"/>
        <w:jc w:val="both"/>
        <w:rPr>
          <w:sz w:val="28"/>
          <w:szCs w:val="28"/>
        </w:rPr>
      </w:pPr>
      <w:r w:rsidRPr="003201BA">
        <w:rPr>
          <w:sz w:val="28"/>
          <w:szCs w:val="28"/>
        </w:rPr>
        <w:t>дата, время и место составления акта рейдового осмотра;</w:t>
      </w:r>
    </w:p>
    <w:p w:rsidR="003201BA" w:rsidRPr="00D15C64" w:rsidRDefault="003201BA" w:rsidP="00D15C64">
      <w:pPr>
        <w:numPr>
          <w:ilvl w:val="0"/>
          <w:numId w:val="37"/>
        </w:numPr>
        <w:tabs>
          <w:tab w:val="left" w:pos="1059"/>
        </w:tabs>
        <w:ind w:firstLine="709"/>
        <w:jc w:val="both"/>
        <w:rPr>
          <w:sz w:val="28"/>
          <w:szCs w:val="28"/>
        </w:rPr>
      </w:pPr>
      <w:r w:rsidRPr="003201BA">
        <w:rPr>
          <w:sz w:val="28"/>
          <w:szCs w:val="28"/>
        </w:rPr>
        <w:t>реквизиты планового (рейдового) задания, на основании которого проводился рейдовый осмотр;</w:t>
      </w:r>
    </w:p>
    <w:p w:rsidR="003201BA" w:rsidRPr="00D15C64" w:rsidRDefault="003201BA" w:rsidP="00D15C64">
      <w:pPr>
        <w:numPr>
          <w:ilvl w:val="0"/>
          <w:numId w:val="37"/>
        </w:numPr>
        <w:tabs>
          <w:tab w:val="left" w:pos="1162"/>
        </w:tabs>
        <w:ind w:firstLine="709"/>
        <w:jc w:val="both"/>
        <w:rPr>
          <w:sz w:val="28"/>
          <w:szCs w:val="28"/>
        </w:rPr>
      </w:pPr>
      <w:r w:rsidRPr="003201BA">
        <w:rPr>
          <w:sz w:val="28"/>
          <w:szCs w:val="28"/>
        </w:rPr>
        <w:t>фамилии, имена, отчества, наименования должностей должностных лиц администрации, проводивших рейдовый осмотр;</w:t>
      </w:r>
    </w:p>
    <w:p w:rsidR="003201BA" w:rsidRPr="003201BA" w:rsidRDefault="003201BA" w:rsidP="003201BA">
      <w:pPr>
        <w:numPr>
          <w:ilvl w:val="0"/>
          <w:numId w:val="37"/>
        </w:numPr>
        <w:tabs>
          <w:tab w:val="left" w:pos="960"/>
        </w:tabs>
        <w:ind w:firstLine="709"/>
        <w:jc w:val="both"/>
        <w:rPr>
          <w:sz w:val="28"/>
          <w:szCs w:val="28"/>
        </w:rPr>
      </w:pPr>
      <w:r w:rsidRPr="003201BA">
        <w:rPr>
          <w:sz w:val="28"/>
          <w:szCs w:val="28"/>
        </w:rPr>
        <w:t>дата, время, продолжительность и место (маршрут) проведения рейдового осмотра;</w:t>
      </w:r>
    </w:p>
    <w:p w:rsidR="003201BA" w:rsidRPr="003201BA" w:rsidRDefault="003201BA" w:rsidP="003201BA">
      <w:pPr>
        <w:numPr>
          <w:ilvl w:val="0"/>
          <w:numId w:val="37"/>
        </w:numPr>
        <w:tabs>
          <w:tab w:val="left" w:pos="960"/>
        </w:tabs>
        <w:ind w:firstLine="709"/>
        <w:jc w:val="both"/>
        <w:rPr>
          <w:sz w:val="28"/>
          <w:szCs w:val="28"/>
        </w:rPr>
      </w:pPr>
      <w:r w:rsidRPr="003201BA">
        <w:rPr>
          <w:sz w:val="28"/>
          <w:szCs w:val="28"/>
        </w:rPr>
        <w:t>перечень мероприятий, проведенных в ходе рейдового осмотра;</w:t>
      </w:r>
    </w:p>
    <w:p w:rsidR="003201BA" w:rsidRPr="003201BA" w:rsidRDefault="003201BA" w:rsidP="003201BA">
      <w:pPr>
        <w:numPr>
          <w:ilvl w:val="0"/>
          <w:numId w:val="37"/>
        </w:numPr>
        <w:tabs>
          <w:tab w:val="left" w:pos="960"/>
        </w:tabs>
        <w:ind w:firstLine="709"/>
        <w:jc w:val="both"/>
        <w:rPr>
          <w:sz w:val="28"/>
          <w:szCs w:val="28"/>
        </w:rPr>
      </w:pPr>
      <w:r w:rsidRPr="003201BA">
        <w:rPr>
          <w:sz w:val="28"/>
          <w:szCs w:val="28"/>
        </w:rPr>
        <w:t>сведения о результатах рейдового осмотра;</w:t>
      </w:r>
    </w:p>
    <w:p w:rsidR="003201BA" w:rsidRPr="003201BA" w:rsidRDefault="003201BA" w:rsidP="003201BA">
      <w:pPr>
        <w:numPr>
          <w:ilvl w:val="0"/>
          <w:numId w:val="37"/>
        </w:numPr>
        <w:tabs>
          <w:tab w:val="left" w:pos="960"/>
        </w:tabs>
        <w:ind w:firstLine="709"/>
        <w:jc w:val="both"/>
        <w:rPr>
          <w:sz w:val="28"/>
          <w:szCs w:val="28"/>
        </w:rPr>
      </w:pPr>
      <w:r w:rsidRPr="003201BA">
        <w:rPr>
          <w:sz w:val="28"/>
          <w:szCs w:val="28"/>
        </w:rPr>
        <w:t>перечень прилагаемых документов и материалов;</w:t>
      </w:r>
    </w:p>
    <w:p w:rsidR="003201BA" w:rsidRPr="00D15C64" w:rsidRDefault="003201BA" w:rsidP="00D15C64">
      <w:pPr>
        <w:numPr>
          <w:ilvl w:val="0"/>
          <w:numId w:val="37"/>
        </w:numPr>
        <w:tabs>
          <w:tab w:val="left" w:pos="960"/>
        </w:tabs>
        <w:ind w:firstLine="709"/>
        <w:jc w:val="both"/>
        <w:rPr>
          <w:sz w:val="28"/>
          <w:szCs w:val="28"/>
        </w:rPr>
      </w:pPr>
      <w:r w:rsidRPr="003201BA">
        <w:rPr>
          <w:sz w:val="28"/>
          <w:szCs w:val="28"/>
        </w:rPr>
        <w:t>подписи должностных лиц администрации, проводивших рейдовый осмотр.</w:t>
      </w:r>
    </w:p>
    <w:p w:rsidR="003201BA" w:rsidRPr="00D15C64" w:rsidRDefault="003201BA" w:rsidP="00D15C64">
      <w:pPr>
        <w:numPr>
          <w:ilvl w:val="0"/>
          <w:numId w:val="38"/>
        </w:numPr>
        <w:tabs>
          <w:tab w:val="left" w:pos="1066"/>
        </w:tabs>
        <w:ind w:firstLine="709"/>
        <w:jc w:val="both"/>
        <w:rPr>
          <w:sz w:val="28"/>
          <w:szCs w:val="28"/>
        </w:rPr>
      </w:pPr>
      <w:r w:rsidRPr="003201BA">
        <w:rPr>
          <w:sz w:val="28"/>
          <w:szCs w:val="28"/>
        </w:rPr>
        <w:t>акту рейдового осмотра прилагаются связанные с результатами рейдового осмотра материалы и документы или их копии.</w:t>
      </w:r>
    </w:p>
    <w:p w:rsidR="003201BA" w:rsidRPr="003201BA" w:rsidRDefault="003201BA" w:rsidP="00D15C64">
      <w:pPr>
        <w:ind w:firstLine="709"/>
        <w:jc w:val="both"/>
        <w:rPr>
          <w:sz w:val="28"/>
          <w:szCs w:val="28"/>
        </w:rPr>
      </w:pPr>
      <w:r w:rsidRPr="003201BA">
        <w:rPr>
          <w:sz w:val="28"/>
          <w:szCs w:val="28"/>
        </w:rPr>
        <w:t xml:space="preserve">3.3.5.6. В случае выявления при проведении рейдового осмотра нарушений обязательных требований должностное лицо администрации 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26.12.2008 № 294-ФЗ, должностное лицо администрации включает в акт рейдового осмотра мотивированное </w:t>
      </w:r>
      <w:r w:rsidRPr="003201BA">
        <w:rPr>
          <w:sz w:val="28"/>
          <w:szCs w:val="28"/>
        </w:rPr>
        <w:lastRenderedPageBreak/>
        <w:t>представление (предложение) о назначении внеплановой проверки юридического лица, индивидуального предпринимателя.</w:t>
      </w:r>
    </w:p>
    <w:p w:rsidR="003201BA" w:rsidRPr="003201BA" w:rsidRDefault="003201BA" w:rsidP="00D15C64">
      <w:pPr>
        <w:ind w:firstLine="709"/>
        <w:jc w:val="both"/>
        <w:rPr>
          <w:sz w:val="28"/>
          <w:szCs w:val="28"/>
        </w:rPr>
      </w:pPr>
      <w:r w:rsidRPr="003201BA">
        <w:rPr>
          <w:sz w:val="28"/>
          <w:szCs w:val="28"/>
        </w:rPr>
        <w:t xml:space="preserve">При обнаружении достаточных данных, указывающих на наличие события административного правонарушения, должностное лицо администрации после выявления административного правонарушения составляет протокол об административном правонарушении и направляет административный материал в административную комиссию администрации </w:t>
      </w:r>
      <w:proofErr w:type="spellStart"/>
      <w:r w:rsidRPr="003201BA">
        <w:rPr>
          <w:sz w:val="28"/>
          <w:szCs w:val="28"/>
        </w:rPr>
        <w:t>Каслинского</w:t>
      </w:r>
      <w:proofErr w:type="spellEnd"/>
      <w:r w:rsidRPr="003201BA">
        <w:rPr>
          <w:sz w:val="28"/>
          <w:szCs w:val="28"/>
        </w:rPr>
        <w:t xml:space="preserve"> муниципального района для рассмотрения и принятия мер административного принуждения к нарушителю.</w:t>
      </w:r>
    </w:p>
    <w:p w:rsidR="003201BA" w:rsidRPr="003201BA" w:rsidRDefault="003201BA" w:rsidP="00D15C64">
      <w:pPr>
        <w:ind w:firstLine="709"/>
        <w:jc w:val="both"/>
        <w:rPr>
          <w:sz w:val="28"/>
          <w:szCs w:val="28"/>
        </w:rPr>
      </w:pPr>
      <w:r w:rsidRPr="003201BA">
        <w:rPr>
          <w:sz w:val="28"/>
          <w:szCs w:val="28"/>
        </w:rPr>
        <w:t>3.3.5.7. Результат выполнения административной процедуры фиксируется в акте рейдового осмотра.</w:t>
      </w:r>
    </w:p>
    <w:p w:rsidR="003201BA" w:rsidRPr="003201BA" w:rsidRDefault="003201BA" w:rsidP="00D15C64">
      <w:pPr>
        <w:ind w:firstLine="709"/>
        <w:jc w:val="both"/>
        <w:rPr>
          <w:sz w:val="28"/>
          <w:szCs w:val="28"/>
        </w:rPr>
      </w:pPr>
      <w:r w:rsidRPr="003201BA">
        <w:rPr>
          <w:sz w:val="28"/>
          <w:szCs w:val="28"/>
        </w:rPr>
        <w:t>3.3.6. Организация и проведение мероприятий, направленных на профилактику нарушений обязательных требований.</w:t>
      </w:r>
    </w:p>
    <w:p w:rsidR="003201BA" w:rsidRPr="003201BA" w:rsidRDefault="003201BA" w:rsidP="00D15C64">
      <w:pPr>
        <w:ind w:firstLine="709"/>
        <w:jc w:val="both"/>
        <w:rPr>
          <w:sz w:val="28"/>
          <w:szCs w:val="28"/>
        </w:rPr>
      </w:pPr>
      <w:r w:rsidRPr="003201BA">
        <w:rPr>
          <w:sz w:val="28"/>
          <w:szCs w:val="28"/>
        </w:rPr>
        <w:t>Программа профилактики нарушений обязательных требований на очередной год утверждается главой администрации ежегодно, в срок до 25 декабря.</w:t>
      </w:r>
    </w:p>
    <w:p w:rsidR="003201BA" w:rsidRPr="00D15C64" w:rsidRDefault="003201BA" w:rsidP="00D15C64">
      <w:pPr>
        <w:numPr>
          <w:ilvl w:val="0"/>
          <w:numId w:val="39"/>
        </w:numPr>
        <w:tabs>
          <w:tab w:val="left" w:pos="1162"/>
        </w:tabs>
        <w:ind w:firstLine="709"/>
        <w:jc w:val="both"/>
        <w:rPr>
          <w:sz w:val="28"/>
          <w:szCs w:val="28"/>
        </w:rPr>
      </w:pPr>
      <w:r w:rsidRPr="003201BA">
        <w:rPr>
          <w:sz w:val="28"/>
          <w:szCs w:val="28"/>
        </w:rPr>
        <w:t>целях предупреждения нарушений юридическими лицами, индивидуальными предпринимателями обязательных требований, устранения причин и условий, способствующих нарушениям обязательных требований, должностные лица администрации осуществляют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3201BA" w:rsidRPr="003201BA" w:rsidRDefault="003201BA" w:rsidP="00D15C64">
      <w:pPr>
        <w:ind w:firstLine="709"/>
        <w:jc w:val="both"/>
        <w:rPr>
          <w:sz w:val="28"/>
          <w:szCs w:val="28"/>
        </w:rPr>
      </w:pPr>
      <w:r w:rsidRPr="003201BA">
        <w:rPr>
          <w:sz w:val="28"/>
          <w:szCs w:val="28"/>
        </w:rPr>
        <w:t>- ежегодно, не позднее 25 декабря текущего года, подготавливают обзор (обобщение) правоприменительной практики администрации за текущий год;</w:t>
      </w:r>
    </w:p>
    <w:p w:rsidR="003201BA" w:rsidRPr="003201BA" w:rsidRDefault="003201BA" w:rsidP="00D15C64">
      <w:pPr>
        <w:ind w:firstLine="709"/>
        <w:jc w:val="both"/>
        <w:rPr>
          <w:sz w:val="28"/>
          <w:szCs w:val="28"/>
        </w:rPr>
      </w:pPr>
      <w:r w:rsidRPr="003201BA">
        <w:rPr>
          <w:sz w:val="28"/>
          <w:szCs w:val="28"/>
        </w:rPr>
        <w:t>- подготавливают по вопросам, указанным в обзоре,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 в целях недопущения таких нарушений;</w:t>
      </w:r>
    </w:p>
    <w:p w:rsidR="003201BA" w:rsidRPr="003201BA" w:rsidRDefault="003201BA" w:rsidP="00D15C64">
      <w:pPr>
        <w:ind w:firstLine="709"/>
        <w:jc w:val="both"/>
        <w:rPr>
          <w:sz w:val="28"/>
          <w:szCs w:val="28"/>
        </w:rPr>
      </w:pPr>
      <w:r w:rsidRPr="003201BA">
        <w:rPr>
          <w:sz w:val="28"/>
          <w:szCs w:val="28"/>
        </w:rPr>
        <w:t>- размещают на официальном сайте администрации в сети «Интернет»:</w:t>
      </w:r>
    </w:p>
    <w:p w:rsidR="003201BA" w:rsidRPr="003201BA" w:rsidRDefault="003201BA" w:rsidP="00D15C64">
      <w:pPr>
        <w:ind w:firstLine="709"/>
        <w:jc w:val="both"/>
        <w:rPr>
          <w:sz w:val="28"/>
          <w:szCs w:val="28"/>
        </w:rPr>
      </w:pPr>
      <w:r w:rsidRPr="003201BA">
        <w:rPr>
          <w:sz w:val="28"/>
          <w:szCs w:val="28"/>
        </w:rPr>
        <w:t>обзор (обобщение) правоприменительной практики - в течение 5 рабочих дней с момента его принятия;</w:t>
      </w:r>
    </w:p>
    <w:p w:rsidR="003201BA" w:rsidRPr="003201BA" w:rsidRDefault="003201BA" w:rsidP="00D15C64">
      <w:pPr>
        <w:ind w:firstLine="709"/>
        <w:jc w:val="both"/>
        <w:rPr>
          <w:sz w:val="28"/>
          <w:szCs w:val="28"/>
        </w:rPr>
      </w:pPr>
      <w:r w:rsidRPr="003201BA">
        <w:rPr>
          <w:sz w:val="28"/>
          <w:szCs w:val="28"/>
        </w:rPr>
        <w:t>перечни нормативных правовых актов или их отдельные части, содержащие обязательные требования;</w:t>
      </w:r>
    </w:p>
    <w:p w:rsidR="003201BA" w:rsidRPr="003201BA" w:rsidRDefault="003201BA" w:rsidP="00D15C64">
      <w:pPr>
        <w:ind w:firstLine="709"/>
        <w:jc w:val="both"/>
        <w:rPr>
          <w:sz w:val="28"/>
          <w:szCs w:val="28"/>
        </w:rPr>
      </w:pPr>
      <w:r w:rsidRPr="003201BA">
        <w:rPr>
          <w:sz w:val="28"/>
          <w:szCs w:val="28"/>
        </w:rPr>
        <w:t>тексты нормативных правовых актов, содержащих обязательные требования, а также вносимых в них изменений;</w:t>
      </w:r>
    </w:p>
    <w:p w:rsidR="003201BA" w:rsidRPr="003201BA" w:rsidRDefault="003201BA" w:rsidP="00D15C64">
      <w:pPr>
        <w:ind w:firstLine="709"/>
        <w:jc w:val="both"/>
        <w:rPr>
          <w:sz w:val="28"/>
          <w:szCs w:val="28"/>
        </w:rPr>
      </w:pPr>
      <w:r w:rsidRPr="003201BA">
        <w:rPr>
          <w:sz w:val="28"/>
          <w:szCs w:val="28"/>
        </w:rPr>
        <w:t>доклад об осуществлении муниципального контроля и об эффективности такого контроля;</w:t>
      </w:r>
    </w:p>
    <w:p w:rsidR="003201BA" w:rsidRPr="003201BA" w:rsidRDefault="003201BA" w:rsidP="00D15C64">
      <w:pPr>
        <w:ind w:firstLine="709"/>
        <w:jc w:val="both"/>
        <w:rPr>
          <w:sz w:val="28"/>
          <w:szCs w:val="28"/>
        </w:rPr>
      </w:pPr>
      <w:r w:rsidRPr="003201BA">
        <w:rPr>
          <w:sz w:val="28"/>
          <w:szCs w:val="28"/>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3201BA" w:rsidRPr="00D15C64" w:rsidRDefault="003201BA" w:rsidP="00D15C64">
      <w:pPr>
        <w:numPr>
          <w:ilvl w:val="0"/>
          <w:numId w:val="40"/>
        </w:numPr>
        <w:tabs>
          <w:tab w:val="left" w:pos="1088"/>
        </w:tabs>
        <w:ind w:firstLine="709"/>
        <w:jc w:val="both"/>
        <w:rPr>
          <w:sz w:val="28"/>
          <w:szCs w:val="28"/>
        </w:rPr>
      </w:pPr>
      <w:r w:rsidRPr="003201BA">
        <w:rPr>
          <w:sz w:val="28"/>
          <w:szCs w:val="28"/>
        </w:rPr>
        <w:t xml:space="preserve">организуют и проводят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w:t>
      </w:r>
      <w:r w:rsidRPr="003201BA">
        <w:rPr>
          <w:sz w:val="28"/>
          <w:szCs w:val="28"/>
        </w:rPr>
        <w:lastRenderedPageBreak/>
        <w:t>разъяснительной работы в средствах массовой информации и иными способами, а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201BA" w:rsidRDefault="003201BA" w:rsidP="00D15C64">
      <w:pPr>
        <w:numPr>
          <w:ilvl w:val="0"/>
          <w:numId w:val="40"/>
        </w:numPr>
        <w:tabs>
          <w:tab w:val="left" w:pos="980"/>
        </w:tabs>
        <w:ind w:firstLine="709"/>
        <w:jc w:val="both"/>
        <w:rPr>
          <w:sz w:val="28"/>
          <w:szCs w:val="28"/>
        </w:rPr>
      </w:pPr>
      <w:r w:rsidRPr="003201BA">
        <w:rPr>
          <w:sz w:val="28"/>
          <w:szCs w:val="28"/>
        </w:rPr>
        <w:t>выдают предостережение о недопустимости нарушения обязательных требований в соответствии с частями 5 - 7 статьи 8.2 Федерального закона</w:t>
      </w:r>
      <w:r w:rsidRPr="003201BA">
        <w:rPr>
          <w:sz w:val="28"/>
          <w:szCs w:val="28"/>
        </w:rPr>
        <w:tab/>
        <w:t>от 26.12.2008 № 294-ФЗ.</w:t>
      </w:r>
    </w:p>
    <w:p w:rsidR="00D15C64" w:rsidRPr="00D15C64" w:rsidRDefault="00D15C64" w:rsidP="00D15C64">
      <w:pPr>
        <w:tabs>
          <w:tab w:val="left" w:pos="980"/>
        </w:tabs>
        <w:ind w:left="709"/>
        <w:jc w:val="both"/>
        <w:rPr>
          <w:sz w:val="28"/>
          <w:szCs w:val="28"/>
        </w:rPr>
      </w:pPr>
    </w:p>
    <w:p w:rsidR="003201BA" w:rsidRPr="003201BA" w:rsidRDefault="003201BA" w:rsidP="00D15C64">
      <w:pPr>
        <w:tabs>
          <w:tab w:val="left" w:pos="1780"/>
        </w:tabs>
        <w:jc w:val="center"/>
        <w:rPr>
          <w:b/>
          <w:bCs/>
          <w:sz w:val="28"/>
          <w:szCs w:val="28"/>
        </w:rPr>
      </w:pPr>
      <w:r w:rsidRPr="003201BA">
        <w:rPr>
          <w:b/>
          <w:bCs/>
          <w:sz w:val="28"/>
          <w:szCs w:val="28"/>
        </w:rPr>
        <w:t>4.Формы контроля за исполнением Административного регламента</w:t>
      </w:r>
    </w:p>
    <w:p w:rsidR="003201BA" w:rsidRPr="003201BA" w:rsidRDefault="003201BA" w:rsidP="003201BA">
      <w:pPr>
        <w:ind w:firstLine="709"/>
        <w:jc w:val="both"/>
        <w:rPr>
          <w:sz w:val="28"/>
          <w:szCs w:val="28"/>
        </w:rPr>
      </w:pPr>
    </w:p>
    <w:p w:rsidR="003201BA" w:rsidRPr="003201BA" w:rsidRDefault="003201BA" w:rsidP="00F51FE8">
      <w:pPr>
        <w:ind w:firstLine="709"/>
        <w:jc w:val="both"/>
        <w:rPr>
          <w:sz w:val="28"/>
          <w:szCs w:val="28"/>
        </w:rPr>
      </w:pPr>
      <w:r w:rsidRPr="003201BA">
        <w:rPr>
          <w:sz w:val="28"/>
          <w:szCs w:val="28"/>
        </w:rPr>
        <w:t>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сельского поселения.</w:t>
      </w:r>
    </w:p>
    <w:p w:rsidR="003201BA" w:rsidRPr="003201BA" w:rsidRDefault="003201BA" w:rsidP="00F51FE8">
      <w:pPr>
        <w:ind w:firstLine="709"/>
        <w:jc w:val="both"/>
        <w:rPr>
          <w:sz w:val="28"/>
          <w:szCs w:val="28"/>
        </w:rPr>
      </w:pPr>
      <w:r w:rsidRPr="003201BA">
        <w:rPr>
          <w:sz w:val="28"/>
          <w:szCs w:val="28"/>
        </w:rPr>
        <w:t>4.2. Плановые проверки исполнения муниципальной функции осуществляются не реже 1 раза в год.</w:t>
      </w:r>
    </w:p>
    <w:p w:rsidR="003201BA" w:rsidRPr="003201BA" w:rsidRDefault="003201BA" w:rsidP="00F51FE8">
      <w:pPr>
        <w:ind w:firstLine="709"/>
        <w:jc w:val="both"/>
        <w:rPr>
          <w:sz w:val="28"/>
          <w:szCs w:val="28"/>
        </w:rPr>
      </w:pPr>
      <w:r w:rsidRPr="003201BA">
        <w:rPr>
          <w:sz w:val="28"/>
          <w:szCs w:val="28"/>
        </w:rPr>
        <w:t>4.3. Внеплановые проверки исполнения муниципальной функции осуществляются в течение 10 дней со дня поступления обращения (жалобы) юридического лица, индивидуального предпринимателя, гражданина в администрацию.</w:t>
      </w:r>
    </w:p>
    <w:p w:rsidR="003201BA" w:rsidRPr="003201BA" w:rsidRDefault="003201BA" w:rsidP="00F51FE8">
      <w:pPr>
        <w:ind w:firstLine="709"/>
        <w:jc w:val="both"/>
        <w:rPr>
          <w:sz w:val="28"/>
          <w:szCs w:val="28"/>
        </w:rPr>
      </w:pPr>
      <w:r w:rsidRPr="003201BA">
        <w:rPr>
          <w:sz w:val="28"/>
          <w:szCs w:val="28"/>
        </w:rPr>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должностном регламенте в соответствии с требованиями действующего законодательства.</w:t>
      </w:r>
    </w:p>
    <w:p w:rsidR="003201BA" w:rsidRPr="003201BA" w:rsidRDefault="003201BA" w:rsidP="00F51FE8">
      <w:pPr>
        <w:ind w:firstLine="709"/>
        <w:jc w:val="both"/>
        <w:rPr>
          <w:sz w:val="28"/>
          <w:szCs w:val="28"/>
        </w:rPr>
      </w:pPr>
      <w:r w:rsidRPr="003201BA">
        <w:rPr>
          <w:sz w:val="28"/>
          <w:szCs w:val="28"/>
        </w:rPr>
        <w:t>4.5. Требования к порядку и формам контроля за исполнением муниципальной функции.</w:t>
      </w:r>
    </w:p>
    <w:p w:rsidR="003201BA" w:rsidRPr="003201BA" w:rsidRDefault="003201BA" w:rsidP="00F51FE8">
      <w:pPr>
        <w:ind w:firstLine="709"/>
        <w:jc w:val="both"/>
        <w:rPr>
          <w:sz w:val="28"/>
          <w:szCs w:val="28"/>
        </w:rPr>
      </w:pPr>
      <w:r w:rsidRPr="003201BA">
        <w:rPr>
          <w:sz w:val="28"/>
          <w:szCs w:val="28"/>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rsidR="003201BA" w:rsidRPr="003201BA" w:rsidRDefault="003201BA" w:rsidP="003201BA">
      <w:pPr>
        <w:ind w:firstLine="709"/>
        <w:jc w:val="both"/>
        <w:rPr>
          <w:sz w:val="28"/>
          <w:szCs w:val="28"/>
        </w:rPr>
      </w:pPr>
      <w:r w:rsidRPr="003201BA">
        <w:rPr>
          <w:sz w:val="28"/>
          <w:szCs w:val="28"/>
        </w:rPr>
        <w:t>4.5.2. Контроль за исполнением муниципальной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3201BA" w:rsidRPr="003201BA" w:rsidRDefault="003201BA" w:rsidP="003201BA">
      <w:pPr>
        <w:ind w:firstLine="709"/>
        <w:jc w:val="both"/>
        <w:rPr>
          <w:sz w:val="28"/>
          <w:szCs w:val="28"/>
        </w:rPr>
      </w:pPr>
    </w:p>
    <w:p w:rsidR="003201BA" w:rsidRPr="003201BA" w:rsidRDefault="003201BA" w:rsidP="00F51FE8">
      <w:pPr>
        <w:tabs>
          <w:tab w:val="left" w:pos="1562"/>
        </w:tabs>
        <w:jc w:val="center"/>
        <w:rPr>
          <w:b/>
          <w:bCs/>
          <w:sz w:val="28"/>
          <w:szCs w:val="28"/>
        </w:rPr>
      </w:pPr>
      <w:r w:rsidRPr="003201BA">
        <w:rPr>
          <w:b/>
          <w:bCs/>
          <w:sz w:val="28"/>
          <w:szCs w:val="28"/>
        </w:rPr>
        <w:t>5.Досудебный (внесудебный) порядок обжалования решений и действий (бездействия) администрации, а также должностных лиц администрации</w:t>
      </w:r>
    </w:p>
    <w:p w:rsidR="003201BA" w:rsidRPr="003201BA" w:rsidRDefault="003201BA" w:rsidP="003201BA">
      <w:pPr>
        <w:ind w:firstLine="709"/>
        <w:jc w:val="both"/>
        <w:rPr>
          <w:sz w:val="28"/>
          <w:szCs w:val="28"/>
        </w:rPr>
      </w:pPr>
    </w:p>
    <w:p w:rsidR="003201BA" w:rsidRPr="003201BA" w:rsidRDefault="003201BA" w:rsidP="00F51FE8">
      <w:pPr>
        <w:ind w:firstLine="709"/>
        <w:jc w:val="both"/>
        <w:rPr>
          <w:sz w:val="28"/>
          <w:szCs w:val="28"/>
        </w:rPr>
      </w:pPr>
      <w:r w:rsidRPr="003201BA">
        <w:rPr>
          <w:sz w:val="28"/>
          <w:szCs w:val="28"/>
        </w:rPr>
        <w:lastRenderedPageBreak/>
        <w:t>5.1. Заявитель имеет право на обжалование действий и (или) бездействий должностных лиц Администрации, в досудебном (внесудебном) порядке.</w:t>
      </w:r>
    </w:p>
    <w:p w:rsidR="003201BA" w:rsidRPr="003201BA" w:rsidRDefault="003201BA" w:rsidP="00F51FE8">
      <w:pPr>
        <w:ind w:firstLine="709"/>
        <w:jc w:val="both"/>
        <w:rPr>
          <w:sz w:val="28"/>
          <w:szCs w:val="28"/>
        </w:rPr>
      </w:pPr>
      <w:r w:rsidRPr="003201BA">
        <w:rPr>
          <w:sz w:val="28"/>
          <w:szCs w:val="28"/>
        </w:rPr>
        <w:t>5.2. Заявитель имеет право на получение информации и документов, необходимых для обоснования и рассмотрения жалобы.</w:t>
      </w:r>
    </w:p>
    <w:p w:rsidR="003201BA" w:rsidRPr="003201BA" w:rsidRDefault="003201BA" w:rsidP="00F51FE8">
      <w:pPr>
        <w:ind w:firstLine="709"/>
        <w:jc w:val="both"/>
        <w:rPr>
          <w:sz w:val="28"/>
          <w:szCs w:val="28"/>
        </w:rPr>
      </w:pPr>
      <w:r w:rsidRPr="003201BA">
        <w:rPr>
          <w:sz w:val="28"/>
          <w:szCs w:val="28"/>
        </w:rPr>
        <w:t>5.3. Жалоба на решения, принятые в ходе исполнения муниципальной функции, действия или бездействие должностных лиц администрации принимается в обязательном порядке и подлежит регистрации в течение 3 дней с момента ее поступления.</w:t>
      </w:r>
    </w:p>
    <w:p w:rsidR="003201BA" w:rsidRPr="003201BA" w:rsidRDefault="003201BA" w:rsidP="00F51FE8">
      <w:pPr>
        <w:ind w:firstLine="709"/>
        <w:jc w:val="both"/>
        <w:rPr>
          <w:sz w:val="28"/>
          <w:szCs w:val="28"/>
        </w:rPr>
      </w:pPr>
      <w:r w:rsidRPr="003201BA">
        <w:rPr>
          <w:sz w:val="28"/>
          <w:szCs w:val="28"/>
        </w:rPr>
        <w:t xml:space="preserve">Жалобы на решения и действия (бездействие) должностного лица администрации подаются </w:t>
      </w:r>
      <w:r w:rsidR="00F51FE8" w:rsidRPr="003201BA">
        <w:rPr>
          <w:sz w:val="28"/>
          <w:szCs w:val="28"/>
        </w:rPr>
        <w:t xml:space="preserve">главе </w:t>
      </w:r>
      <w:proofErr w:type="spellStart"/>
      <w:r w:rsidR="00F51FE8" w:rsidRPr="003201BA">
        <w:rPr>
          <w:sz w:val="28"/>
          <w:szCs w:val="28"/>
        </w:rPr>
        <w:t>Маукского</w:t>
      </w:r>
      <w:proofErr w:type="spellEnd"/>
      <w:r w:rsidR="00F51FE8" w:rsidRPr="003201BA">
        <w:rPr>
          <w:sz w:val="28"/>
          <w:szCs w:val="28"/>
        </w:rPr>
        <w:t xml:space="preserve"> сельского</w:t>
      </w:r>
      <w:r w:rsidRPr="003201BA">
        <w:rPr>
          <w:sz w:val="28"/>
          <w:szCs w:val="28"/>
        </w:rPr>
        <w:t xml:space="preserve"> поселения.</w:t>
      </w:r>
    </w:p>
    <w:p w:rsidR="003201BA" w:rsidRPr="003201BA" w:rsidRDefault="003201BA" w:rsidP="00F51FE8">
      <w:pPr>
        <w:ind w:firstLine="709"/>
        <w:jc w:val="both"/>
        <w:rPr>
          <w:sz w:val="28"/>
          <w:szCs w:val="28"/>
        </w:rPr>
      </w:pPr>
      <w:r w:rsidRPr="003201BA">
        <w:rPr>
          <w:sz w:val="28"/>
          <w:szCs w:val="28"/>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3201BA" w:rsidRPr="003201BA" w:rsidRDefault="003201BA" w:rsidP="00F51FE8">
      <w:pPr>
        <w:ind w:firstLine="709"/>
        <w:jc w:val="both"/>
        <w:rPr>
          <w:sz w:val="28"/>
          <w:szCs w:val="28"/>
        </w:rPr>
      </w:pPr>
      <w:r w:rsidRPr="003201BA">
        <w:rPr>
          <w:sz w:val="28"/>
          <w:szCs w:val="28"/>
        </w:rPr>
        <w:t>5.5. 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rsidR="003201BA" w:rsidRPr="003201BA" w:rsidRDefault="003201BA" w:rsidP="003201BA">
      <w:pPr>
        <w:ind w:firstLine="709"/>
        <w:jc w:val="both"/>
        <w:rPr>
          <w:sz w:val="28"/>
          <w:szCs w:val="28"/>
        </w:rPr>
      </w:pPr>
      <w:r w:rsidRPr="003201BA">
        <w:rPr>
          <w:sz w:val="28"/>
          <w:szCs w:val="28"/>
        </w:rPr>
        <w:t>5.6. Жалоба подается непосредственно в администрацию либо направляется:</w:t>
      </w:r>
    </w:p>
    <w:p w:rsidR="003201BA" w:rsidRPr="00F51FE8" w:rsidRDefault="003201BA" w:rsidP="00F51FE8">
      <w:pPr>
        <w:numPr>
          <w:ilvl w:val="1"/>
          <w:numId w:val="41"/>
        </w:numPr>
        <w:tabs>
          <w:tab w:val="left" w:pos="1020"/>
        </w:tabs>
        <w:ind w:firstLine="709"/>
        <w:jc w:val="both"/>
        <w:rPr>
          <w:sz w:val="28"/>
          <w:szCs w:val="28"/>
        </w:rPr>
      </w:pPr>
      <w:r w:rsidRPr="003201BA">
        <w:rPr>
          <w:sz w:val="28"/>
          <w:szCs w:val="28"/>
        </w:rPr>
        <w:t>по почте;</w:t>
      </w:r>
    </w:p>
    <w:p w:rsidR="003201BA" w:rsidRPr="00F51FE8" w:rsidRDefault="003201BA" w:rsidP="00F51FE8">
      <w:pPr>
        <w:numPr>
          <w:ilvl w:val="1"/>
          <w:numId w:val="41"/>
        </w:numPr>
        <w:tabs>
          <w:tab w:val="left" w:pos="1071"/>
        </w:tabs>
        <w:ind w:firstLine="709"/>
        <w:jc w:val="both"/>
        <w:rPr>
          <w:sz w:val="28"/>
          <w:szCs w:val="28"/>
        </w:rPr>
      </w:pPr>
      <w:r w:rsidRPr="003201BA">
        <w:rPr>
          <w:sz w:val="28"/>
          <w:szCs w:val="28"/>
        </w:rPr>
        <w:t xml:space="preserve">по электронной почте, с использованием информационно-телекоммуникационной сети "Интернет" -   </w:t>
      </w:r>
      <w:hyperlink r:id="rId11" w:history="1">
        <w:r w:rsidR="00F51FE8" w:rsidRPr="006730B8">
          <w:rPr>
            <w:rStyle w:val="aa"/>
            <w:sz w:val="28"/>
            <w:szCs w:val="28"/>
            <w:lang w:val="en-US"/>
          </w:rPr>
          <w:t>ele</w:t>
        </w:r>
        <w:r w:rsidR="00F51FE8" w:rsidRPr="006730B8">
          <w:rPr>
            <w:rStyle w:val="aa"/>
            <w:sz w:val="28"/>
            <w:szCs w:val="28"/>
          </w:rPr>
          <w:t>25310838@</w:t>
        </w:r>
        <w:r w:rsidR="00F51FE8" w:rsidRPr="006730B8">
          <w:rPr>
            <w:rStyle w:val="aa"/>
            <w:sz w:val="28"/>
            <w:szCs w:val="28"/>
            <w:lang w:val="en-US"/>
          </w:rPr>
          <w:t>yandex</w:t>
        </w:r>
        <w:r w:rsidR="00F51FE8" w:rsidRPr="006730B8">
          <w:rPr>
            <w:rStyle w:val="aa"/>
            <w:sz w:val="28"/>
            <w:szCs w:val="28"/>
          </w:rPr>
          <w:t>.</w:t>
        </w:r>
        <w:proofErr w:type="spellStart"/>
        <w:r w:rsidR="00F51FE8" w:rsidRPr="006730B8">
          <w:rPr>
            <w:rStyle w:val="aa"/>
            <w:sz w:val="28"/>
            <w:szCs w:val="28"/>
            <w:lang w:val="en-US"/>
          </w:rPr>
          <w:t>ru</w:t>
        </w:r>
        <w:proofErr w:type="spellEnd"/>
      </w:hyperlink>
      <w:r w:rsidR="00F51FE8" w:rsidRPr="00F51FE8">
        <w:rPr>
          <w:sz w:val="28"/>
          <w:szCs w:val="28"/>
        </w:rPr>
        <w:t xml:space="preserve"> </w:t>
      </w:r>
    </w:p>
    <w:p w:rsidR="003201BA" w:rsidRPr="003201BA" w:rsidRDefault="003201BA" w:rsidP="003201BA">
      <w:pPr>
        <w:numPr>
          <w:ilvl w:val="0"/>
          <w:numId w:val="41"/>
        </w:numPr>
        <w:tabs>
          <w:tab w:val="left" w:pos="1020"/>
        </w:tabs>
        <w:ind w:firstLine="709"/>
        <w:jc w:val="both"/>
        <w:rPr>
          <w:sz w:val="28"/>
          <w:szCs w:val="28"/>
        </w:rPr>
      </w:pPr>
      <w:r w:rsidRPr="00F51FE8">
        <w:rPr>
          <w:color w:val="FF0000"/>
          <w:sz w:val="28"/>
          <w:szCs w:val="28"/>
        </w:rPr>
        <w:t>официальной информационной сайта администрации</w:t>
      </w:r>
      <w:r w:rsidRPr="003201BA">
        <w:rPr>
          <w:sz w:val="28"/>
          <w:szCs w:val="28"/>
        </w:rPr>
        <w:t xml:space="preserve"> - </w:t>
      </w:r>
      <w:hyperlink r:id="rId12" w:history="1">
        <w:r w:rsidR="00F51FE8" w:rsidRPr="006730B8">
          <w:rPr>
            <w:rStyle w:val="aa"/>
            <w:sz w:val="28"/>
            <w:szCs w:val="28"/>
          </w:rPr>
          <w:t>http://maukskoe.eps74.ru/</w:t>
        </w:r>
      </w:hyperlink>
      <w:r w:rsidR="00F51FE8" w:rsidRPr="00F51FE8">
        <w:rPr>
          <w:sz w:val="28"/>
          <w:szCs w:val="28"/>
        </w:rPr>
        <w:t xml:space="preserve"> </w:t>
      </w:r>
    </w:p>
    <w:p w:rsidR="003201BA" w:rsidRPr="003201BA" w:rsidRDefault="003201BA" w:rsidP="003201BA">
      <w:pPr>
        <w:numPr>
          <w:ilvl w:val="0"/>
          <w:numId w:val="41"/>
        </w:numPr>
        <w:tabs>
          <w:tab w:val="left" w:pos="1020"/>
        </w:tabs>
        <w:ind w:firstLine="709"/>
        <w:jc w:val="both"/>
        <w:rPr>
          <w:sz w:val="28"/>
          <w:szCs w:val="28"/>
        </w:rPr>
      </w:pPr>
      <w:r w:rsidRPr="003201BA">
        <w:rPr>
          <w:sz w:val="28"/>
          <w:szCs w:val="28"/>
        </w:rPr>
        <w:t>при личном приеме.</w:t>
      </w:r>
    </w:p>
    <w:p w:rsidR="003201BA" w:rsidRPr="003201BA" w:rsidRDefault="003201BA" w:rsidP="00F51FE8">
      <w:pPr>
        <w:ind w:firstLine="709"/>
        <w:jc w:val="both"/>
        <w:rPr>
          <w:sz w:val="28"/>
          <w:szCs w:val="28"/>
        </w:rPr>
      </w:pPr>
      <w:r w:rsidRPr="003201BA">
        <w:rPr>
          <w:sz w:val="28"/>
          <w:szCs w:val="28"/>
        </w:rPr>
        <w:t>5.7. Письменная жалоба должна содержать:</w:t>
      </w:r>
    </w:p>
    <w:p w:rsidR="003201BA" w:rsidRPr="00F51FE8" w:rsidRDefault="003201BA" w:rsidP="00F51FE8">
      <w:pPr>
        <w:numPr>
          <w:ilvl w:val="1"/>
          <w:numId w:val="42"/>
        </w:numPr>
        <w:tabs>
          <w:tab w:val="left" w:pos="1218"/>
        </w:tabs>
        <w:ind w:firstLine="709"/>
        <w:jc w:val="both"/>
        <w:rPr>
          <w:sz w:val="28"/>
          <w:szCs w:val="28"/>
        </w:rPr>
      </w:pPr>
      <w:r w:rsidRPr="003201BA">
        <w:rPr>
          <w:sz w:val="28"/>
          <w:szCs w:val="28"/>
        </w:rPr>
        <w:t>наименование администрации, либо фамилию, имя, отчество соответствующего должностного лица, либо должность соответствующего лица;</w:t>
      </w:r>
    </w:p>
    <w:p w:rsidR="003201BA" w:rsidRPr="00F51FE8" w:rsidRDefault="003201BA" w:rsidP="00F51FE8">
      <w:pPr>
        <w:numPr>
          <w:ilvl w:val="1"/>
          <w:numId w:val="42"/>
        </w:numPr>
        <w:tabs>
          <w:tab w:val="left" w:pos="1310"/>
        </w:tabs>
        <w:ind w:firstLine="709"/>
        <w:jc w:val="both"/>
        <w:rPr>
          <w:sz w:val="28"/>
          <w:szCs w:val="28"/>
        </w:rPr>
      </w:pPr>
      <w:r w:rsidRPr="003201BA">
        <w:rPr>
          <w:sz w:val="28"/>
          <w:szCs w:val="28"/>
        </w:rPr>
        <w:t>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rsidR="003201BA" w:rsidRPr="003201BA" w:rsidRDefault="003201BA" w:rsidP="003201BA">
      <w:pPr>
        <w:numPr>
          <w:ilvl w:val="0"/>
          <w:numId w:val="42"/>
        </w:numPr>
        <w:tabs>
          <w:tab w:val="left" w:pos="960"/>
        </w:tabs>
        <w:ind w:firstLine="709"/>
        <w:jc w:val="both"/>
        <w:rPr>
          <w:sz w:val="28"/>
          <w:szCs w:val="28"/>
        </w:rPr>
      </w:pPr>
      <w:r w:rsidRPr="003201BA">
        <w:rPr>
          <w:sz w:val="28"/>
          <w:szCs w:val="28"/>
        </w:rPr>
        <w:t>суть жалобы;</w:t>
      </w:r>
    </w:p>
    <w:p w:rsidR="003201BA" w:rsidRPr="00F51FE8" w:rsidRDefault="003201BA" w:rsidP="00F51FE8">
      <w:pPr>
        <w:numPr>
          <w:ilvl w:val="0"/>
          <w:numId w:val="42"/>
        </w:numPr>
        <w:tabs>
          <w:tab w:val="left" w:pos="960"/>
        </w:tabs>
        <w:ind w:firstLine="709"/>
        <w:jc w:val="both"/>
        <w:rPr>
          <w:sz w:val="28"/>
          <w:szCs w:val="28"/>
        </w:rPr>
      </w:pPr>
      <w:r w:rsidRPr="003201BA">
        <w:rPr>
          <w:sz w:val="28"/>
          <w:szCs w:val="28"/>
        </w:rPr>
        <w:t>личную подпись и дату.</w:t>
      </w:r>
    </w:p>
    <w:p w:rsidR="003201BA" w:rsidRPr="00F51FE8" w:rsidRDefault="003201BA" w:rsidP="00F51FE8">
      <w:pPr>
        <w:numPr>
          <w:ilvl w:val="1"/>
          <w:numId w:val="43"/>
        </w:numPr>
        <w:tabs>
          <w:tab w:val="left" w:pos="1172"/>
        </w:tabs>
        <w:ind w:firstLine="709"/>
        <w:jc w:val="both"/>
        <w:rPr>
          <w:sz w:val="28"/>
          <w:szCs w:val="28"/>
        </w:rPr>
      </w:pPr>
      <w:r w:rsidRPr="003201BA">
        <w:rPr>
          <w:sz w:val="28"/>
          <w:szCs w:val="28"/>
        </w:rPr>
        <w:t>случае необходимости в подтверждение своих доводов юридические лица, индивидуальные предприниматели, граждане прилагают к письменной жалобе документы и материалы либо их копии.</w:t>
      </w:r>
    </w:p>
    <w:p w:rsidR="003201BA" w:rsidRPr="003201BA" w:rsidRDefault="003201BA" w:rsidP="00F51FE8">
      <w:pPr>
        <w:ind w:firstLine="709"/>
        <w:jc w:val="both"/>
        <w:rPr>
          <w:sz w:val="28"/>
          <w:szCs w:val="28"/>
        </w:rPr>
      </w:pPr>
      <w:r w:rsidRPr="003201BA">
        <w:rPr>
          <w:sz w:val="28"/>
          <w:szCs w:val="28"/>
        </w:rPr>
        <w:t>Жалоба, поступившая в администрацию в форме электронного документа, должна содержать:</w:t>
      </w:r>
    </w:p>
    <w:p w:rsidR="003201BA" w:rsidRPr="003201BA" w:rsidRDefault="003201BA" w:rsidP="00F51FE8">
      <w:pPr>
        <w:ind w:firstLine="709"/>
        <w:jc w:val="both"/>
        <w:rPr>
          <w:sz w:val="28"/>
          <w:szCs w:val="28"/>
        </w:rPr>
      </w:pPr>
      <w:r w:rsidRPr="003201BA">
        <w:rPr>
          <w:sz w:val="28"/>
          <w:szCs w:val="28"/>
        </w:rPr>
        <w:t>- наименование администрации, либо фамилию, имя, отчество соответствующего должностного лица, либо должность соответствующего лица;</w:t>
      </w:r>
    </w:p>
    <w:p w:rsidR="003201BA" w:rsidRPr="003201BA" w:rsidRDefault="003201BA" w:rsidP="00F51FE8">
      <w:pPr>
        <w:ind w:firstLine="709"/>
        <w:jc w:val="both"/>
        <w:rPr>
          <w:sz w:val="28"/>
          <w:szCs w:val="28"/>
        </w:rPr>
      </w:pPr>
      <w:r w:rsidRPr="003201BA">
        <w:rPr>
          <w:sz w:val="28"/>
          <w:szCs w:val="28"/>
        </w:rPr>
        <w:t>- фамилию, имя, отчество (последнее - при наличии), наименование (для юридических лиц);</w:t>
      </w:r>
    </w:p>
    <w:p w:rsidR="003201BA" w:rsidRPr="003201BA" w:rsidRDefault="003201BA" w:rsidP="00F51FE8">
      <w:pPr>
        <w:ind w:firstLine="709"/>
        <w:jc w:val="both"/>
        <w:rPr>
          <w:sz w:val="28"/>
          <w:szCs w:val="28"/>
        </w:rPr>
      </w:pPr>
      <w:r w:rsidRPr="003201BA">
        <w:rPr>
          <w:sz w:val="28"/>
          <w:szCs w:val="28"/>
        </w:rPr>
        <w:lastRenderedPageBreak/>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201BA" w:rsidRPr="003201BA" w:rsidRDefault="003201BA" w:rsidP="003201BA">
      <w:pPr>
        <w:ind w:firstLine="709"/>
        <w:jc w:val="both"/>
        <w:rPr>
          <w:sz w:val="28"/>
          <w:szCs w:val="28"/>
        </w:rPr>
      </w:pPr>
      <w:r w:rsidRPr="003201BA">
        <w:rPr>
          <w:sz w:val="28"/>
          <w:szCs w:val="28"/>
        </w:rPr>
        <w:t>- суть жалобы;</w:t>
      </w:r>
    </w:p>
    <w:p w:rsidR="003201BA" w:rsidRPr="003201BA" w:rsidRDefault="003201BA" w:rsidP="00F51FE8">
      <w:pPr>
        <w:ind w:firstLine="709"/>
        <w:jc w:val="both"/>
        <w:rPr>
          <w:sz w:val="28"/>
          <w:szCs w:val="28"/>
        </w:rPr>
      </w:pPr>
      <w:r w:rsidRPr="003201BA">
        <w:rPr>
          <w:sz w:val="28"/>
          <w:szCs w:val="28"/>
        </w:rPr>
        <w:t>- личную подпись и дату.</w:t>
      </w:r>
    </w:p>
    <w:p w:rsidR="003201BA" w:rsidRPr="003201BA" w:rsidRDefault="003201BA" w:rsidP="00F51FE8">
      <w:pPr>
        <w:ind w:firstLine="709"/>
        <w:jc w:val="both"/>
        <w:rPr>
          <w:sz w:val="28"/>
          <w:szCs w:val="28"/>
        </w:rPr>
      </w:pPr>
      <w:r w:rsidRPr="003201BA">
        <w:rPr>
          <w:sz w:val="28"/>
          <w:szCs w:val="28"/>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3201BA" w:rsidRPr="003201BA" w:rsidRDefault="003201BA" w:rsidP="00F51FE8">
      <w:pPr>
        <w:ind w:firstLine="709"/>
        <w:jc w:val="both"/>
        <w:rPr>
          <w:sz w:val="28"/>
          <w:szCs w:val="28"/>
        </w:rPr>
      </w:pPr>
      <w:r w:rsidRPr="003201BA">
        <w:rPr>
          <w:sz w:val="28"/>
          <w:szCs w:val="28"/>
        </w:rPr>
        <w:t>Юридическое лицо, индивидуальный предприниматель,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201BA" w:rsidRPr="003201BA" w:rsidRDefault="003201BA" w:rsidP="00F51FE8">
      <w:pPr>
        <w:ind w:firstLine="709"/>
        <w:jc w:val="both"/>
        <w:rPr>
          <w:sz w:val="28"/>
          <w:szCs w:val="28"/>
        </w:rPr>
      </w:pPr>
      <w:r w:rsidRPr="003201BA">
        <w:rPr>
          <w:sz w:val="28"/>
          <w:szCs w:val="28"/>
        </w:rPr>
        <w:t>5.8.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3201BA" w:rsidRPr="00F51FE8" w:rsidRDefault="003201BA" w:rsidP="00F51FE8">
      <w:pPr>
        <w:numPr>
          <w:ilvl w:val="1"/>
          <w:numId w:val="43"/>
        </w:numPr>
        <w:tabs>
          <w:tab w:val="left" w:pos="1052"/>
        </w:tabs>
        <w:ind w:firstLine="709"/>
        <w:jc w:val="both"/>
        <w:rPr>
          <w:sz w:val="28"/>
          <w:szCs w:val="28"/>
        </w:rPr>
      </w:pPr>
      <w:r w:rsidRPr="003201BA">
        <w:rPr>
          <w:sz w:val="28"/>
          <w:szCs w:val="28"/>
        </w:rPr>
        <w:t>исключительных случаях, а также в случае направления запроса, предусмотренного частью 2 статьи 10 Федерального закона от 02.05.2006 № 59-ФЗ,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3201BA" w:rsidRPr="003201BA" w:rsidRDefault="003201BA" w:rsidP="00F51FE8">
      <w:pPr>
        <w:ind w:firstLine="709"/>
        <w:jc w:val="both"/>
        <w:rPr>
          <w:sz w:val="28"/>
          <w:szCs w:val="28"/>
        </w:rPr>
      </w:pPr>
      <w:r w:rsidRPr="003201BA">
        <w:rPr>
          <w:sz w:val="28"/>
          <w:szCs w:val="28"/>
        </w:rPr>
        <w:t>5.9.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3201BA" w:rsidRPr="003201BA" w:rsidRDefault="003201BA" w:rsidP="00F51FE8">
      <w:pPr>
        <w:ind w:firstLine="709"/>
        <w:jc w:val="both"/>
        <w:rPr>
          <w:sz w:val="28"/>
          <w:szCs w:val="28"/>
        </w:rPr>
      </w:pPr>
      <w:r w:rsidRPr="003201BA">
        <w:rPr>
          <w:sz w:val="28"/>
          <w:szCs w:val="28"/>
        </w:rPr>
        <w:t>Администрация обязана по требованию юридического лица, индивидуального предпринимателя, гражданина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3201BA" w:rsidRPr="003201BA" w:rsidRDefault="003201BA" w:rsidP="00F51FE8">
      <w:pPr>
        <w:ind w:firstLine="709"/>
        <w:jc w:val="both"/>
        <w:rPr>
          <w:sz w:val="28"/>
          <w:szCs w:val="28"/>
        </w:rPr>
      </w:pPr>
      <w:r w:rsidRPr="003201BA">
        <w:rPr>
          <w:sz w:val="28"/>
          <w:szCs w:val="28"/>
        </w:rPr>
        <w:t>5.10. По результатам рассмотрения жалобы администрация принимает одно из следующих решений:</w:t>
      </w:r>
    </w:p>
    <w:p w:rsidR="003201BA" w:rsidRPr="003201BA" w:rsidRDefault="003201BA" w:rsidP="003201BA">
      <w:pPr>
        <w:numPr>
          <w:ilvl w:val="0"/>
          <w:numId w:val="44"/>
        </w:numPr>
        <w:tabs>
          <w:tab w:val="left" w:pos="960"/>
        </w:tabs>
        <w:ind w:firstLine="709"/>
        <w:jc w:val="both"/>
        <w:rPr>
          <w:sz w:val="28"/>
          <w:szCs w:val="28"/>
        </w:rPr>
      </w:pPr>
      <w:r w:rsidRPr="003201BA">
        <w:rPr>
          <w:sz w:val="28"/>
          <w:szCs w:val="28"/>
        </w:rPr>
        <w:t>удовлетворить жалобу;</w:t>
      </w:r>
    </w:p>
    <w:p w:rsidR="003201BA" w:rsidRPr="00F51FE8" w:rsidRDefault="003201BA" w:rsidP="00F51FE8">
      <w:pPr>
        <w:numPr>
          <w:ilvl w:val="0"/>
          <w:numId w:val="44"/>
        </w:numPr>
        <w:tabs>
          <w:tab w:val="left" w:pos="960"/>
        </w:tabs>
        <w:ind w:firstLine="709"/>
        <w:jc w:val="both"/>
        <w:rPr>
          <w:sz w:val="28"/>
          <w:szCs w:val="28"/>
        </w:rPr>
      </w:pPr>
      <w:r w:rsidRPr="003201BA">
        <w:rPr>
          <w:sz w:val="28"/>
          <w:szCs w:val="28"/>
        </w:rPr>
        <w:t>отказать в удовлетворении жалобы.</w:t>
      </w:r>
    </w:p>
    <w:p w:rsidR="003201BA" w:rsidRPr="003201BA" w:rsidRDefault="003201BA" w:rsidP="00F51FE8">
      <w:pPr>
        <w:ind w:firstLine="709"/>
        <w:jc w:val="both"/>
        <w:rPr>
          <w:sz w:val="28"/>
          <w:szCs w:val="28"/>
        </w:rPr>
      </w:pPr>
      <w:r w:rsidRPr="003201BA">
        <w:rPr>
          <w:sz w:val="28"/>
          <w:szCs w:val="28"/>
        </w:rPr>
        <w:t>5.11. В случае если в письменной жалобе не указаны фамилия (наименование) гражданина,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01BA" w:rsidRPr="003201BA" w:rsidRDefault="003201BA" w:rsidP="00F51FE8">
      <w:pPr>
        <w:ind w:firstLine="709"/>
        <w:jc w:val="both"/>
        <w:rPr>
          <w:sz w:val="28"/>
          <w:szCs w:val="28"/>
        </w:rPr>
      </w:pPr>
      <w:r w:rsidRPr="003201BA">
        <w:rPr>
          <w:sz w:val="28"/>
          <w:szCs w:val="28"/>
        </w:rPr>
        <w:t>5.12.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3201BA" w:rsidRPr="003201BA" w:rsidRDefault="003201BA" w:rsidP="00F51FE8">
      <w:pPr>
        <w:ind w:firstLine="709"/>
        <w:jc w:val="both"/>
        <w:rPr>
          <w:sz w:val="28"/>
          <w:szCs w:val="28"/>
        </w:rPr>
      </w:pPr>
      <w:r w:rsidRPr="003201BA">
        <w:rPr>
          <w:sz w:val="28"/>
          <w:szCs w:val="28"/>
        </w:rPr>
        <w:t xml:space="preserve">5.13. Администрация при получении письменной жалобы, в которой содержатся нецензурные либо оскорбительные выражения, угрозы жизни, </w:t>
      </w:r>
      <w:r w:rsidRPr="003201BA">
        <w:rPr>
          <w:sz w:val="28"/>
          <w:szCs w:val="28"/>
        </w:rPr>
        <w:lastRenderedPageBreak/>
        <w:t>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3201BA" w:rsidRPr="003201BA" w:rsidRDefault="003201BA" w:rsidP="00F51FE8">
      <w:pPr>
        <w:ind w:firstLine="709"/>
        <w:jc w:val="both"/>
        <w:rPr>
          <w:sz w:val="28"/>
          <w:szCs w:val="28"/>
        </w:rPr>
      </w:pPr>
      <w:r w:rsidRPr="003201BA">
        <w:rPr>
          <w:sz w:val="28"/>
          <w:szCs w:val="28"/>
        </w:rPr>
        <w:t>5.14.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гражданину, направившим жалобу, если фамилия (наименование) и почтовый адрес поддаются прочтению.</w:t>
      </w:r>
    </w:p>
    <w:p w:rsidR="003201BA" w:rsidRPr="003201BA" w:rsidRDefault="003201BA" w:rsidP="00F51FE8">
      <w:pPr>
        <w:ind w:firstLine="709"/>
        <w:jc w:val="both"/>
        <w:rPr>
          <w:sz w:val="28"/>
          <w:szCs w:val="28"/>
        </w:rPr>
      </w:pPr>
      <w:r w:rsidRPr="003201BA">
        <w:rPr>
          <w:sz w:val="28"/>
          <w:szCs w:val="28"/>
        </w:rPr>
        <w:t>5.15. В случае если в письменной жалобе юридического лица, индивидуального предпринимателя, гражданина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направившее жалобу.</w:t>
      </w:r>
    </w:p>
    <w:p w:rsidR="003201BA" w:rsidRPr="003201BA" w:rsidRDefault="003201BA" w:rsidP="00F51FE8">
      <w:pPr>
        <w:ind w:firstLine="709"/>
        <w:jc w:val="both"/>
        <w:rPr>
          <w:sz w:val="28"/>
          <w:szCs w:val="28"/>
        </w:rPr>
      </w:pPr>
      <w:r w:rsidRPr="003201BA">
        <w:rPr>
          <w:sz w:val="28"/>
          <w:szCs w:val="28"/>
        </w:rPr>
        <w:t>5.16.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01BA" w:rsidRPr="003201BA" w:rsidRDefault="003201BA" w:rsidP="003201BA">
      <w:pPr>
        <w:ind w:firstLine="709"/>
        <w:jc w:val="both"/>
        <w:rPr>
          <w:sz w:val="28"/>
          <w:szCs w:val="28"/>
        </w:rPr>
      </w:pPr>
      <w:r w:rsidRPr="003201BA">
        <w:rPr>
          <w:sz w:val="28"/>
          <w:szCs w:val="28"/>
        </w:rPr>
        <w:t>5.17.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администрацию.</w:t>
      </w:r>
    </w:p>
    <w:p w:rsidR="003201BA" w:rsidRDefault="003201BA"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Default="004D0D49" w:rsidP="003201BA">
      <w:pPr>
        <w:tabs>
          <w:tab w:val="left" w:pos="1042"/>
        </w:tabs>
        <w:jc w:val="both"/>
        <w:rPr>
          <w:sz w:val="28"/>
          <w:szCs w:val="28"/>
        </w:rPr>
      </w:pPr>
    </w:p>
    <w:p w:rsidR="004D0D49" w:rsidRPr="003201BA" w:rsidRDefault="004D0D49" w:rsidP="003201BA">
      <w:pPr>
        <w:tabs>
          <w:tab w:val="left" w:pos="1042"/>
        </w:tabs>
        <w:jc w:val="both"/>
        <w:rPr>
          <w:sz w:val="28"/>
          <w:szCs w:val="28"/>
        </w:rPr>
      </w:pPr>
    </w:p>
    <w:p w:rsidR="003201BA" w:rsidRDefault="003201BA" w:rsidP="003201BA">
      <w:pPr>
        <w:rPr>
          <w:sz w:val="28"/>
          <w:szCs w:val="28"/>
        </w:rPr>
      </w:pPr>
    </w:p>
    <w:p w:rsidR="003201BA" w:rsidRDefault="003201BA" w:rsidP="003201BA">
      <w:pPr>
        <w:rPr>
          <w:sz w:val="28"/>
          <w:szCs w:val="28"/>
        </w:rPr>
      </w:pPr>
    </w:p>
    <w:p w:rsidR="003201BA" w:rsidRPr="003201BA" w:rsidRDefault="003201BA" w:rsidP="003201BA">
      <w:pPr>
        <w:jc w:val="right"/>
        <w:rPr>
          <w:sz w:val="22"/>
          <w:szCs w:val="22"/>
        </w:rPr>
      </w:pPr>
      <w:r w:rsidRPr="003201BA">
        <w:lastRenderedPageBreak/>
        <w:t>Приложение 1</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971E6C" w:rsidRPr="003201BA" w:rsidRDefault="00971E6C" w:rsidP="00971E6C">
      <w:pPr>
        <w:jc w:val="right"/>
      </w:pPr>
      <w:r w:rsidRPr="003201BA">
        <w:t xml:space="preserve">муниципального контроля  </w:t>
      </w:r>
      <w:r>
        <w:t>в сфере благоустройства</w:t>
      </w:r>
    </w:p>
    <w:p w:rsidR="00971E6C" w:rsidRPr="003201BA" w:rsidRDefault="00971E6C" w:rsidP="00971E6C">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p w:rsidR="003201BA" w:rsidRPr="003201BA" w:rsidRDefault="003201BA" w:rsidP="003201BA">
      <w:pPr>
        <w:spacing w:line="200" w:lineRule="exact"/>
      </w:pPr>
      <w:bookmarkStart w:id="0" w:name="_GoBack"/>
      <w:bookmarkEnd w:id="0"/>
    </w:p>
    <w:p w:rsidR="003201BA" w:rsidRPr="003201BA" w:rsidRDefault="003201BA" w:rsidP="003201BA">
      <w:pPr>
        <w:spacing w:line="394" w:lineRule="exact"/>
      </w:pPr>
    </w:p>
    <w:p w:rsidR="003201BA" w:rsidRPr="003201BA" w:rsidRDefault="003201BA" w:rsidP="003201BA">
      <w:pPr>
        <w:ind w:right="300"/>
        <w:jc w:val="center"/>
      </w:pPr>
      <w:r w:rsidRPr="003201BA">
        <w:rPr>
          <w:b/>
          <w:bCs/>
          <w:sz w:val="24"/>
          <w:szCs w:val="24"/>
        </w:rPr>
        <w:t>Блок-схема</w:t>
      </w:r>
    </w:p>
    <w:p w:rsidR="003201BA" w:rsidRPr="003201BA" w:rsidRDefault="003201BA" w:rsidP="003201BA">
      <w:pPr>
        <w:ind w:right="320"/>
        <w:jc w:val="center"/>
      </w:pPr>
      <w:r w:rsidRPr="003201BA">
        <w:rPr>
          <w:b/>
          <w:bCs/>
          <w:sz w:val="24"/>
          <w:szCs w:val="24"/>
        </w:rPr>
        <w:t>последовательности исполнения муниципальной функции</w:t>
      </w:r>
    </w:p>
    <w:p w:rsidR="003201BA" w:rsidRPr="003201BA" w:rsidRDefault="003201BA" w:rsidP="003201BA">
      <w:pPr>
        <w:spacing w:line="200" w:lineRule="exact"/>
      </w:pPr>
    </w:p>
    <w:p w:rsidR="003201BA" w:rsidRPr="003201BA" w:rsidRDefault="003201BA" w:rsidP="003201BA">
      <w:pPr>
        <w:spacing w:line="200" w:lineRule="exact"/>
      </w:pPr>
    </w:p>
    <w:p w:rsidR="003201BA" w:rsidRPr="003201BA" w:rsidRDefault="003201BA" w:rsidP="003201BA">
      <w:pPr>
        <w:spacing w:line="202" w:lineRule="exact"/>
      </w:pPr>
    </w:p>
    <w:tbl>
      <w:tblPr>
        <w:tblW w:w="0" w:type="auto"/>
        <w:tblInd w:w="290" w:type="dxa"/>
        <w:tblLayout w:type="fixed"/>
        <w:tblCellMar>
          <w:left w:w="0" w:type="dxa"/>
          <w:right w:w="0" w:type="dxa"/>
        </w:tblCellMar>
        <w:tblLook w:val="04A0" w:firstRow="1" w:lastRow="0" w:firstColumn="1" w:lastColumn="0" w:noHBand="0" w:noVBand="1"/>
      </w:tblPr>
      <w:tblGrid>
        <w:gridCol w:w="220"/>
        <w:gridCol w:w="1440"/>
        <w:gridCol w:w="560"/>
        <w:gridCol w:w="280"/>
        <w:gridCol w:w="620"/>
        <w:gridCol w:w="1620"/>
        <w:gridCol w:w="740"/>
        <w:gridCol w:w="120"/>
        <w:gridCol w:w="500"/>
        <w:gridCol w:w="840"/>
        <w:gridCol w:w="780"/>
        <w:gridCol w:w="1280"/>
        <w:gridCol w:w="460"/>
        <w:gridCol w:w="30"/>
      </w:tblGrid>
      <w:tr w:rsidR="003201BA" w:rsidRPr="003201BA" w:rsidTr="00F81EF1">
        <w:trPr>
          <w:trHeight w:val="267"/>
        </w:trPr>
        <w:tc>
          <w:tcPr>
            <w:tcW w:w="220" w:type="dxa"/>
            <w:tcBorders>
              <w:top w:val="single" w:sz="8" w:space="0" w:color="auto"/>
              <w:left w:val="single" w:sz="8" w:space="0" w:color="auto"/>
              <w:bottom w:val="nil"/>
              <w:right w:val="nil"/>
            </w:tcBorders>
            <w:vAlign w:val="bottom"/>
          </w:tcPr>
          <w:p w:rsidR="003201BA" w:rsidRPr="003201BA" w:rsidRDefault="003201BA" w:rsidP="003201BA">
            <w:pPr>
              <w:rPr>
                <w:sz w:val="23"/>
                <w:szCs w:val="23"/>
              </w:rPr>
            </w:pPr>
          </w:p>
        </w:tc>
        <w:tc>
          <w:tcPr>
            <w:tcW w:w="2000" w:type="dxa"/>
            <w:gridSpan w:val="2"/>
            <w:tcBorders>
              <w:top w:val="single" w:sz="8" w:space="0" w:color="auto"/>
              <w:left w:val="nil"/>
              <w:bottom w:val="nil"/>
              <w:right w:val="single" w:sz="8" w:space="0" w:color="auto"/>
            </w:tcBorders>
            <w:vAlign w:val="bottom"/>
            <w:hideMark/>
          </w:tcPr>
          <w:p w:rsidR="003201BA" w:rsidRPr="00636526" w:rsidRDefault="003201BA" w:rsidP="003201BA">
            <w:pPr>
              <w:ind w:right="220"/>
              <w:jc w:val="center"/>
              <w:rPr>
                <w:sz w:val="16"/>
                <w:szCs w:val="16"/>
              </w:rPr>
            </w:pPr>
            <w:r w:rsidRPr="00636526">
              <w:rPr>
                <w:sz w:val="16"/>
                <w:szCs w:val="16"/>
              </w:rPr>
              <w:t>Разработка мероприятий</w:t>
            </w:r>
          </w:p>
        </w:tc>
        <w:tc>
          <w:tcPr>
            <w:tcW w:w="280" w:type="dxa"/>
            <w:vAlign w:val="bottom"/>
          </w:tcPr>
          <w:p w:rsidR="003201BA" w:rsidRPr="003201BA" w:rsidRDefault="003201BA" w:rsidP="003201BA">
            <w:pPr>
              <w:rPr>
                <w:sz w:val="23"/>
                <w:szCs w:val="23"/>
              </w:rPr>
            </w:pPr>
          </w:p>
        </w:tc>
        <w:tc>
          <w:tcPr>
            <w:tcW w:w="620" w:type="dxa"/>
            <w:tcBorders>
              <w:top w:val="nil"/>
              <w:left w:val="nil"/>
              <w:bottom w:val="nil"/>
              <w:right w:val="single" w:sz="8" w:space="0" w:color="auto"/>
            </w:tcBorders>
            <w:vAlign w:val="bottom"/>
          </w:tcPr>
          <w:p w:rsidR="003201BA" w:rsidRPr="003201BA" w:rsidRDefault="003201BA" w:rsidP="003201BA">
            <w:pPr>
              <w:rPr>
                <w:sz w:val="23"/>
                <w:szCs w:val="23"/>
              </w:rPr>
            </w:pPr>
          </w:p>
        </w:tc>
        <w:tc>
          <w:tcPr>
            <w:tcW w:w="2480" w:type="dxa"/>
            <w:gridSpan w:val="3"/>
            <w:tcBorders>
              <w:top w:val="single" w:sz="8" w:space="0" w:color="auto"/>
              <w:left w:val="nil"/>
              <w:bottom w:val="nil"/>
              <w:right w:val="nil"/>
            </w:tcBorders>
            <w:vAlign w:val="bottom"/>
            <w:hideMark/>
          </w:tcPr>
          <w:p w:rsidR="003201BA" w:rsidRPr="003201BA" w:rsidRDefault="003201BA" w:rsidP="00636526">
            <w:pPr>
              <w:jc w:val="center"/>
            </w:pPr>
            <w:r w:rsidRPr="003201BA">
              <w:rPr>
                <w:sz w:val="16"/>
                <w:szCs w:val="16"/>
              </w:rPr>
              <w:t>Организация и проведение</w:t>
            </w:r>
          </w:p>
        </w:tc>
        <w:tc>
          <w:tcPr>
            <w:tcW w:w="500" w:type="dxa"/>
            <w:tcBorders>
              <w:top w:val="single" w:sz="8" w:space="0" w:color="auto"/>
              <w:left w:val="nil"/>
              <w:bottom w:val="nil"/>
              <w:right w:val="single" w:sz="8" w:space="0" w:color="auto"/>
            </w:tcBorders>
            <w:vAlign w:val="bottom"/>
          </w:tcPr>
          <w:p w:rsidR="003201BA" w:rsidRPr="003201BA" w:rsidRDefault="003201BA" w:rsidP="00636526">
            <w:pPr>
              <w:rPr>
                <w:sz w:val="23"/>
                <w:szCs w:val="23"/>
              </w:rPr>
            </w:pPr>
          </w:p>
        </w:tc>
        <w:tc>
          <w:tcPr>
            <w:tcW w:w="840" w:type="dxa"/>
            <w:tcBorders>
              <w:top w:val="nil"/>
              <w:left w:val="nil"/>
              <w:bottom w:val="nil"/>
              <w:right w:val="single" w:sz="8" w:space="0" w:color="auto"/>
            </w:tcBorders>
            <w:vAlign w:val="bottom"/>
          </w:tcPr>
          <w:p w:rsidR="003201BA" w:rsidRPr="003201BA" w:rsidRDefault="003201BA" w:rsidP="003201BA">
            <w:pPr>
              <w:rPr>
                <w:sz w:val="23"/>
                <w:szCs w:val="23"/>
              </w:rPr>
            </w:pPr>
          </w:p>
        </w:tc>
        <w:tc>
          <w:tcPr>
            <w:tcW w:w="2060" w:type="dxa"/>
            <w:gridSpan w:val="2"/>
            <w:tcBorders>
              <w:top w:val="single" w:sz="8" w:space="0" w:color="auto"/>
              <w:left w:val="nil"/>
              <w:bottom w:val="nil"/>
              <w:right w:val="single" w:sz="8" w:space="0" w:color="auto"/>
            </w:tcBorders>
            <w:vAlign w:val="bottom"/>
            <w:hideMark/>
          </w:tcPr>
          <w:p w:rsidR="003201BA" w:rsidRPr="003201BA" w:rsidRDefault="003201BA" w:rsidP="003201BA">
            <w:pPr>
              <w:jc w:val="center"/>
            </w:pPr>
            <w:r w:rsidRPr="003201BA">
              <w:rPr>
                <w:sz w:val="16"/>
                <w:szCs w:val="16"/>
              </w:rPr>
              <w:t>Составление акта</w:t>
            </w:r>
          </w:p>
        </w:tc>
        <w:tc>
          <w:tcPr>
            <w:tcW w:w="460" w:type="dxa"/>
            <w:vAlign w:val="bottom"/>
          </w:tcPr>
          <w:p w:rsidR="003201BA" w:rsidRPr="003201BA" w:rsidRDefault="003201BA" w:rsidP="003201BA">
            <w:pPr>
              <w:rPr>
                <w:sz w:val="23"/>
                <w:szCs w:val="23"/>
              </w:rPr>
            </w:pPr>
          </w:p>
        </w:tc>
        <w:tc>
          <w:tcPr>
            <w:tcW w:w="6" w:type="dxa"/>
            <w:vAlign w:val="bottom"/>
          </w:tcPr>
          <w:p w:rsidR="003201BA" w:rsidRPr="003201BA" w:rsidRDefault="003201BA" w:rsidP="003201BA">
            <w:pPr>
              <w:rPr>
                <w:sz w:val="2"/>
                <w:szCs w:val="2"/>
              </w:rPr>
            </w:pPr>
          </w:p>
        </w:tc>
      </w:tr>
      <w:tr w:rsidR="003201BA" w:rsidRPr="003201BA" w:rsidTr="00F81EF1">
        <w:trPr>
          <w:trHeight w:val="182"/>
        </w:trPr>
        <w:tc>
          <w:tcPr>
            <w:tcW w:w="220" w:type="dxa"/>
            <w:tcBorders>
              <w:top w:val="nil"/>
              <w:left w:val="single" w:sz="8" w:space="0" w:color="auto"/>
              <w:bottom w:val="nil"/>
              <w:right w:val="nil"/>
            </w:tcBorders>
            <w:vAlign w:val="bottom"/>
          </w:tcPr>
          <w:p w:rsidR="003201BA" w:rsidRPr="003201BA" w:rsidRDefault="003201BA" w:rsidP="003201BA">
            <w:pPr>
              <w:rPr>
                <w:sz w:val="15"/>
                <w:szCs w:val="15"/>
              </w:rPr>
            </w:pPr>
          </w:p>
        </w:tc>
        <w:tc>
          <w:tcPr>
            <w:tcW w:w="2000" w:type="dxa"/>
            <w:gridSpan w:val="2"/>
            <w:tcBorders>
              <w:top w:val="nil"/>
              <w:left w:val="nil"/>
              <w:bottom w:val="nil"/>
              <w:right w:val="single" w:sz="8" w:space="0" w:color="auto"/>
            </w:tcBorders>
            <w:vAlign w:val="bottom"/>
            <w:hideMark/>
          </w:tcPr>
          <w:p w:rsidR="003201BA" w:rsidRPr="00636526" w:rsidRDefault="003201BA" w:rsidP="003201BA">
            <w:pPr>
              <w:spacing w:line="182" w:lineRule="exact"/>
              <w:ind w:right="220"/>
              <w:jc w:val="center"/>
              <w:rPr>
                <w:sz w:val="16"/>
                <w:szCs w:val="16"/>
              </w:rPr>
            </w:pPr>
            <w:r w:rsidRPr="00636526">
              <w:rPr>
                <w:w w:val="99"/>
                <w:sz w:val="16"/>
                <w:szCs w:val="16"/>
              </w:rPr>
              <w:t>для включения их в</w:t>
            </w:r>
          </w:p>
        </w:tc>
        <w:tc>
          <w:tcPr>
            <w:tcW w:w="280" w:type="dxa"/>
            <w:vAlign w:val="bottom"/>
          </w:tcPr>
          <w:p w:rsidR="003201BA" w:rsidRPr="003201BA" w:rsidRDefault="003201BA" w:rsidP="003201BA">
            <w:pPr>
              <w:rPr>
                <w:sz w:val="15"/>
                <w:szCs w:val="15"/>
              </w:rPr>
            </w:pPr>
          </w:p>
        </w:tc>
        <w:tc>
          <w:tcPr>
            <w:tcW w:w="62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2980" w:type="dxa"/>
            <w:gridSpan w:val="4"/>
            <w:tcBorders>
              <w:top w:val="nil"/>
              <w:left w:val="nil"/>
              <w:bottom w:val="nil"/>
              <w:right w:val="single" w:sz="8" w:space="0" w:color="auto"/>
            </w:tcBorders>
            <w:vAlign w:val="bottom"/>
            <w:hideMark/>
          </w:tcPr>
          <w:p w:rsidR="003201BA" w:rsidRPr="003201BA" w:rsidRDefault="003201BA" w:rsidP="00636526">
            <w:pPr>
              <w:jc w:val="center"/>
            </w:pPr>
            <w:r w:rsidRPr="003201BA">
              <w:rPr>
                <w:sz w:val="16"/>
                <w:szCs w:val="16"/>
              </w:rPr>
              <w:t>мероприятий по контролю без</w:t>
            </w:r>
          </w:p>
        </w:tc>
        <w:tc>
          <w:tcPr>
            <w:tcW w:w="84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206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осмотра (при выявлении</w:t>
            </w:r>
          </w:p>
        </w:tc>
        <w:tc>
          <w:tcPr>
            <w:tcW w:w="460" w:type="dxa"/>
            <w:vAlign w:val="bottom"/>
          </w:tcPr>
          <w:p w:rsidR="003201BA" w:rsidRPr="003201BA" w:rsidRDefault="003201BA" w:rsidP="003201BA">
            <w:pPr>
              <w:rPr>
                <w:sz w:val="15"/>
                <w:szCs w:val="15"/>
              </w:rPr>
            </w:pPr>
          </w:p>
        </w:tc>
        <w:tc>
          <w:tcPr>
            <w:tcW w:w="6" w:type="dxa"/>
            <w:vAlign w:val="bottom"/>
          </w:tcPr>
          <w:p w:rsidR="003201BA" w:rsidRPr="003201BA" w:rsidRDefault="003201BA" w:rsidP="003201BA">
            <w:pPr>
              <w:rPr>
                <w:sz w:val="2"/>
                <w:szCs w:val="2"/>
              </w:rPr>
            </w:pPr>
          </w:p>
        </w:tc>
      </w:tr>
      <w:tr w:rsidR="003201BA" w:rsidRPr="003201BA" w:rsidTr="00F81EF1">
        <w:trPr>
          <w:trHeight w:val="192"/>
        </w:trPr>
        <w:tc>
          <w:tcPr>
            <w:tcW w:w="220" w:type="dxa"/>
            <w:tcBorders>
              <w:top w:val="nil"/>
              <w:left w:val="single" w:sz="8" w:space="0" w:color="auto"/>
              <w:bottom w:val="nil"/>
              <w:right w:val="nil"/>
            </w:tcBorders>
            <w:vAlign w:val="bottom"/>
          </w:tcPr>
          <w:p w:rsidR="003201BA" w:rsidRPr="003201BA" w:rsidRDefault="003201BA" w:rsidP="003201BA">
            <w:pPr>
              <w:rPr>
                <w:sz w:val="16"/>
                <w:szCs w:val="16"/>
              </w:rPr>
            </w:pPr>
          </w:p>
        </w:tc>
        <w:tc>
          <w:tcPr>
            <w:tcW w:w="2000" w:type="dxa"/>
            <w:gridSpan w:val="2"/>
            <w:tcBorders>
              <w:top w:val="nil"/>
              <w:left w:val="nil"/>
              <w:bottom w:val="nil"/>
              <w:right w:val="single" w:sz="8" w:space="0" w:color="auto"/>
            </w:tcBorders>
            <w:vAlign w:val="bottom"/>
            <w:hideMark/>
          </w:tcPr>
          <w:p w:rsidR="003201BA" w:rsidRPr="00636526" w:rsidRDefault="003201BA" w:rsidP="003201BA">
            <w:pPr>
              <w:ind w:right="220"/>
              <w:jc w:val="center"/>
              <w:rPr>
                <w:sz w:val="16"/>
                <w:szCs w:val="16"/>
              </w:rPr>
            </w:pPr>
            <w:r w:rsidRPr="00636526">
              <w:rPr>
                <w:w w:val="98"/>
                <w:sz w:val="16"/>
                <w:szCs w:val="16"/>
              </w:rPr>
              <w:t>программу по</w:t>
            </w:r>
          </w:p>
        </w:tc>
        <w:tc>
          <w:tcPr>
            <w:tcW w:w="280" w:type="dxa"/>
            <w:vAlign w:val="bottom"/>
          </w:tcPr>
          <w:p w:rsidR="003201BA" w:rsidRPr="003201BA" w:rsidRDefault="003201BA" w:rsidP="003201BA">
            <w:pPr>
              <w:rPr>
                <w:sz w:val="16"/>
                <w:szCs w:val="16"/>
              </w:rPr>
            </w:pPr>
          </w:p>
        </w:tc>
        <w:tc>
          <w:tcPr>
            <w:tcW w:w="62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980" w:type="dxa"/>
            <w:gridSpan w:val="4"/>
            <w:tcBorders>
              <w:top w:val="nil"/>
              <w:left w:val="nil"/>
              <w:bottom w:val="nil"/>
              <w:right w:val="single" w:sz="8" w:space="0" w:color="auto"/>
            </w:tcBorders>
            <w:vAlign w:val="bottom"/>
            <w:hideMark/>
          </w:tcPr>
          <w:p w:rsidR="003201BA" w:rsidRPr="003201BA" w:rsidRDefault="003201BA" w:rsidP="00636526">
            <w:pPr>
              <w:jc w:val="center"/>
            </w:pPr>
            <w:r w:rsidRPr="003201BA">
              <w:rPr>
                <w:sz w:val="16"/>
                <w:szCs w:val="16"/>
              </w:rPr>
              <w:t>взаимодействия с юридическими</w:t>
            </w:r>
          </w:p>
        </w:tc>
        <w:tc>
          <w:tcPr>
            <w:tcW w:w="8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060" w:type="dxa"/>
            <w:gridSpan w:val="2"/>
            <w:tcBorders>
              <w:top w:val="nil"/>
              <w:left w:val="nil"/>
              <w:bottom w:val="nil"/>
              <w:right w:val="single" w:sz="8" w:space="0" w:color="auto"/>
            </w:tcBorders>
            <w:vAlign w:val="bottom"/>
            <w:hideMark/>
          </w:tcPr>
          <w:p w:rsidR="003201BA" w:rsidRPr="003201BA" w:rsidRDefault="003201BA" w:rsidP="003201BA">
            <w:pPr>
              <w:jc w:val="center"/>
            </w:pPr>
            <w:r w:rsidRPr="003201BA">
              <w:rPr>
                <w:sz w:val="16"/>
                <w:szCs w:val="16"/>
              </w:rPr>
              <w:t>нарушений)</w:t>
            </w:r>
          </w:p>
        </w:tc>
        <w:tc>
          <w:tcPr>
            <w:tcW w:w="460" w:type="dxa"/>
            <w:vAlign w:val="bottom"/>
          </w:tcPr>
          <w:p w:rsidR="003201BA" w:rsidRPr="003201BA" w:rsidRDefault="003201BA" w:rsidP="003201BA">
            <w:pPr>
              <w:rPr>
                <w:sz w:val="16"/>
                <w:szCs w:val="16"/>
              </w:rPr>
            </w:pPr>
          </w:p>
        </w:tc>
        <w:tc>
          <w:tcPr>
            <w:tcW w:w="6" w:type="dxa"/>
            <w:vAlign w:val="bottom"/>
          </w:tcPr>
          <w:p w:rsidR="003201BA" w:rsidRPr="003201BA" w:rsidRDefault="003201BA" w:rsidP="003201BA">
            <w:pPr>
              <w:rPr>
                <w:sz w:val="2"/>
                <w:szCs w:val="2"/>
              </w:rPr>
            </w:pPr>
          </w:p>
        </w:tc>
      </w:tr>
      <w:tr w:rsidR="003201BA" w:rsidRPr="003201BA" w:rsidTr="00F81EF1">
        <w:trPr>
          <w:trHeight w:val="178"/>
        </w:trPr>
        <w:tc>
          <w:tcPr>
            <w:tcW w:w="220" w:type="dxa"/>
            <w:tcBorders>
              <w:top w:val="nil"/>
              <w:left w:val="single" w:sz="8" w:space="0" w:color="auto"/>
              <w:bottom w:val="nil"/>
              <w:right w:val="nil"/>
            </w:tcBorders>
            <w:vAlign w:val="bottom"/>
          </w:tcPr>
          <w:p w:rsidR="003201BA" w:rsidRPr="003201BA" w:rsidRDefault="003201BA" w:rsidP="003201BA">
            <w:pPr>
              <w:rPr>
                <w:sz w:val="15"/>
                <w:szCs w:val="15"/>
              </w:rPr>
            </w:pPr>
          </w:p>
        </w:tc>
        <w:tc>
          <w:tcPr>
            <w:tcW w:w="2000" w:type="dxa"/>
            <w:gridSpan w:val="2"/>
            <w:tcBorders>
              <w:top w:val="nil"/>
              <w:left w:val="nil"/>
              <w:bottom w:val="nil"/>
              <w:right w:val="single" w:sz="8" w:space="0" w:color="auto"/>
            </w:tcBorders>
            <w:vAlign w:val="bottom"/>
            <w:hideMark/>
          </w:tcPr>
          <w:p w:rsidR="003201BA" w:rsidRPr="00636526" w:rsidRDefault="003201BA" w:rsidP="003201BA">
            <w:pPr>
              <w:spacing w:line="178" w:lineRule="exact"/>
              <w:ind w:right="220"/>
              <w:jc w:val="center"/>
              <w:rPr>
                <w:sz w:val="16"/>
                <w:szCs w:val="16"/>
              </w:rPr>
            </w:pPr>
            <w:r w:rsidRPr="00636526">
              <w:rPr>
                <w:sz w:val="16"/>
                <w:szCs w:val="16"/>
              </w:rPr>
              <w:t>профилактике нарушений</w:t>
            </w:r>
          </w:p>
        </w:tc>
        <w:tc>
          <w:tcPr>
            <w:tcW w:w="280" w:type="dxa"/>
            <w:vAlign w:val="bottom"/>
          </w:tcPr>
          <w:p w:rsidR="003201BA" w:rsidRPr="003201BA" w:rsidRDefault="003201BA" w:rsidP="003201BA">
            <w:pPr>
              <w:rPr>
                <w:sz w:val="15"/>
                <w:szCs w:val="15"/>
              </w:rPr>
            </w:pPr>
          </w:p>
        </w:tc>
        <w:tc>
          <w:tcPr>
            <w:tcW w:w="62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2480" w:type="dxa"/>
            <w:gridSpan w:val="3"/>
            <w:vAlign w:val="bottom"/>
            <w:hideMark/>
          </w:tcPr>
          <w:p w:rsidR="003201BA" w:rsidRPr="003201BA" w:rsidRDefault="003201BA" w:rsidP="00636526">
            <w:pPr>
              <w:jc w:val="center"/>
            </w:pPr>
            <w:r w:rsidRPr="003201BA">
              <w:rPr>
                <w:sz w:val="16"/>
                <w:szCs w:val="16"/>
              </w:rPr>
              <w:t>лицами и индивидуальными</w:t>
            </w:r>
          </w:p>
        </w:tc>
        <w:tc>
          <w:tcPr>
            <w:tcW w:w="500" w:type="dxa"/>
            <w:tcBorders>
              <w:top w:val="nil"/>
              <w:left w:val="nil"/>
              <w:bottom w:val="nil"/>
              <w:right w:val="single" w:sz="8" w:space="0" w:color="auto"/>
            </w:tcBorders>
            <w:vAlign w:val="bottom"/>
          </w:tcPr>
          <w:p w:rsidR="003201BA" w:rsidRPr="003201BA" w:rsidRDefault="003201BA" w:rsidP="00636526">
            <w:pPr>
              <w:rPr>
                <w:sz w:val="15"/>
                <w:szCs w:val="15"/>
              </w:rPr>
            </w:pPr>
          </w:p>
        </w:tc>
        <w:tc>
          <w:tcPr>
            <w:tcW w:w="84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780" w:type="dxa"/>
            <w:vAlign w:val="bottom"/>
          </w:tcPr>
          <w:p w:rsidR="003201BA" w:rsidRPr="003201BA" w:rsidRDefault="003201BA" w:rsidP="003201BA">
            <w:pPr>
              <w:rPr>
                <w:sz w:val="15"/>
                <w:szCs w:val="15"/>
              </w:rPr>
            </w:pPr>
          </w:p>
        </w:tc>
        <w:tc>
          <w:tcPr>
            <w:tcW w:w="128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460" w:type="dxa"/>
            <w:vAlign w:val="bottom"/>
          </w:tcPr>
          <w:p w:rsidR="003201BA" w:rsidRPr="003201BA" w:rsidRDefault="003201BA" w:rsidP="003201BA">
            <w:pPr>
              <w:rPr>
                <w:sz w:val="15"/>
                <w:szCs w:val="15"/>
              </w:rPr>
            </w:pPr>
          </w:p>
        </w:tc>
        <w:tc>
          <w:tcPr>
            <w:tcW w:w="6" w:type="dxa"/>
            <w:vAlign w:val="bottom"/>
          </w:tcPr>
          <w:p w:rsidR="003201BA" w:rsidRPr="003201BA" w:rsidRDefault="003201BA" w:rsidP="003201BA">
            <w:pPr>
              <w:rPr>
                <w:sz w:val="2"/>
                <w:szCs w:val="2"/>
              </w:rPr>
            </w:pPr>
          </w:p>
        </w:tc>
      </w:tr>
      <w:tr w:rsidR="003201BA" w:rsidRPr="003201BA" w:rsidTr="00F81EF1">
        <w:trPr>
          <w:trHeight w:val="187"/>
        </w:trPr>
        <w:tc>
          <w:tcPr>
            <w:tcW w:w="220" w:type="dxa"/>
            <w:tcBorders>
              <w:top w:val="nil"/>
              <w:left w:val="single" w:sz="8" w:space="0" w:color="auto"/>
              <w:bottom w:val="nil"/>
              <w:right w:val="nil"/>
            </w:tcBorders>
            <w:vAlign w:val="bottom"/>
          </w:tcPr>
          <w:p w:rsidR="003201BA" w:rsidRPr="003201BA" w:rsidRDefault="003201BA" w:rsidP="003201BA">
            <w:pPr>
              <w:rPr>
                <w:sz w:val="16"/>
                <w:szCs w:val="16"/>
              </w:rPr>
            </w:pPr>
          </w:p>
        </w:tc>
        <w:tc>
          <w:tcPr>
            <w:tcW w:w="2000" w:type="dxa"/>
            <w:gridSpan w:val="2"/>
            <w:tcBorders>
              <w:top w:val="nil"/>
              <w:left w:val="nil"/>
              <w:bottom w:val="nil"/>
              <w:right w:val="single" w:sz="8" w:space="0" w:color="auto"/>
            </w:tcBorders>
            <w:vAlign w:val="bottom"/>
            <w:hideMark/>
          </w:tcPr>
          <w:p w:rsidR="003201BA" w:rsidRPr="00636526" w:rsidRDefault="003201BA" w:rsidP="003201BA">
            <w:pPr>
              <w:ind w:right="240"/>
              <w:jc w:val="center"/>
              <w:rPr>
                <w:sz w:val="16"/>
                <w:szCs w:val="16"/>
              </w:rPr>
            </w:pPr>
            <w:r w:rsidRPr="00636526">
              <w:rPr>
                <w:w w:val="99"/>
                <w:sz w:val="16"/>
                <w:szCs w:val="16"/>
              </w:rPr>
              <w:t>обязательных требований</w:t>
            </w:r>
          </w:p>
        </w:tc>
        <w:tc>
          <w:tcPr>
            <w:tcW w:w="280" w:type="dxa"/>
            <w:vAlign w:val="bottom"/>
          </w:tcPr>
          <w:p w:rsidR="003201BA" w:rsidRPr="003201BA" w:rsidRDefault="003201BA" w:rsidP="003201BA">
            <w:pPr>
              <w:rPr>
                <w:sz w:val="16"/>
                <w:szCs w:val="16"/>
              </w:rPr>
            </w:pPr>
          </w:p>
        </w:tc>
        <w:tc>
          <w:tcPr>
            <w:tcW w:w="62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980" w:type="dxa"/>
            <w:gridSpan w:val="4"/>
            <w:tcBorders>
              <w:top w:val="nil"/>
              <w:left w:val="nil"/>
              <w:bottom w:val="nil"/>
              <w:right w:val="single" w:sz="8" w:space="0" w:color="auto"/>
            </w:tcBorders>
            <w:vAlign w:val="bottom"/>
            <w:hideMark/>
          </w:tcPr>
          <w:p w:rsidR="003201BA" w:rsidRPr="003201BA" w:rsidRDefault="003201BA" w:rsidP="00636526">
            <w:pPr>
              <w:jc w:val="center"/>
            </w:pPr>
            <w:r w:rsidRPr="003201BA">
              <w:rPr>
                <w:sz w:val="16"/>
                <w:szCs w:val="16"/>
              </w:rPr>
              <w:t>предпринимателями (плановые</w:t>
            </w:r>
          </w:p>
        </w:tc>
        <w:tc>
          <w:tcPr>
            <w:tcW w:w="8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780" w:type="dxa"/>
            <w:vAlign w:val="bottom"/>
          </w:tcPr>
          <w:p w:rsidR="003201BA" w:rsidRPr="003201BA" w:rsidRDefault="003201BA" w:rsidP="003201BA">
            <w:pPr>
              <w:rPr>
                <w:sz w:val="16"/>
                <w:szCs w:val="16"/>
              </w:rPr>
            </w:pPr>
          </w:p>
        </w:tc>
        <w:tc>
          <w:tcPr>
            <w:tcW w:w="128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460" w:type="dxa"/>
            <w:vAlign w:val="bottom"/>
          </w:tcPr>
          <w:p w:rsidR="003201BA" w:rsidRPr="003201BA" w:rsidRDefault="003201BA" w:rsidP="003201BA">
            <w:pPr>
              <w:rPr>
                <w:sz w:val="16"/>
                <w:szCs w:val="16"/>
              </w:rPr>
            </w:pPr>
          </w:p>
        </w:tc>
        <w:tc>
          <w:tcPr>
            <w:tcW w:w="6" w:type="dxa"/>
            <w:vAlign w:val="bottom"/>
          </w:tcPr>
          <w:p w:rsidR="003201BA" w:rsidRPr="003201BA" w:rsidRDefault="003201BA" w:rsidP="003201BA">
            <w:pPr>
              <w:rPr>
                <w:sz w:val="2"/>
                <w:szCs w:val="2"/>
              </w:rPr>
            </w:pPr>
          </w:p>
        </w:tc>
      </w:tr>
      <w:tr w:rsidR="003201BA" w:rsidRPr="003201BA" w:rsidTr="00F81EF1">
        <w:trPr>
          <w:trHeight w:val="181"/>
        </w:trPr>
        <w:tc>
          <w:tcPr>
            <w:tcW w:w="220" w:type="dxa"/>
            <w:tcBorders>
              <w:top w:val="nil"/>
              <w:left w:val="single" w:sz="8" w:space="0" w:color="auto"/>
              <w:bottom w:val="nil"/>
              <w:right w:val="nil"/>
            </w:tcBorders>
            <w:vAlign w:val="bottom"/>
          </w:tcPr>
          <w:p w:rsidR="003201BA" w:rsidRPr="003201BA" w:rsidRDefault="003201BA" w:rsidP="003201BA">
            <w:pPr>
              <w:rPr>
                <w:sz w:val="15"/>
                <w:szCs w:val="15"/>
              </w:rPr>
            </w:pPr>
          </w:p>
        </w:tc>
        <w:tc>
          <w:tcPr>
            <w:tcW w:w="1440" w:type="dxa"/>
            <w:vAlign w:val="bottom"/>
          </w:tcPr>
          <w:p w:rsidR="003201BA" w:rsidRPr="00636526" w:rsidRDefault="003201BA" w:rsidP="003201BA">
            <w:pPr>
              <w:rPr>
                <w:sz w:val="16"/>
                <w:szCs w:val="16"/>
              </w:rPr>
            </w:pPr>
          </w:p>
        </w:tc>
        <w:tc>
          <w:tcPr>
            <w:tcW w:w="560" w:type="dxa"/>
            <w:tcBorders>
              <w:top w:val="nil"/>
              <w:left w:val="nil"/>
              <w:bottom w:val="nil"/>
              <w:right w:val="single" w:sz="8" w:space="0" w:color="auto"/>
            </w:tcBorders>
            <w:vAlign w:val="bottom"/>
          </w:tcPr>
          <w:p w:rsidR="003201BA" w:rsidRPr="00636526" w:rsidRDefault="003201BA" w:rsidP="003201BA">
            <w:pPr>
              <w:rPr>
                <w:sz w:val="16"/>
                <w:szCs w:val="16"/>
              </w:rPr>
            </w:pPr>
          </w:p>
        </w:tc>
        <w:tc>
          <w:tcPr>
            <w:tcW w:w="280" w:type="dxa"/>
            <w:vAlign w:val="bottom"/>
          </w:tcPr>
          <w:p w:rsidR="003201BA" w:rsidRPr="003201BA" w:rsidRDefault="003201BA" w:rsidP="003201BA">
            <w:pPr>
              <w:rPr>
                <w:sz w:val="15"/>
                <w:szCs w:val="15"/>
              </w:rPr>
            </w:pPr>
          </w:p>
        </w:tc>
        <w:tc>
          <w:tcPr>
            <w:tcW w:w="62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2980" w:type="dxa"/>
            <w:gridSpan w:val="4"/>
            <w:tcBorders>
              <w:top w:val="nil"/>
              <w:left w:val="nil"/>
              <w:bottom w:val="nil"/>
              <w:right w:val="single" w:sz="8" w:space="0" w:color="auto"/>
            </w:tcBorders>
            <w:vAlign w:val="bottom"/>
            <w:hideMark/>
          </w:tcPr>
          <w:p w:rsidR="003201BA" w:rsidRPr="003201BA" w:rsidRDefault="003201BA" w:rsidP="00636526">
            <w:pPr>
              <w:jc w:val="center"/>
            </w:pPr>
            <w:r w:rsidRPr="003201BA">
              <w:rPr>
                <w:sz w:val="16"/>
                <w:szCs w:val="16"/>
              </w:rPr>
              <w:t>(рейдовые) осмотры (обследования)</w:t>
            </w:r>
          </w:p>
        </w:tc>
        <w:tc>
          <w:tcPr>
            <w:tcW w:w="84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780" w:type="dxa"/>
            <w:vAlign w:val="bottom"/>
          </w:tcPr>
          <w:p w:rsidR="003201BA" w:rsidRPr="003201BA" w:rsidRDefault="003201BA" w:rsidP="003201BA">
            <w:pPr>
              <w:rPr>
                <w:sz w:val="15"/>
                <w:szCs w:val="15"/>
              </w:rPr>
            </w:pPr>
          </w:p>
        </w:tc>
        <w:tc>
          <w:tcPr>
            <w:tcW w:w="128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460" w:type="dxa"/>
            <w:vAlign w:val="bottom"/>
          </w:tcPr>
          <w:p w:rsidR="003201BA" w:rsidRPr="003201BA" w:rsidRDefault="003201BA" w:rsidP="003201BA">
            <w:pPr>
              <w:rPr>
                <w:sz w:val="15"/>
                <w:szCs w:val="15"/>
              </w:rPr>
            </w:pPr>
          </w:p>
        </w:tc>
        <w:tc>
          <w:tcPr>
            <w:tcW w:w="6" w:type="dxa"/>
            <w:vAlign w:val="bottom"/>
          </w:tcPr>
          <w:p w:rsidR="003201BA" w:rsidRPr="003201BA" w:rsidRDefault="003201BA" w:rsidP="003201BA">
            <w:pPr>
              <w:rPr>
                <w:sz w:val="2"/>
                <w:szCs w:val="2"/>
              </w:rPr>
            </w:pPr>
          </w:p>
        </w:tc>
      </w:tr>
      <w:tr w:rsidR="003201BA" w:rsidRPr="003201BA" w:rsidTr="00F81EF1">
        <w:trPr>
          <w:trHeight w:val="126"/>
        </w:trPr>
        <w:tc>
          <w:tcPr>
            <w:tcW w:w="220" w:type="dxa"/>
            <w:tcBorders>
              <w:top w:val="nil"/>
              <w:left w:val="single" w:sz="8" w:space="0" w:color="auto"/>
              <w:bottom w:val="nil"/>
              <w:right w:val="nil"/>
            </w:tcBorders>
            <w:vAlign w:val="bottom"/>
          </w:tcPr>
          <w:p w:rsidR="003201BA" w:rsidRPr="003201BA" w:rsidRDefault="003201BA" w:rsidP="003201BA">
            <w:pPr>
              <w:rPr>
                <w:sz w:val="11"/>
                <w:szCs w:val="11"/>
              </w:rPr>
            </w:pPr>
          </w:p>
        </w:tc>
        <w:tc>
          <w:tcPr>
            <w:tcW w:w="1440" w:type="dxa"/>
            <w:vAlign w:val="bottom"/>
          </w:tcPr>
          <w:p w:rsidR="003201BA" w:rsidRPr="003201BA" w:rsidRDefault="003201BA" w:rsidP="003201BA">
            <w:pPr>
              <w:rPr>
                <w:sz w:val="11"/>
                <w:szCs w:val="11"/>
              </w:rPr>
            </w:pPr>
          </w:p>
        </w:tc>
        <w:tc>
          <w:tcPr>
            <w:tcW w:w="560" w:type="dxa"/>
            <w:tcBorders>
              <w:top w:val="nil"/>
              <w:left w:val="nil"/>
              <w:bottom w:val="nil"/>
              <w:right w:val="single" w:sz="8" w:space="0" w:color="auto"/>
            </w:tcBorders>
            <w:vAlign w:val="bottom"/>
          </w:tcPr>
          <w:p w:rsidR="003201BA" w:rsidRPr="003201BA" w:rsidRDefault="003201BA" w:rsidP="003201BA">
            <w:pPr>
              <w:rPr>
                <w:sz w:val="11"/>
                <w:szCs w:val="11"/>
              </w:rPr>
            </w:pPr>
          </w:p>
        </w:tc>
        <w:tc>
          <w:tcPr>
            <w:tcW w:w="280" w:type="dxa"/>
            <w:vAlign w:val="bottom"/>
          </w:tcPr>
          <w:p w:rsidR="003201BA" w:rsidRPr="003201BA" w:rsidRDefault="003201BA" w:rsidP="003201BA">
            <w:pPr>
              <w:rPr>
                <w:sz w:val="11"/>
                <w:szCs w:val="11"/>
              </w:rPr>
            </w:pPr>
          </w:p>
        </w:tc>
        <w:tc>
          <w:tcPr>
            <w:tcW w:w="620" w:type="dxa"/>
            <w:tcBorders>
              <w:top w:val="nil"/>
              <w:left w:val="nil"/>
              <w:bottom w:val="nil"/>
              <w:right w:val="single" w:sz="8" w:space="0" w:color="auto"/>
            </w:tcBorders>
            <w:vAlign w:val="bottom"/>
          </w:tcPr>
          <w:p w:rsidR="003201BA" w:rsidRPr="003201BA" w:rsidRDefault="003201BA" w:rsidP="003201BA">
            <w:pPr>
              <w:rPr>
                <w:sz w:val="11"/>
                <w:szCs w:val="11"/>
              </w:rPr>
            </w:pPr>
          </w:p>
        </w:tc>
        <w:tc>
          <w:tcPr>
            <w:tcW w:w="2480" w:type="dxa"/>
            <w:gridSpan w:val="3"/>
            <w:vMerge w:val="restart"/>
            <w:vAlign w:val="bottom"/>
            <w:hideMark/>
          </w:tcPr>
          <w:p w:rsidR="003201BA" w:rsidRPr="003201BA" w:rsidRDefault="003201BA" w:rsidP="00636526">
            <w:pPr>
              <w:jc w:val="center"/>
            </w:pPr>
            <w:r w:rsidRPr="003201BA">
              <w:rPr>
                <w:w w:val="99"/>
                <w:sz w:val="16"/>
                <w:szCs w:val="16"/>
              </w:rPr>
              <w:t>на основании заданий</w:t>
            </w:r>
          </w:p>
        </w:tc>
        <w:tc>
          <w:tcPr>
            <w:tcW w:w="500" w:type="dxa"/>
            <w:tcBorders>
              <w:top w:val="nil"/>
              <w:left w:val="nil"/>
              <w:bottom w:val="nil"/>
              <w:right w:val="single" w:sz="8" w:space="0" w:color="auto"/>
            </w:tcBorders>
            <w:vAlign w:val="bottom"/>
          </w:tcPr>
          <w:p w:rsidR="003201BA" w:rsidRPr="003201BA" w:rsidRDefault="003201BA" w:rsidP="00636526">
            <w:pPr>
              <w:rPr>
                <w:sz w:val="11"/>
                <w:szCs w:val="11"/>
              </w:rPr>
            </w:pPr>
          </w:p>
        </w:tc>
        <w:tc>
          <w:tcPr>
            <w:tcW w:w="840" w:type="dxa"/>
            <w:tcBorders>
              <w:top w:val="nil"/>
              <w:left w:val="nil"/>
              <w:bottom w:val="nil"/>
              <w:right w:val="single" w:sz="8" w:space="0" w:color="auto"/>
            </w:tcBorders>
            <w:vAlign w:val="bottom"/>
          </w:tcPr>
          <w:p w:rsidR="003201BA" w:rsidRPr="003201BA" w:rsidRDefault="003201BA" w:rsidP="003201BA">
            <w:pPr>
              <w:rPr>
                <w:sz w:val="11"/>
                <w:szCs w:val="11"/>
              </w:rPr>
            </w:pPr>
          </w:p>
        </w:tc>
        <w:tc>
          <w:tcPr>
            <w:tcW w:w="780" w:type="dxa"/>
            <w:tcBorders>
              <w:top w:val="nil"/>
              <w:left w:val="nil"/>
              <w:bottom w:val="single" w:sz="8" w:space="0" w:color="auto"/>
              <w:right w:val="nil"/>
            </w:tcBorders>
            <w:vAlign w:val="bottom"/>
          </w:tcPr>
          <w:p w:rsidR="003201BA" w:rsidRPr="003201BA" w:rsidRDefault="003201BA" w:rsidP="003201BA">
            <w:pPr>
              <w:rPr>
                <w:sz w:val="11"/>
                <w:szCs w:val="11"/>
              </w:rPr>
            </w:pPr>
          </w:p>
        </w:tc>
        <w:tc>
          <w:tcPr>
            <w:tcW w:w="1280" w:type="dxa"/>
            <w:tcBorders>
              <w:top w:val="nil"/>
              <w:left w:val="nil"/>
              <w:bottom w:val="single" w:sz="8" w:space="0" w:color="auto"/>
              <w:right w:val="single" w:sz="8" w:space="0" w:color="auto"/>
            </w:tcBorders>
            <w:vAlign w:val="bottom"/>
          </w:tcPr>
          <w:p w:rsidR="003201BA" w:rsidRPr="003201BA" w:rsidRDefault="003201BA" w:rsidP="003201BA">
            <w:pPr>
              <w:rPr>
                <w:sz w:val="11"/>
                <w:szCs w:val="11"/>
              </w:rPr>
            </w:pPr>
          </w:p>
        </w:tc>
        <w:tc>
          <w:tcPr>
            <w:tcW w:w="460" w:type="dxa"/>
            <w:vAlign w:val="bottom"/>
          </w:tcPr>
          <w:p w:rsidR="003201BA" w:rsidRPr="003201BA" w:rsidRDefault="003201BA" w:rsidP="003201BA">
            <w:pPr>
              <w:rPr>
                <w:sz w:val="11"/>
                <w:szCs w:val="11"/>
              </w:rPr>
            </w:pPr>
          </w:p>
        </w:tc>
        <w:tc>
          <w:tcPr>
            <w:tcW w:w="6" w:type="dxa"/>
            <w:vAlign w:val="bottom"/>
          </w:tcPr>
          <w:p w:rsidR="003201BA" w:rsidRPr="003201BA" w:rsidRDefault="003201BA" w:rsidP="003201BA">
            <w:pPr>
              <w:rPr>
                <w:sz w:val="2"/>
                <w:szCs w:val="2"/>
              </w:rPr>
            </w:pPr>
          </w:p>
        </w:tc>
      </w:tr>
      <w:tr w:rsidR="003201BA" w:rsidRPr="003201BA" w:rsidTr="00F81EF1">
        <w:trPr>
          <w:trHeight w:val="38"/>
        </w:trPr>
        <w:tc>
          <w:tcPr>
            <w:tcW w:w="220" w:type="dxa"/>
            <w:tcBorders>
              <w:top w:val="nil"/>
              <w:left w:val="single" w:sz="8" w:space="0" w:color="auto"/>
              <w:bottom w:val="nil"/>
              <w:right w:val="nil"/>
            </w:tcBorders>
            <w:vAlign w:val="bottom"/>
          </w:tcPr>
          <w:p w:rsidR="003201BA" w:rsidRPr="003201BA" w:rsidRDefault="003201BA" w:rsidP="003201BA">
            <w:pPr>
              <w:rPr>
                <w:sz w:val="3"/>
                <w:szCs w:val="3"/>
              </w:rPr>
            </w:pPr>
          </w:p>
        </w:tc>
        <w:tc>
          <w:tcPr>
            <w:tcW w:w="1440" w:type="dxa"/>
            <w:vAlign w:val="bottom"/>
          </w:tcPr>
          <w:p w:rsidR="003201BA" w:rsidRPr="003201BA" w:rsidRDefault="003201BA" w:rsidP="003201BA">
            <w:pPr>
              <w:rPr>
                <w:sz w:val="3"/>
                <w:szCs w:val="3"/>
              </w:rPr>
            </w:pPr>
          </w:p>
        </w:tc>
        <w:tc>
          <w:tcPr>
            <w:tcW w:w="560" w:type="dxa"/>
            <w:tcBorders>
              <w:top w:val="nil"/>
              <w:left w:val="nil"/>
              <w:bottom w:val="nil"/>
              <w:right w:val="single" w:sz="8" w:space="0" w:color="auto"/>
            </w:tcBorders>
            <w:vAlign w:val="bottom"/>
          </w:tcPr>
          <w:p w:rsidR="003201BA" w:rsidRPr="003201BA" w:rsidRDefault="003201BA" w:rsidP="003201BA">
            <w:pPr>
              <w:rPr>
                <w:sz w:val="3"/>
                <w:szCs w:val="3"/>
              </w:rPr>
            </w:pPr>
          </w:p>
        </w:tc>
        <w:tc>
          <w:tcPr>
            <w:tcW w:w="280" w:type="dxa"/>
            <w:vAlign w:val="bottom"/>
          </w:tcPr>
          <w:p w:rsidR="003201BA" w:rsidRPr="003201BA" w:rsidRDefault="003201BA" w:rsidP="003201BA">
            <w:pPr>
              <w:rPr>
                <w:sz w:val="3"/>
                <w:szCs w:val="3"/>
              </w:rPr>
            </w:pPr>
          </w:p>
        </w:tc>
        <w:tc>
          <w:tcPr>
            <w:tcW w:w="620" w:type="dxa"/>
            <w:tcBorders>
              <w:top w:val="nil"/>
              <w:left w:val="nil"/>
              <w:bottom w:val="nil"/>
              <w:right w:val="single" w:sz="8" w:space="0" w:color="auto"/>
            </w:tcBorders>
            <w:vAlign w:val="bottom"/>
          </w:tcPr>
          <w:p w:rsidR="003201BA" w:rsidRPr="003201BA" w:rsidRDefault="003201BA" w:rsidP="003201BA">
            <w:pPr>
              <w:rPr>
                <w:sz w:val="3"/>
                <w:szCs w:val="3"/>
              </w:rPr>
            </w:pPr>
          </w:p>
        </w:tc>
        <w:tc>
          <w:tcPr>
            <w:tcW w:w="3864" w:type="dxa"/>
            <w:gridSpan w:val="3"/>
            <w:vMerge/>
            <w:tcBorders>
              <w:top w:val="nil"/>
              <w:left w:val="nil"/>
              <w:bottom w:val="nil"/>
              <w:right w:val="single" w:sz="8" w:space="0" w:color="auto"/>
            </w:tcBorders>
            <w:vAlign w:val="center"/>
            <w:hideMark/>
          </w:tcPr>
          <w:p w:rsidR="003201BA" w:rsidRPr="003201BA" w:rsidRDefault="003201BA" w:rsidP="003201BA"/>
        </w:tc>
        <w:tc>
          <w:tcPr>
            <w:tcW w:w="500" w:type="dxa"/>
            <w:tcBorders>
              <w:top w:val="nil"/>
              <w:left w:val="nil"/>
              <w:bottom w:val="nil"/>
              <w:right w:val="single" w:sz="8" w:space="0" w:color="auto"/>
            </w:tcBorders>
            <w:vAlign w:val="bottom"/>
          </w:tcPr>
          <w:p w:rsidR="003201BA" w:rsidRPr="003201BA" w:rsidRDefault="003201BA" w:rsidP="003201BA">
            <w:pPr>
              <w:rPr>
                <w:sz w:val="3"/>
                <w:szCs w:val="3"/>
              </w:rPr>
            </w:pPr>
          </w:p>
        </w:tc>
        <w:tc>
          <w:tcPr>
            <w:tcW w:w="840" w:type="dxa"/>
            <w:vAlign w:val="bottom"/>
          </w:tcPr>
          <w:p w:rsidR="003201BA" w:rsidRPr="003201BA" w:rsidRDefault="003201BA" w:rsidP="003201BA">
            <w:pPr>
              <w:rPr>
                <w:sz w:val="3"/>
                <w:szCs w:val="3"/>
              </w:rPr>
            </w:pPr>
          </w:p>
        </w:tc>
        <w:tc>
          <w:tcPr>
            <w:tcW w:w="780" w:type="dxa"/>
            <w:vAlign w:val="bottom"/>
          </w:tcPr>
          <w:p w:rsidR="003201BA" w:rsidRPr="003201BA" w:rsidRDefault="003201BA" w:rsidP="003201BA">
            <w:pPr>
              <w:rPr>
                <w:sz w:val="3"/>
                <w:szCs w:val="3"/>
              </w:rPr>
            </w:pPr>
          </w:p>
        </w:tc>
        <w:tc>
          <w:tcPr>
            <w:tcW w:w="1280" w:type="dxa"/>
            <w:vAlign w:val="bottom"/>
          </w:tcPr>
          <w:p w:rsidR="003201BA" w:rsidRPr="003201BA" w:rsidRDefault="003201BA" w:rsidP="003201BA">
            <w:pPr>
              <w:rPr>
                <w:sz w:val="3"/>
                <w:szCs w:val="3"/>
              </w:rPr>
            </w:pPr>
          </w:p>
        </w:tc>
        <w:tc>
          <w:tcPr>
            <w:tcW w:w="460" w:type="dxa"/>
            <w:vAlign w:val="bottom"/>
          </w:tcPr>
          <w:p w:rsidR="003201BA" w:rsidRPr="003201BA" w:rsidRDefault="003201BA" w:rsidP="003201BA">
            <w:pPr>
              <w:rPr>
                <w:sz w:val="3"/>
                <w:szCs w:val="3"/>
              </w:rPr>
            </w:pPr>
          </w:p>
        </w:tc>
        <w:tc>
          <w:tcPr>
            <w:tcW w:w="6" w:type="dxa"/>
            <w:vAlign w:val="bottom"/>
          </w:tcPr>
          <w:p w:rsidR="003201BA" w:rsidRPr="003201BA" w:rsidRDefault="003201BA" w:rsidP="003201BA">
            <w:pPr>
              <w:spacing w:line="20" w:lineRule="exact"/>
              <w:rPr>
                <w:sz w:val="2"/>
                <w:szCs w:val="2"/>
              </w:rPr>
            </w:pPr>
          </w:p>
        </w:tc>
      </w:tr>
      <w:tr w:rsidR="003201BA" w:rsidRPr="003201BA" w:rsidTr="00F81EF1">
        <w:trPr>
          <w:trHeight w:val="69"/>
        </w:trPr>
        <w:tc>
          <w:tcPr>
            <w:tcW w:w="220" w:type="dxa"/>
            <w:tcBorders>
              <w:top w:val="nil"/>
              <w:left w:val="single" w:sz="8" w:space="0" w:color="auto"/>
              <w:bottom w:val="single" w:sz="8" w:space="0" w:color="auto"/>
              <w:right w:val="nil"/>
            </w:tcBorders>
            <w:vAlign w:val="bottom"/>
          </w:tcPr>
          <w:p w:rsidR="003201BA" w:rsidRPr="003201BA" w:rsidRDefault="003201BA" w:rsidP="003201BA">
            <w:pPr>
              <w:rPr>
                <w:sz w:val="5"/>
                <w:szCs w:val="5"/>
              </w:rPr>
            </w:pPr>
          </w:p>
        </w:tc>
        <w:tc>
          <w:tcPr>
            <w:tcW w:w="1440" w:type="dxa"/>
            <w:tcBorders>
              <w:top w:val="nil"/>
              <w:left w:val="nil"/>
              <w:bottom w:val="single" w:sz="8" w:space="0" w:color="auto"/>
              <w:right w:val="nil"/>
            </w:tcBorders>
            <w:vAlign w:val="bottom"/>
          </w:tcPr>
          <w:p w:rsidR="003201BA" w:rsidRPr="003201BA" w:rsidRDefault="003201BA" w:rsidP="003201BA">
            <w:pPr>
              <w:rPr>
                <w:sz w:val="5"/>
                <w:szCs w:val="5"/>
              </w:rPr>
            </w:pPr>
          </w:p>
        </w:tc>
        <w:tc>
          <w:tcPr>
            <w:tcW w:w="560" w:type="dxa"/>
            <w:tcBorders>
              <w:top w:val="nil"/>
              <w:left w:val="nil"/>
              <w:bottom w:val="single" w:sz="8" w:space="0" w:color="auto"/>
              <w:right w:val="single" w:sz="8" w:space="0" w:color="auto"/>
            </w:tcBorders>
            <w:vAlign w:val="bottom"/>
          </w:tcPr>
          <w:p w:rsidR="003201BA" w:rsidRPr="003201BA" w:rsidRDefault="003201BA" w:rsidP="003201BA">
            <w:pPr>
              <w:rPr>
                <w:sz w:val="5"/>
                <w:szCs w:val="5"/>
              </w:rPr>
            </w:pPr>
          </w:p>
        </w:tc>
        <w:tc>
          <w:tcPr>
            <w:tcW w:w="280" w:type="dxa"/>
            <w:vAlign w:val="bottom"/>
          </w:tcPr>
          <w:p w:rsidR="003201BA" w:rsidRPr="003201BA" w:rsidRDefault="003201BA" w:rsidP="003201BA">
            <w:pPr>
              <w:rPr>
                <w:sz w:val="5"/>
                <w:szCs w:val="5"/>
              </w:rPr>
            </w:pPr>
          </w:p>
        </w:tc>
        <w:tc>
          <w:tcPr>
            <w:tcW w:w="62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1620" w:type="dxa"/>
            <w:tcBorders>
              <w:top w:val="nil"/>
              <w:left w:val="nil"/>
              <w:bottom w:val="single" w:sz="8" w:space="0" w:color="auto"/>
              <w:right w:val="nil"/>
            </w:tcBorders>
            <w:vAlign w:val="bottom"/>
          </w:tcPr>
          <w:p w:rsidR="003201BA" w:rsidRPr="003201BA" w:rsidRDefault="003201BA" w:rsidP="003201BA">
            <w:pPr>
              <w:rPr>
                <w:sz w:val="5"/>
                <w:szCs w:val="5"/>
              </w:rPr>
            </w:pPr>
          </w:p>
        </w:tc>
        <w:tc>
          <w:tcPr>
            <w:tcW w:w="740" w:type="dxa"/>
            <w:tcBorders>
              <w:top w:val="nil"/>
              <w:left w:val="nil"/>
              <w:bottom w:val="single" w:sz="8" w:space="0" w:color="auto"/>
              <w:right w:val="nil"/>
            </w:tcBorders>
            <w:vAlign w:val="bottom"/>
          </w:tcPr>
          <w:p w:rsidR="003201BA" w:rsidRPr="003201BA" w:rsidRDefault="003201BA" w:rsidP="003201BA">
            <w:pPr>
              <w:rPr>
                <w:sz w:val="5"/>
                <w:szCs w:val="5"/>
              </w:rPr>
            </w:pPr>
          </w:p>
        </w:tc>
        <w:tc>
          <w:tcPr>
            <w:tcW w:w="120" w:type="dxa"/>
            <w:tcBorders>
              <w:top w:val="nil"/>
              <w:left w:val="nil"/>
              <w:bottom w:val="single" w:sz="8" w:space="0" w:color="auto"/>
              <w:right w:val="nil"/>
            </w:tcBorders>
            <w:vAlign w:val="bottom"/>
          </w:tcPr>
          <w:p w:rsidR="003201BA" w:rsidRPr="003201BA" w:rsidRDefault="003201BA" w:rsidP="003201BA">
            <w:pPr>
              <w:rPr>
                <w:sz w:val="5"/>
                <w:szCs w:val="5"/>
              </w:rPr>
            </w:pPr>
          </w:p>
        </w:tc>
        <w:tc>
          <w:tcPr>
            <w:tcW w:w="500" w:type="dxa"/>
            <w:tcBorders>
              <w:top w:val="nil"/>
              <w:left w:val="nil"/>
              <w:bottom w:val="single" w:sz="8" w:space="0" w:color="auto"/>
              <w:right w:val="single" w:sz="8" w:space="0" w:color="auto"/>
            </w:tcBorders>
            <w:vAlign w:val="bottom"/>
          </w:tcPr>
          <w:p w:rsidR="003201BA" w:rsidRPr="003201BA" w:rsidRDefault="003201BA" w:rsidP="003201BA">
            <w:pPr>
              <w:rPr>
                <w:sz w:val="5"/>
                <w:szCs w:val="5"/>
              </w:rPr>
            </w:pPr>
          </w:p>
        </w:tc>
        <w:tc>
          <w:tcPr>
            <w:tcW w:w="840" w:type="dxa"/>
            <w:vAlign w:val="bottom"/>
          </w:tcPr>
          <w:p w:rsidR="003201BA" w:rsidRPr="003201BA" w:rsidRDefault="003201BA" w:rsidP="003201BA">
            <w:pPr>
              <w:rPr>
                <w:sz w:val="5"/>
                <w:szCs w:val="5"/>
              </w:rPr>
            </w:pPr>
          </w:p>
        </w:tc>
        <w:tc>
          <w:tcPr>
            <w:tcW w:w="780" w:type="dxa"/>
            <w:vAlign w:val="bottom"/>
          </w:tcPr>
          <w:p w:rsidR="003201BA" w:rsidRPr="003201BA" w:rsidRDefault="003201BA" w:rsidP="003201BA">
            <w:pPr>
              <w:rPr>
                <w:sz w:val="5"/>
                <w:szCs w:val="5"/>
              </w:rPr>
            </w:pPr>
          </w:p>
        </w:tc>
        <w:tc>
          <w:tcPr>
            <w:tcW w:w="1280" w:type="dxa"/>
            <w:vAlign w:val="bottom"/>
          </w:tcPr>
          <w:p w:rsidR="003201BA" w:rsidRPr="003201BA" w:rsidRDefault="003201BA" w:rsidP="003201BA">
            <w:pPr>
              <w:rPr>
                <w:sz w:val="5"/>
                <w:szCs w:val="5"/>
              </w:rPr>
            </w:pPr>
          </w:p>
        </w:tc>
        <w:tc>
          <w:tcPr>
            <w:tcW w:w="460" w:type="dxa"/>
            <w:vAlign w:val="bottom"/>
          </w:tcPr>
          <w:p w:rsidR="003201BA" w:rsidRPr="003201BA" w:rsidRDefault="003201BA" w:rsidP="003201BA">
            <w:pPr>
              <w:rPr>
                <w:sz w:val="5"/>
                <w:szCs w:val="5"/>
              </w:rPr>
            </w:pPr>
          </w:p>
        </w:tc>
        <w:tc>
          <w:tcPr>
            <w:tcW w:w="6" w:type="dxa"/>
            <w:vAlign w:val="bottom"/>
          </w:tcPr>
          <w:p w:rsidR="003201BA" w:rsidRPr="003201BA" w:rsidRDefault="003201BA" w:rsidP="003201BA">
            <w:pPr>
              <w:rPr>
                <w:sz w:val="2"/>
                <w:szCs w:val="2"/>
              </w:rPr>
            </w:pPr>
          </w:p>
        </w:tc>
      </w:tr>
      <w:tr w:rsidR="003201BA" w:rsidRPr="003201BA" w:rsidTr="00F81EF1">
        <w:trPr>
          <w:trHeight w:val="509"/>
        </w:trPr>
        <w:tc>
          <w:tcPr>
            <w:tcW w:w="220" w:type="dxa"/>
            <w:vAlign w:val="bottom"/>
          </w:tcPr>
          <w:p w:rsidR="003201BA" w:rsidRPr="003201BA" w:rsidRDefault="003201BA" w:rsidP="003201BA">
            <w:pPr>
              <w:rPr>
                <w:sz w:val="24"/>
                <w:szCs w:val="24"/>
              </w:rPr>
            </w:pPr>
          </w:p>
        </w:tc>
        <w:tc>
          <w:tcPr>
            <w:tcW w:w="1440" w:type="dxa"/>
            <w:vAlign w:val="bottom"/>
          </w:tcPr>
          <w:p w:rsidR="003201BA" w:rsidRPr="003201BA" w:rsidRDefault="003201BA" w:rsidP="003201BA">
            <w:pPr>
              <w:rPr>
                <w:sz w:val="24"/>
                <w:szCs w:val="24"/>
              </w:rPr>
            </w:pPr>
          </w:p>
        </w:tc>
        <w:tc>
          <w:tcPr>
            <w:tcW w:w="560" w:type="dxa"/>
            <w:vAlign w:val="bottom"/>
          </w:tcPr>
          <w:p w:rsidR="003201BA" w:rsidRPr="003201BA" w:rsidRDefault="003201BA" w:rsidP="003201BA">
            <w:pPr>
              <w:rPr>
                <w:sz w:val="24"/>
                <w:szCs w:val="24"/>
              </w:rPr>
            </w:pPr>
          </w:p>
        </w:tc>
        <w:tc>
          <w:tcPr>
            <w:tcW w:w="280" w:type="dxa"/>
            <w:vAlign w:val="bottom"/>
          </w:tcPr>
          <w:p w:rsidR="003201BA" w:rsidRPr="003201BA" w:rsidRDefault="003201BA" w:rsidP="003201BA">
            <w:pPr>
              <w:rPr>
                <w:sz w:val="24"/>
                <w:szCs w:val="24"/>
              </w:rPr>
            </w:pPr>
          </w:p>
        </w:tc>
        <w:tc>
          <w:tcPr>
            <w:tcW w:w="2980" w:type="dxa"/>
            <w:gridSpan w:val="3"/>
            <w:vAlign w:val="bottom"/>
          </w:tcPr>
          <w:p w:rsidR="003201BA" w:rsidRPr="003201BA" w:rsidRDefault="003201BA" w:rsidP="003201BA">
            <w:pPr>
              <w:rPr>
                <w:sz w:val="24"/>
                <w:szCs w:val="24"/>
              </w:rPr>
            </w:pPr>
          </w:p>
        </w:tc>
        <w:tc>
          <w:tcPr>
            <w:tcW w:w="120" w:type="dxa"/>
            <w:vAlign w:val="bottom"/>
          </w:tcPr>
          <w:p w:rsidR="003201BA" w:rsidRPr="003201BA" w:rsidRDefault="003201BA" w:rsidP="003201BA">
            <w:pPr>
              <w:rPr>
                <w:sz w:val="24"/>
                <w:szCs w:val="24"/>
              </w:rPr>
            </w:pPr>
          </w:p>
        </w:tc>
        <w:tc>
          <w:tcPr>
            <w:tcW w:w="500" w:type="dxa"/>
            <w:vAlign w:val="bottom"/>
          </w:tcPr>
          <w:p w:rsidR="003201BA" w:rsidRPr="003201BA" w:rsidRDefault="003201BA" w:rsidP="003201BA">
            <w:pPr>
              <w:rPr>
                <w:sz w:val="24"/>
                <w:szCs w:val="24"/>
              </w:rPr>
            </w:pPr>
          </w:p>
        </w:tc>
        <w:tc>
          <w:tcPr>
            <w:tcW w:w="840" w:type="dxa"/>
            <w:vAlign w:val="bottom"/>
          </w:tcPr>
          <w:p w:rsidR="003201BA" w:rsidRPr="003201BA" w:rsidRDefault="003201BA" w:rsidP="003201BA">
            <w:pPr>
              <w:rPr>
                <w:sz w:val="24"/>
                <w:szCs w:val="24"/>
              </w:rPr>
            </w:pPr>
          </w:p>
        </w:tc>
        <w:tc>
          <w:tcPr>
            <w:tcW w:w="780" w:type="dxa"/>
            <w:vAlign w:val="bottom"/>
          </w:tcPr>
          <w:p w:rsidR="003201BA" w:rsidRPr="003201BA" w:rsidRDefault="003201BA" w:rsidP="003201BA">
            <w:pPr>
              <w:rPr>
                <w:sz w:val="24"/>
                <w:szCs w:val="24"/>
              </w:rPr>
            </w:pPr>
          </w:p>
        </w:tc>
        <w:tc>
          <w:tcPr>
            <w:tcW w:w="1280" w:type="dxa"/>
            <w:vAlign w:val="bottom"/>
          </w:tcPr>
          <w:p w:rsidR="003201BA" w:rsidRPr="003201BA" w:rsidRDefault="003201BA" w:rsidP="003201BA">
            <w:pPr>
              <w:rPr>
                <w:sz w:val="24"/>
                <w:szCs w:val="24"/>
              </w:rPr>
            </w:pPr>
          </w:p>
        </w:tc>
        <w:tc>
          <w:tcPr>
            <w:tcW w:w="460" w:type="dxa"/>
            <w:vAlign w:val="bottom"/>
          </w:tcPr>
          <w:p w:rsidR="003201BA" w:rsidRPr="003201BA" w:rsidRDefault="003201BA" w:rsidP="003201BA">
            <w:pPr>
              <w:rPr>
                <w:sz w:val="24"/>
                <w:szCs w:val="24"/>
              </w:rPr>
            </w:pPr>
          </w:p>
        </w:tc>
        <w:tc>
          <w:tcPr>
            <w:tcW w:w="6" w:type="dxa"/>
            <w:vAlign w:val="bottom"/>
          </w:tcPr>
          <w:p w:rsidR="003201BA" w:rsidRPr="003201BA" w:rsidRDefault="003201BA" w:rsidP="003201BA">
            <w:pPr>
              <w:rPr>
                <w:sz w:val="2"/>
                <w:szCs w:val="2"/>
              </w:rPr>
            </w:pPr>
          </w:p>
        </w:tc>
      </w:tr>
      <w:tr w:rsidR="003201BA" w:rsidRPr="003201BA" w:rsidTr="00F81EF1">
        <w:trPr>
          <w:trHeight w:val="246"/>
        </w:trPr>
        <w:tc>
          <w:tcPr>
            <w:tcW w:w="220" w:type="dxa"/>
            <w:vAlign w:val="bottom"/>
          </w:tcPr>
          <w:p w:rsidR="003201BA" w:rsidRPr="003201BA" w:rsidRDefault="003201BA" w:rsidP="003201BA">
            <w:pPr>
              <w:rPr>
                <w:sz w:val="21"/>
                <w:szCs w:val="21"/>
              </w:rPr>
            </w:pPr>
          </w:p>
        </w:tc>
        <w:tc>
          <w:tcPr>
            <w:tcW w:w="1440" w:type="dxa"/>
            <w:vAlign w:val="bottom"/>
          </w:tcPr>
          <w:p w:rsidR="003201BA" w:rsidRPr="003201BA" w:rsidRDefault="003201BA" w:rsidP="003201BA">
            <w:pPr>
              <w:rPr>
                <w:sz w:val="21"/>
                <w:szCs w:val="21"/>
              </w:rPr>
            </w:pPr>
          </w:p>
        </w:tc>
        <w:tc>
          <w:tcPr>
            <w:tcW w:w="560" w:type="dxa"/>
            <w:vAlign w:val="bottom"/>
          </w:tcPr>
          <w:p w:rsidR="003201BA" w:rsidRPr="003201BA" w:rsidRDefault="003201BA" w:rsidP="003201BA">
            <w:pPr>
              <w:rPr>
                <w:sz w:val="21"/>
                <w:szCs w:val="21"/>
              </w:rPr>
            </w:pPr>
          </w:p>
        </w:tc>
        <w:tc>
          <w:tcPr>
            <w:tcW w:w="280" w:type="dxa"/>
            <w:tcBorders>
              <w:top w:val="nil"/>
              <w:left w:val="nil"/>
              <w:bottom w:val="nil"/>
              <w:right w:val="single" w:sz="8" w:space="0" w:color="auto"/>
            </w:tcBorders>
            <w:vAlign w:val="bottom"/>
          </w:tcPr>
          <w:p w:rsidR="003201BA" w:rsidRPr="003201BA" w:rsidRDefault="003201BA" w:rsidP="003201BA">
            <w:pPr>
              <w:rPr>
                <w:sz w:val="21"/>
                <w:szCs w:val="21"/>
              </w:rPr>
            </w:pPr>
          </w:p>
        </w:tc>
        <w:tc>
          <w:tcPr>
            <w:tcW w:w="2240" w:type="dxa"/>
            <w:gridSpan w:val="2"/>
            <w:tcBorders>
              <w:top w:val="single" w:sz="8" w:space="0" w:color="auto"/>
              <w:left w:val="nil"/>
              <w:bottom w:val="nil"/>
              <w:right w:val="single" w:sz="8" w:space="0" w:color="auto"/>
            </w:tcBorders>
            <w:vAlign w:val="bottom"/>
            <w:hideMark/>
          </w:tcPr>
          <w:p w:rsidR="003201BA" w:rsidRPr="003201BA" w:rsidRDefault="003201BA" w:rsidP="00636526">
            <w:pPr>
              <w:ind w:left="140"/>
              <w:jc w:val="center"/>
            </w:pPr>
            <w:r w:rsidRPr="003201BA">
              <w:rPr>
                <w:sz w:val="16"/>
                <w:szCs w:val="16"/>
              </w:rPr>
              <w:t>Направление Главе</w:t>
            </w:r>
          </w:p>
        </w:tc>
        <w:tc>
          <w:tcPr>
            <w:tcW w:w="740" w:type="dxa"/>
            <w:vAlign w:val="bottom"/>
          </w:tcPr>
          <w:p w:rsidR="003201BA" w:rsidRPr="003201BA" w:rsidRDefault="003201BA" w:rsidP="003201BA">
            <w:pPr>
              <w:rPr>
                <w:sz w:val="21"/>
                <w:szCs w:val="21"/>
              </w:rPr>
            </w:pPr>
          </w:p>
        </w:tc>
        <w:tc>
          <w:tcPr>
            <w:tcW w:w="120" w:type="dxa"/>
            <w:vAlign w:val="bottom"/>
          </w:tcPr>
          <w:p w:rsidR="003201BA" w:rsidRPr="003201BA" w:rsidRDefault="003201BA" w:rsidP="003201BA">
            <w:pPr>
              <w:rPr>
                <w:sz w:val="21"/>
                <w:szCs w:val="21"/>
              </w:rPr>
            </w:pPr>
          </w:p>
        </w:tc>
        <w:tc>
          <w:tcPr>
            <w:tcW w:w="500" w:type="dxa"/>
            <w:vAlign w:val="bottom"/>
          </w:tcPr>
          <w:p w:rsidR="003201BA" w:rsidRPr="003201BA" w:rsidRDefault="003201BA" w:rsidP="003201BA">
            <w:pPr>
              <w:rPr>
                <w:sz w:val="21"/>
                <w:szCs w:val="21"/>
              </w:rPr>
            </w:pPr>
          </w:p>
        </w:tc>
        <w:tc>
          <w:tcPr>
            <w:tcW w:w="840" w:type="dxa"/>
            <w:vAlign w:val="bottom"/>
          </w:tcPr>
          <w:p w:rsidR="003201BA" w:rsidRPr="003201BA" w:rsidRDefault="003201BA" w:rsidP="003201BA">
            <w:pPr>
              <w:rPr>
                <w:sz w:val="21"/>
                <w:szCs w:val="21"/>
              </w:rPr>
            </w:pPr>
          </w:p>
        </w:tc>
        <w:tc>
          <w:tcPr>
            <w:tcW w:w="780" w:type="dxa"/>
            <w:vAlign w:val="bottom"/>
          </w:tcPr>
          <w:p w:rsidR="003201BA" w:rsidRPr="003201BA" w:rsidRDefault="003201BA" w:rsidP="003201BA">
            <w:pPr>
              <w:rPr>
                <w:sz w:val="21"/>
                <w:szCs w:val="21"/>
              </w:rPr>
            </w:pPr>
          </w:p>
        </w:tc>
        <w:tc>
          <w:tcPr>
            <w:tcW w:w="1280" w:type="dxa"/>
            <w:vAlign w:val="bottom"/>
          </w:tcPr>
          <w:p w:rsidR="003201BA" w:rsidRPr="003201BA" w:rsidRDefault="003201BA" w:rsidP="003201BA">
            <w:pPr>
              <w:rPr>
                <w:sz w:val="21"/>
                <w:szCs w:val="21"/>
              </w:rPr>
            </w:pPr>
          </w:p>
        </w:tc>
        <w:tc>
          <w:tcPr>
            <w:tcW w:w="460" w:type="dxa"/>
            <w:vAlign w:val="bottom"/>
          </w:tcPr>
          <w:p w:rsidR="003201BA" w:rsidRPr="003201BA" w:rsidRDefault="003201BA" w:rsidP="003201BA">
            <w:pPr>
              <w:rPr>
                <w:sz w:val="21"/>
                <w:szCs w:val="21"/>
              </w:rPr>
            </w:pPr>
          </w:p>
        </w:tc>
        <w:tc>
          <w:tcPr>
            <w:tcW w:w="6" w:type="dxa"/>
            <w:vAlign w:val="bottom"/>
          </w:tcPr>
          <w:p w:rsidR="003201BA" w:rsidRPr="003201BA" w:rsidRDefault="003201BA" w:rsidP="003201BA">
            <w:pPr>
              <w:rPr>
                <w:sz w:val="2"/>
                <w:szCs w:val="2"/>
              </w:rPr>
            </w:pPr>
          </w:p>
        </w:tc>
      </w:tr>
      <w:tr w:rsidR="003201BA" w:rsidRPr="003201BA" w:rsidTr="00F81EF1">
        <w:trPr>
          <w:trHeight w:val="31"/>
        </w:trPr>
        <w:tc>
          <w:tcPr>
            <w:tcW w:w="220" w:type="dxa"/>
            <w:vAlign w:val="bottom"/>
          </w:tcPr>
          <w:p w:rsidR="003201BA" w:rsidRPr="003201BA" w:rsidRDefault="003201BA" w:rsidP="003201BA">
            <w:pPr>
              <w:rPr>
                <w:sz w:val="2"/>
                <w:szCs w:val="2"/>
              </w:rPr>
            </w:pPr>
          </w:p>
        </w:tc>
        <w:tc>
          <w:tcPr>
            <w:tcW w:w="144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560" w:type="dxa"/>
            <w:vAlign w:val="bottom"/>
          </w:tcPr>
          <w:p w:rsidR="003201BA" w:rsidRPr="003201BA" w:rsidRDefault="003201BA" w:rsidP="003201BA">
            <w:pPr>
              <w:rPr>
                <w:sz w:val="2"/>
                <w:szCs w:val="2"/>
              </w:rPr>
            </w:pPr>
          </w:p>
        </w:tc>
        <w:tc>
          <w:tcPr>
            <w:tcW w:w="280" w:type="dxa"/>
            <w:vMerge w:val="restart"/>
            <w:tcBorders>
              <w:top w:val="nil"/>
              <w:left w:val="nil"/>
              <w:bottom w:val="nil"/>
              <w:right w:val="single" w:sz="8" w:space="0" w:color="auto"/>
            </w:tcBorders>
            <w:vAlign w:val="bottom"/>
          </w:tcPr>
          <w:p w:rsidR="003201BA" w:rsidRPr="003201BA" w:rsidRDefault="003201BA" w:rsidP="003201BA">
            <w:pPr>
              <w:rPr>
                <w:sz w:val="2"/>
                <w:szCs w:val="2"/>
              </w:rPr>
            </w:pPr>
          </w:p>
        </w:tc>
        <w:tc>
          <w:tcPr>
            <w:tcW w:w="2240" w:type="dxa"/>
            <w:gridSpan w:val="2"/>
            <w:vMerge w:val="restart"/>
            <w:tcBorders>
              <w:top w:val="nil"/>
              <w:left w:val="nil"/>
              <w:bottom w:val="nil"/>
              <w:right w:val="single" w:sz="8" w:space="0" w:color="auto"/>
            </w:tcBorders>
            <w:vAlign w:val="bottom"/>
            <w:hideMark/>
          </w:tcPr>
          <w:p w:rsidR="003201BA" w:rsidRPr="003201BA" w:rsidRDefault="00636526" w:rsidP="00636526">
            <w:pPr>
              <w:ind w:left="140"/>
              <w:jc w:val="center"/>
            </w:pPr>
            <w:r>
              <w:rPr>
                <w:sz w:val="16"/>
                <w:szCs w:val="16"/>
                <w:lang w:val="en-US"/>
              </w:rPr>
              <w:t>c</w:t>
            </w:r>
            <w:proofErr w:type="spellStart"/>
            <w:r w:rsidR="003201BA" w:rsidRPr="003201BA">
              <w:rPr>
                <w:sz w:val="16"/>
                <w:szCs w:val="16"/>
              </w:rPr>
              <w:t>ельского</w:t>
            </w:r>
            <w:proofErr w:type="spellEnd"/>
            <w:r w:rsidR="003201BA" w:rsidRPr="003201BA">
              <w:rPr>
                <w:sz w:val="16"/>
                <w:szCs w:val="16"/>
              </w:rPr>
              <w:t xml:space="preserve"> поселения</w:t>
            </w:r>
          </w:p>
        </w:tc>
        <w:tc>
          <w:tcPr>
            <w:tcW w:w="740" w:type="dxa"/>
            <w:vMerge w:val="restart"/>
            <w:vAlign w:val="bottom"/>
          </w:tcPr>
          <w:p w:rsidR="003201BA" w:rsidRPr="003201BA" w:rsidRDefault="003201BA" w:rsidP="003201BA">
            <w:pPr>
              <w:rPr>
                <w:sz w:val="2"/>
                <w:szCs w:val="2"/>
              </w:rPr>
            </w:pPr>
          </w:p>
        </w:tc>
        <w:tc>
          <w:tcPr>
            <w:tcW w:w="12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50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84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780" w:type="dxa"/>
            <w:vAlign w:val="bottom"/>
          </w:tcPr>
          <w:p w:rsidR="003201BA" w:rsidRPr="003201BA" w:rsidRDefault="003201BA" w:rsidP="003201BA">
            <w:pPr>
              <w:rPr>
                <w:sz w:val="2"/>
                <w:szCs w:val="2"/>
              </w:rPr>
            </w:pPr>
          </w:p>
        </w:tc>
        <w:tc>
          <w:tcPr>
            <w:tcW w:w="128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46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6" w:type="dxa"/>
            <w:vAlign w:val="bottom"/>
          </w:tcPr>
          <w:p w:rsidR="003201BA" w:rsidRPr="003201BA" w:rsidRDefault="003201BA" w:rsidP="003201BA">
            <w:pPr>
              <w:rPr>
                <w:sz w:val="2"/>
                <w:szCs w:val="2"/>
              </w:rPr>
            </w:pPr>
          </w:p>
        </w:tc>
      </w:tr>
      <w:tr w:rsidR="003201BA" w:rsidRPr="003201BA" w:rsidTr="00F81EF1">
        <w:trPr>
          <w:trHeight w:val="134"/>
        </w:trPr>
        <w:tc>
          <w:tcPr>
            <w:tcW w:w="220" w:type="dxa"/>
            <w:tcBorders>
              <w:top w:val="nil"/>
              <w:left w:val="nil"/>
              <w:bottom w:val="nil"/>
              <w:right w:val="single" w:sz="8" w:space="0" w:color="auto"/>
            </w:tcBorders>
            <w:vAlign w:val="bottom"/>
          </w:tcPr>
          <w:p w:rsidR="003201BA" w:rsidRPr="003201BA" w:rsidRDefault="003201BA" w:rsidP="003201BA">
            <w:pPr>
              <w:rPr>
                <w:sz w:val="11"/>
                <w:szCs w:val="11"/>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jc w:val="center"/>
            </w:pPr>
            <w:r w:rsidRPr="003201BA">
              <w:rPr>
                <w:w w:val="99"/>
                <w:sz w:val="16"/>
                <w:szCs w:val="16"/>
              </w:rPr>
              <w:t>Ежегодный</w:t>
            </w:r>
          </w:p>
        </w:tc>
        <w:tc>
          <w:tcPr>
            <w:tcW w:w="560" w:type="dxa"/>
            <w:vAlign w:val="bottom"/>
          </w:tcPr>
          <w:p w:rsidR="003201BA" w:rsidRPr="003201BA" w:rsidRDefault="003201BA" w:rsidP="003201BA">
            <w:pPr>
              <w:rPr>
                <w:sz w:val="11"/>
                <w:szCs w:val="11"/>
              </w:rPr>
            </w:pPr>
          </w:p>
        </w:tc>
        <w:tc>
          <w:tcPr>
            <w:tcW w:w="280" w:type="dxa"/>
            <w:vMerge/>
            <w:tcBorders>
              <w:top w:val="nil"/>
              <w:left w:val="nil"/>
              <w:bottom w:val="nil"/>
              <w:right w:val="single" w:sz="8" w:space="0" w:color="auto"/>
            </w:tcBorders>
            <w:vAlign w:val="center"/>
            <w:hideMark/>
          </w:tcPr>
          <w:p w:rsidR="003201BA" w:rsidRPr="003201BA" w:rsidRDefault="003201BA" w:rsidP="003201BA">
            <w:pPr>
              <w:rPr>
                <w:sz w:val="2"/>
                <w:szCs w:val="2"/>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Merge/>
            <w:vAlign w:val="center"/>
            <w:hideMark/>
          </w:tcPr>
          <w:p w:rsidR="003201BA" w:rsidRPr="003201BA" w:rsidRDefault="003201BA" w:rsidP="003201BA">
            <w:pPr>
              <w:rPr>
                <w:sz w:val="2"/>
                <w:szCs w:val="2"/>
              </w:rPr>
            </w:pPr>
          </w:p>
        </w:tc>
        <w:tc>
          <w:tcPr>
            <w:tcW w:w="120" w:type="dxa"/>
            <w:tcBorders>
              <w:top w:val="nil"/>
              <w:left w:val="single" w:sz="8" w:space="0" w:color="auto"/>
              <w:bottom w:val="nil"/>
              <w:right w:val="nil"/>
            </w:tcBorders>
            <w:vAlign w:val="bottom"/>
          </w:tcPr>
          <w:p w:rsidR="003201BA" w:rsidRPr="003201BA" w:rsidRDefault="003201BA" w:rsidP="003201BA">
            <w:pPr>
              <w:rPr>
                <w:sz w:val="11"/>
                <w:szCs w:val="11"/>
              </w:rPr>
            </w:pPr>
          </w:p>
        </w:tc>
        <w:tc>
          <w:tcPr>
            <w:tcW w:w="1340" w:type="dxa"/>
            <w:gridSpan w:val="2"/>
            <w:vMerge w:val="restart"/>
            <w:tcBorders>
              <w:top w:val="nil"/>
              <w:left w:val="nil"/>
              <w:bottom w:val="nil"/>
              <w:right w:val="single" w:sz="8" w:space="0" w:color="auto"/>
            </w:tcBorders>
            <w:vAlign w:val="bottom"/>
            <w:hideMark/>
          </w:tcPr>
          <w:p w:rsidR="003201BA" w:rsidRPr="003201BA" w:rsidRDefault="003201BA" w:rsidP="003201BA">
            <w:pPr>
              <w:ind w:left="40"/>
            </w:pPr>
            <w:r w:rsidRPr="003201BA">
              <w:rPr>
                <w:sz w:val="16"/>
                <w:szCs w:val="16"/>
              </w:rPr>
              <w:t>Пресечение</w:t>
            </w:r>
          </w:p>
        </w:tc>
        <w:tc>
          <w:tcPr>
            <w:tcW w:w="780" w:type="dxa"/>
            <w:tcBorders>
              <w:top w:val="nil"/>
              <w:left w:val="nil"/>
              <w:bottom w:val="nil"/>
              <w:right w:val="single" w:sz="8" w:space="0" w:color="auto"/>
            </w:tcBorders>
            <w:vAlign w:val="bottom"/>
          </w:tcPr>
          <w:p w:rsidR="003201BA" w:rsidRPr="003201BA" w:rsidRDefault="003201BA" w:rsidP="003201BA">
            <w:pPr>
              <w:rPr>
                <w:sz w:val="11"/>
                <w:szCs w:val="11"/>
              </w:rPr>
            </w:pPr>
          </w:p>
        </w:tc>
        <w:tc>
          <w:tcPr>
            <w:tcW w:w="1740" w:type="dxa"/>
            <w:gridSpan w:val="2"/>
            <w:vMerge w:val="restart"/>
            <w:tcBorders>
              <w:top w:val="nil"/>
              <w:left w:val="nil"/>
              <w:bottom w:val="nil"/>
              <w:right w:val="single" w:sz="8" w:space="0" w:color="auto"/>
            </w:tcBorders>
            <w:vAlign w:val="bottom"/>
            <w:hideMark/>
          </w:tcPr>
          <w:p w:rsidR="003201BA" w:rsidRPr="00636526" w:rsidRDefault="003201BA" w:rsidP="003201BA">
            <w:pPr>
              <w:ind w:right="40"/>
              <w:jc w:val="center"/>
            </w:pPr>
            <w:r w:rsidRPr="00636526">
              <w:rPr>
                <w:w w:val="99"/>
                <w:sz w:val="16"/>
                <w:szCs w:val="16"/>
              </w:rPr>
              <w:t>Возбуждение дела</w:t>
            </w:r>
          </w:p>
        </w:tc>
        <w:tc>
          <w:tcPr>
            <w:tcW w:w="6" w:type="dxa"/>
            <w:vAlign w:val="bottom"/>
          </w:tcPr>
          <w:p w:rsidR="003201BA" w:rsidRPr="003201BA" w:rsidRDefault="003201BA" w:rsidP="003201BA">
            <w:pPr>
              <w:rPr>
                <w:sz w:val="2"/>
                <w:szCs w:val="2"/>
              </w:rPr>
            </w:pPr>
          </w:p>
        </w:tc>
      </w:tr>
      <w:tr w:rsidR="003201BA" w:rsidRPr="003201BA" w:rsidTr="00F81EF1">
        <w:trPr>
          <w:trHeight w:val="113"/>
        </w:trPr>
        <w:tc>
          <w:tcPr>
            <w:tcW w:w="22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9"/>
                <w:szCs w:val="9"/>
              </w:rPr>
            </w:pPr>
          </w:p>
        </w:tc>
        <w:tc>
          <w:tcPr>
            <w:tcW w:w="2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40" w:type="dxa"/>
            <w:gridSpan w:val="2"/>
            <w:vMerge w:val="restart"/>
            <w:tcBorders>
              <w:top w:val="nil"/>
              <w:left w:val="nil"/>
              <w:bottom w:val="nil"/>
              <w:right w:val="single" w:sz="8" w:space="0" w:color="auto"/>
            </w:tcBorders>
            <w:vAlign w:val="bottom"/>
            <w:hideMark/>
          </w:tcPr>
          <w:p w:rsidR="003201BA" w:rsidRPr="003201BA" w:rsidRDefault="003201BA" w:rsidP="00636526">
            <w:pPr>
              <w:spacing w:line="182" w:lineRule="exact"/>
              <w:ind w:left="140"/>
              <w:jc w:val="center"/>
            </w:pPr>
            <w:r w:rsidRPr="003201BA">
              <w:rPr>
                <w:sz w:val="16"/>
                <w:szCs w:val="16"/>
              </w:rPr>
              <w:t>мотивированного</w:t>
            </w:r>
          </w:p>
        </w:tc>
        <w:tc>
          <w:tcPr>
            <w:tcW w:w="740" w:type="dxa"/>
            <w:vAlign w:val="bottom"/>
          </w:tcPr>
          <w:p w:rsidR="003201BA" w:rsidRPr="003201BA" w:rsidRDefault="003201BA" w:rsidP="003201BA">
            <w:pPr>
              <w:rPr>
                <w:sz w:val="9"/>
                <w:szCs w:val="9"/>
              </w:rPr>
            </w:pPr>
          </w:p>
        </w:tc>
        <w:tc>
          <w:tcPr>
            <w:tcW w:w="120" w:type="dxa"/>
            <w:tcBorders>
              <w:top w:val="nil"/>
              <w:left w:val="single" w:sz="8" w:space="0" w:color="auto"/>
              <w:bottom w:val="nil"/>
              <w:right w:val="nil"/>
            </w:tcBorders>
            <w:vAlign w:val="bottom"/>
          </w:tcPr>
          <w:p w:rsidR="003201BA" w:rsidRPr="003201BA" w:rsidRDefault="003201BA" w:rsidP="003201BA">
            <w:pPr>
              <w:rPr>
                <w:sz w:val="9"/>
                <w:szCs w:val="9"/>
              </w:rPr>
            </w:pPr>
          </w:p>
        </w:tc>
        <w:tc>
          <w:tcPr>
            <w:tcW w:w="2180" w:type="dxa"/>
            <w:gridSpan w:val="2"/>
            <w:vMerge/>
            <w:tcBorders>
              <w:top w:val="nil"/>
              <w:left w:val="single" w:sz="8" w:space="0" w:color="auto"/>
              <w:bottom w:val="nil"/>
              <w:right w:val="nil"/>
            </w:tcBorders>
            <w:vAlign w:val="center"/>
            <w:hideMark/>
          </w:tcPr>
          <w:p w:rsidR="003201BA" w:rsidRPr="003201BA" w:rsidRDefault="003201BA" w:rsidP="003201BA"/>
        </w:tc>
        <w:tc>
          <w:tcPr>
            <w:tcW w:w="7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00" w:type="dxa"/>
            <w:gridSpan w:val="2"/>
            <w:vMerge/>
            <w:tcBorders>
              <w:top w:val="nil"/>
              <w:left w:val="nil"/>
              <w:bottom w:val="nil"/>
              <w:right w:val="single" w:sz="8" w:space="0" w:color="auto"/>
            </w:tcBorders>
            <w:vAlign w:val="center"/>
            <w:hideMark/>
          </w:tcPr>
          <w:p w:rsidR="003201BA" w:rsidRPr="00636526" w:rsidRDefault="003201BA" w:rsidP="003201BA"/>
        </w:tc>
        <w:tc>
          <w:tcPr>
            <w:tcW w:w="6" w:type="dxa"/>
            <w:vAlign w:val="bottom"/>
          </w:tcPr>
          <w:p w:rsidR="003201BA" w:rsidRPr="003201BA" w:rsidRDefault="003201BA" w:rsidP="003201BA">
            <w:pPr>
              <w:rPr>
                <w:sz w:val="2"/>
                <w:szCs w:val="2"/>
              </w:rPr>
            </w:pPr>
          </w:p>
        </w:tc>
      </w:tr>
      <w:tr w:rsidR="003201BA" w:rsidRPr="003201BA" w:rsidTr="00F81EF1">
        <w:trPr>
          <w:trHeight w:val="70"/>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w w:val="99"/>
                <w:sz w:val="16"/>
                <w:szCs w:val="16"/>
              </w:rPr>
              <w:t>план</w:t>
            </w: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Align w:val="bottom"/>
          </w:tcPr>
          <w:p w:rsidR="003201BA" w:rsidRPr="003201BA" w:rsidRDefault="003201BA" w:rsidP="003201BA">
            <w:pPr>
              <w:rPr>
                <w:sz w:val="6"/>
                <w:szCs w:val="6"/>
              </w:rPr>
            </w:pPr>
          </w:p>
        </w:tc>
        <w:tc>
          <w:tcPr>
            <w:tcW w:w="120" w:type="dxa"/>
            <w:tcBorders>
              <w:top w:val="nil"/>
              <w:left w:val="single" w:sz="8" w:space="0" w:color="auto"/>
              <w:bottom w:val="nil"/>
              <w:right w:val="nil"/>
            </w:tcBorders>
            <w:vAlign w:val="bottom"/>
          </w:tcPr>
          <w:p w:rsidR="003201BA" w:rsidRPr="003201BA" w:rsidRDefault="003201BA" w:rsidP="003201BA">
            <w:pPr>
              <w:rPr>
                <w:sz w:val="6"/>
                <w:szCs w:val="6"/>
              </w:rPr>
            </w:pPr>
          </w:p>
        </w:tc>
        <w:tc>
          <w:tcPr>
            <w:tcW w:w="1340" w:type="dxa"/>
            <w:gridSpan w:val="2"/>
            <w:vMerge w:val="restart"/>
            <w:tcBorders>
              <w:top w:val="nil"/>
              <w:left w:val="nil"/>
              <w:bottom w:val="nil"/>
              <w:right w:val="single" w:sz="8" w:space="0" w:color="auto"/>
            </w:tcBorders>
            <w:vAlign w:val="bottom"/>
            <w:hideMark/>
          </w:tcPr>
          <w:p w:rsidR="003201BA" w:rsidRPr="003201BA" w:rsidRDefault="003201BA" w:rsidP="003201BA">
            <w:pPr>
              <w:ind w:left="40"/>
            </w:pPr>
            <w:r w:rsidRPr="003201BA">
              <w:rPr>
                <w:sz w:val="16"/>
                <w:szCs w:val="16"/>
              </w:rPr>
              <w:t>нарушений</w:t>
            </w:r>
          </w:p>
        </w:tc>
        <w:tc>
          <w:tcPr>
            <w:tcW w:w="7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740" w:type="dxa"/>
            <w:gridSpan w:val="2"/>
            <w:vMerge w:val="restart"/>
            <w:tcBorders>
              <w:top w:val="nil"/>
              <w:left w:val="nil"/>
              <w:bottom w:val="nil"/>
              <w:right w:val="single" w:sz="8" w:space="0" w:color="auto"/>
            </w:tcBorders>
            <w:vAlign w:val="bottom"/>
            <w:hideMark/>
          </w:tcPr>
          <w:p w:rsidR="003201BA" w:rsidRPr="00636526" w:rsidRDefault="003201BA" w:rsidP="003201BA">
            <w:pPr>
              <w:spacing w:line="182" w:lineRule="exact"/>
              <w:ind w:right="20"/>
              <w:jc w:val="center"/>
            </w:pPr>
            <w:r w:rsidRPr="00636526">
              <w:rPr>
                <w:w w:val="98"/>
                <w:sz w:val="16"/>
                <w:szCs w:val="16"/>
              </w:rPr>
              <w:t>об</w:t>
            </w:r>
          </w:p>
        </w:tc>
        <w:tc>
          <w:tcPr>
            <w:tcW w:w="6" w:type="dxa"/>
            <w:vAlign w:val="bottom"/>
          </w:tcPr>
          <w:p w:rsidR="003201BA" w:rsidRPr="003201BA" w:rsidRDefault="003201BA" w:rsidP="003201BA">
            <w:pPr>
              <w:rPr>
                <w:sz w:val="2"/>
                <w:szCs w:val="2"/>
              </w:rPr>
            </w:pPr>
          </w:p>
        </w:tc>
      </w:tr>
      <w:tr w:rsidR="003201BA" w:rsidRPr="003201BA" w:rsidTr="00F81EF1">
        <w:trPr>
          <w:trHeight w:val="118"/>
        </w:trPr>
        <w:tc>
          <w:tcPr>
            <w:tcW w:w="22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10"/>
                <w:szCs w:val="10"/>
              </w:rPr>
            </w:pPr>
          </w:p>
        </w:tc>
        <w:tc>
          <w:tcPr>
            <w:tcW w:w="28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2240" w:type="dxa"/>
            <w:gridSpan w:val="2"/>
            <w:vMerge w:val="restart"/>
            <w:tcBorders>
              <w:top w:val="nil"/>
              <w:left w:val="nil"/>
              <w:bottom w:val="nil"/>
              <w:right w:val="single" w:sz="8" w:space="0" w:color="auto"/>
            </w:tcBorders>
            <w:vAlign w:val="bottom"/>
            <w:hideMark/>
          </w:tcPr>
          <w:p w:rsidR="003201BA" w:rsidRPr="003201BA" w:rsidRDefault="003201BA" w:rsidP="00636526">
            <w:pPr>
              <w:ind w:left="140"/>
              <w:jc w:val="center"/>
            </w:pPr>
            <w:r w:rsidRPr="003201BA">
              <w:rPr>
                <w:sz w:val="16"/>
                <w:szCs w:val="16"/>
              </w:rPr>
              <w:t>представления для</w:t>
            </w:r>
          </w:p>
        </w:tc>
        <w:tc>
          <w:tcPr>
            <w:tcW w:w="740" w:type="dxa"/>
            <w:vAlign w:val="bottom"/>
          </w:tcPr>
          <w:p w:rsidR="003201BA" w:rsidRPr="003201BA" w:rsidRDefault="003201BA" w:rsidP="003201BA">
            <w:pPr>
              <w:rPr>
                <w:sz w:val="10"/>
                <w:szCs w:val="10"/>
              </w:rPr>
            </w:pPr>
          </w:p>
        </w:tc>
        <w:tc>
          <w:tcPr>
            <w:tcW w:w="120" w:type="dxa"/>
            <w:tcBorders>
              <w:top w:val="nil"/>
              <w:left w:val="single" w:sz="8" w:space="0" w:color="auto"/>
              <w:bottom w:val="nil"/>
              <w:right w:val="nil"/>
            </w:tcBorders>
            <w:vAlign w:val="bottom"/>
          </w:tcPr>
          <w:p w:rsidR="003201BA" w:rsidRPr="003201BA" w:rsidRDefault="003201BA" w:rsidP="003201BA">
            <w:pPr>
              <w:rPr>
                <w:sz w:val="10"/>
                <w:szCs w:val="10"/>
              </w:rPr>
            </w:pPr>
          </w:p>
        </w:tc>
        <w:tc>
          <w:tcPr>
            <w:tcW w:w="2180" w:type="dxa"/>
            <w:gridSpan w:val="2"/>
            <w:vMerge/>
            <w:tcBorders>
              <w:top w:val="nil"/>
              <w:left w:val="single" w:sz="8" w:space="0" w:color="auto"/>
              <w:bottom w:val="nil"/>
              <w:right w:val="nil"/>
            </w:tcBorders>
            <w:vAlign w:val="center"/>
            <w:hideMark/>
          </w:tcPr>
          <w:p w:rsidR="003201BA" w:rsidRPr="003201BA" w:rsidRDefault="003201BA" w:rsidP="003201BA"/>
        </w:tc>
        <w:tc>
          <w:tcPr>
            <w:tcW w:w="78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2200" w:type="dxa"/>
            <w:gridSpan w:val="2"/>
            <w:vMerge/>
            <w:tcBorders>
              <w:top w:val="nil"/>
              <w:left w:val="nil"/>
              <w:bottom w:val="nil"/>
              <w:right w:val="single" w:sz="8" w:space="0" w:color="auto"/>
            </w:tcBorders>
            <w:vAlign w:val="center"/>
            <w:hideMark/>
          </w:tcPr>
          <w:p w:rsidR="003201BA" w:rsidRPr="00636526" w:rsidRDefault="003201BA" w:rsidP="003201BA"/>
        </w:tc>
        <w:tc>
          <w:tcPr>
            <w:tcW w:w="6" w:type="dxa"/>
            <w:vAlign w:val="bottom"/>
          </w:tcPr>
          <w:p w:rsidR="003201BA" w:rsidRPr="003201BA" w:rsidRDefault="003201BA" w:rsidP="003201BA">
            <w:pPr>
              <w:rPr>
                <w:sz w:val="2"/>
                <w:szCs w:val="2"/>
              </w:rPr>
            </w:pPr>
          </w:p>
        </w:tc>
      </w:tr>
      <w:tr w:rsidR="003201BA" w:rsidRPr="003201BA" w:rsidTr="00F81EF1">
        <w:trPr>
          <w:trHeight w:val="67"/>
        </w:trPr>
        <w:tc>
          <w:tcPr>
            <w:tcW w:w="22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spacing w:line="180" w:lineRule="exact"/>
              <w:jc w:val="center"/>
            </w:pPr>
            <w:r w:rsidRPr="003201BA">
              <w:rPr>
                <w:w w:val="98"/>
                <w:sz w:val="16"/>
                <w:szCs w:val="16"/>
              </w:rPr>
              <w:t>проведения</w:t>
            </w:r>
          </w:p>
        </w:tc>
        <w:tc>
          <w:tcPr>
            <w:tcW w:w="560" w:type="dxa"/>
            <w:vAlign w:val="bottom"/>
          </w:tcPr>
          <w:p w:rsidR="003201BA" w:rsidRPr="003201BA" w:rsidRDefault="003201BA" w:rsidP="003201BA">
            <w:pPr>
              <w:rPr>
                <w:sz w:val="5"/>
                <w:szCs w:val="5"/>
              </w:rPr>
            </w:pPr>
          </w:p>
        </w:tc>
        <w:tc>
          <w:tcPr>
            <w:tcW w:w="28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Align w:val="bottom"/>
          </w:tcPr>
          <w:p w:rsidR="003201BA" w:rsidRPr="003201BA" w:rsidRDefault="003201BA" w:rsidP="003201BA">
            <w:pPr>
              <w:rPr>
                <w:sz w:val="5"/>
                <w:szCs w:val="5"/>
              </w:rPr>
            </w:pPr>
          </w:p>
        </w:tc>
        <w:tc>
          <w:tcPr>
            <w:tcW w:w="120" w:type="dxa"/>
            <w:tcBorders>
              <w:top w:val="nil"/>
              <w:left w:val="single" w:sz="8" w:space="0" w:color="auto"/>
              <w:bottom w:val="nil"/>
              <w:right w:val="nil"/>
            </w:tcBorders>
            <w:vAlign w:val="bottom"/>
          </w:tcPr>
          <w:p w:rsidR="003201BA" w:rsidRPr="003201BA" w:rsidRDefault="003201BA" w:rsidP="003201BA">
            <w:pPr>
              <w:rPr>
                <w:sz w:val="5"/>
                <w:szCs w:val="5"/>
              </w:rPr>
            </w:pPr>
          </w:p>
        </w:tc>
        <w:tc>
          <w:tcPr>
            <w:tcW w:w="500" w:type="dxa"/>
            <w:vAlign w:val="bottom"/>
          </w:tcPr>
          <w:p w:rsidR="003201BA" w:rsidRPr="003201BA" w:rsidRDefault="003201BA" w:rsidP="003201BA">
            <w:pPr>
              <w:rPr>
                <w:sz w:val="5"/>
                <w:szCs w:val="5"/>
              </w:rPr>
            </w:pPr>
          </w:p>
        </w:tc>
        <w:tc>
          <w:tcPr>
            <w:tcW w:w="84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78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1740" w:type="dxa"/>
            <w:gridSpan w:val="2"/>
            <w:vMerge w:val="restart"/>
            <w:tcBorders>
              <w:top w:val="nil"/>
              <w:left w:val="nil"/>
              <w:bottom w:val="nil"/>
              <w:right w:val="single" w:sz="8" w:space="0" w:color="auto"/>
            </w:tcBorders>
            <w:vAlign w:val="bottom"/>
            <w:hideMark/>
          </w:tcPr>
          <w:p w:rsidR="003201BA" w:rsidRPr="00636526" w:rsidRDefault="003201BA" w:rsidP="003201BA">
            <w:pPr>
              <w:spacing w:line="180" w:lineRule="exact"/>
              <w:ind w:right="40"/>
              <w:jc w:val="center"/>
            </w:pPr>
            <w:r w:rsidRPr="00636526">
              <w:rPr>
                <w:w w:val="99"/>
                <w:sz w:val="16"/>
                <w:szCs w:val="16"/>
              </w:rPr>
              <w:t>административном</w:t>
            </w:r>
          </w:p>
        </w:tc>
        <w:tc>
          <w:tcPr>
            <w:tcW w:w="6" w:type="dxa"/>
            <w:vAlign w:val="bottom"/>
          </w:tcPr>
          <w:p w:rsidR="003201BA" w:rsidRPr="003201BA" w:rsidRDefault="003201BA" w:rsidP="003201BA">
            <w:pPr>
              <w:rPr>
                <w:sz w:val="2"/>
                <w:szCs w:val="2"/>
              </w:rPr>
            </w:pPr>
          </w:p>
        </w:tc>
      </w:tr>
      <w:tr w:rsidR="003201BA" w:rsidRPr="003201BA" w:rsidTr="00F81EF1">
        <w:trPr>
          <w:trHeight w:val="113"/>
        </w:trPr>
        <w:tc>
          <w:tcPr>
            <w:tcW w:w="22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9"/>
                <w:szCs w:val="9"/>
              </w:rPr>
            </w:pPr>
          </w:p>
        </w:tc>
        <w:tc>
          <w:tcPr>
            <w:tcW w:w="2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40" w:type="dxa"/>
            <w:gridSpan w:val="2"/>
            <w:vMerge w:val="restart"/>
            <w:tcBorders>
              <w:top w:val="nil"/>
              <w:left w:val="nil"/>
              <w:bottom w:val="nil"/>
              <w:right w:val="single" w:sz="8" w:space="0" w:color="auto"/>
            </w:tcBorders>
            <w:vAlign w:val="bottom"/>
            <w:hideMark/>
          </w:tcPr>
          <w:p w:rsidR="003201BA" w:rsidRPr="003201BA" w:rsidRDefault="003201BA" w:rsidP="00636526">
            <w:pPr>
              <w:ind w:left="140"/>
              <w:jc w:val="center"/>
            </w:pPr>
            <w:r w:rsidRPr="003201BA">
              <w:rPr>
                <w:sz w:val="16"/>
                <w:szCs w:val="16"/>
              </w:rPr>
              <w:t>принятия решения о</w:t>
            </w:r>
          </w:p>
        </w:tc>
        <w:tc>
          <w:tcPr>
            <w:tcW w:w="740" w:type="dxa"/>
            <w:vAlign w:val="bottom"/>
          </w:tcPr>
          <w:p w:rsidR="003201BA" w:rsidRPr="003201BA" w:rsidRDefault="003201BA" w:rsidP="003201BA">
            <w:pPr>
              <w:rPr>
                <w:sz w:val="9"/>
                <w:szCs w:val="9"/>
              </w:rPr>
            </w:pPr>
          </w:p>
        </w:tc>
        <w:tc>
          <w:tcPr>
            <w:tcW w:w="120" w:type="dxa"/>
            <w:tcBorders>
              <w:top w:val="nil"/>
              <w:left w:val="single" w:sz="8" w:space="0" w:color="auto"/>
              <w:bottom w:val="nil"/>
              <w:right w:val="nil"/>
            </w:tcBorders>
            <w:vAlign w:val="bottom"/>
          </w:tcPr>
          <w:p w:rsidR="003201BA" w:rsidRPr="003201BA" w:rsidRDefault="003201BA" w:rsidP="003201BA">
            <w:pPr>
              <w:rPr>
                <w:sz w:val="9"/>
                <w:szCs w:val="9"/>
              </w:rPr>
            </w:pPr>
          </w:p>
        </w:tc>
        <w:tc>
          <w:tcPr>
            <w:tcW w:w="500" w:type="dxa"/>
            <w:vAlign w:val="bottom"/>
          </w:tcPr>
          <w:p w:rsidR="003201BA" w:rsidRPr="003201BA" w:rsidRDefault="003201BA" w:rsidP="003201BA">
            <w:pPr>
              <w:rPr>
                <w:sz w:val="9"/>
                <w:szCs w:val="9"/>
              </w:rPr>
            </w:pPr>
          </w:p>
        </w:tc>
        <w:tc>
          <w:tcPr>
            <w:tcW w:w="84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7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00" w:type="dxa"/>
            <w:gridSpan w:val="2"/>
            <w:vMerge/>
            <w:tcBorders>
              <w:top w:val="nil"/>
              <w:left w:val="nil"/>
              <w:bottom w:val="nil"/>
              <w:right w:val="single" w:sz="8" w:space="0" w:color="auto"/>
            </w:tcBorders>
            <w:vAlign w:val="center"/>
            <w:hideMark/>
          </w:tcPr>
          <w:p w:rsidR="003201BA" w:rsidRPr="00636526" w:rsidRDefault="003201BA" w:rsidP="003201BA"/>
        </w:tc>
        <w:tc>
          <w:tcPr>
            <w:tcW w:w="6" w:type="dxa"/>
            <w:vAlign w:val="bottom"/>
          </w:tcPr>
          <w:p w:rsidR="003201BA" w:rsidRPr="003201BA" w:rsidRDefault="003201BA" w:rsidP="003201BA">
            <w:pPr>
              <w:rPr>
                <w:sz w:val="2"/>
                <w:szCs w:val="2"/>
              </w:rPr>
            </w:pPr>
          </w:p>
        </w:tc>
      </w:tr>
      <w:tr w:rsidR="003201BA" w:rsidRPr="003201BA" w:rsidTr="00F81EF1">
        <w:trPr>
          <w:trHeight w:val="72"/>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jc w:val="center"/>
            </w:pPr>
            <w:r w:rsidRPr="003201BA">
              <w:rPr>
                <w:w w:val="98"/>
                <w:sz w:val="16"/>
                <w:szCs w:val="16"/>
              </w:rPr>
              <w:t>проверок,</w:t>
            </w: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Align w:val="bottom"/>
          </w:tcPr>
          <w:p w:rsidR="003201BA" w:rsidRPr="003201BA" w:rsidRDefault="003201BA" w:rsidP="003201BA">
            <w:pPr>
              <w:rPr>
                <w:sz w:val="6"/>
                <w:szCs w:val="6"/>
              </w:rPr>
            </w:pPr>
          </w:p>
        </w:tc>
        <w:tc>
          <w:tcPr>
            <w:tcW w:w="120" w:type="dxa"/>
            <w:tcBorders>
              <w:top w:val="nil"/>
              <w:left w:val="single" w:sz="8" w:space="0" w:color="auto"/>
              <w:bottom w:val="nil"/>
              <w:right w:val="nil"/>
            </w:tcBorders>
            <w:vAlign w:val="bottom"/>
          </w:tcPr>
          <w:p w:rsidR="003201BA" w:rsidRPr="003201BA" w:rsidRDefault="003201BA" w:rsidP="003201BA">
            <w:pPr>
              <w:rPr>
                <w:sz w:val="6"/>
                <w:szCs w:val="6"/>
              </w:rPr>
            </w:pPr>
          </w:p>
        </w:tc>
        <w:tc>
          <w:tcPr>
            <w:tcW w:w="500" w:type="dxa"/>
            <w:vAlign w:val="bottom"/>
          </w:tcPr>
          <w:p w:rsidR="003201BA" w:rsidRPr="003201BA" w:rsidRDefault="003201BA" w:rsidP="003201BA">
            <w:pPr>
              <w:rPr>
                <w:sz w:val="6"/>
                <w:szCs w:val="6"/>
              </w:rPr>
            </w:pPr>
          </w:p>
        </w:tc>
        <w:tc>
          <w:tcPr>
            <w:tcW w:w="84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7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740" w:type="dxa"/>
            <w:gridSpan w:val="2"/>
            <w:vMerge w:val="restart"/>
            <w:tcBorders>
              <w:top w:val="nil"/>
              <w:left w:val="nil"/>
              <w:bottom w:val="nil"/>
              <w:right w:val="single" w:sz="8" w:space="0" w:color="auto"/>
            </w:tcBorders>
            <w:vAlign w:val="bottom"/>
            <w:hideMark/>
          </w:tcPr>
          <w:p w:rsidR="003201BA" w:rsidRPr="00636526" w:rsidRDefault="003201BA" w:rsidP="003201BA">
            <w:pPr>
              <w:ind w:right="20"/>
              <w:jc w:val="center"/>
            </w:pPr>
            <w:r w:rsidRPr="00636526">
              <w:rPr>
                <w:w w:val="99"/>
                <w:sz w:val="16"/>
                <w:szCs w:val="16"/>
              </w:rPr>
              <w:t>правонарушении</w:t>
            </w:r>
          </w:p>
        </w:tc>
        <w:tc>
          <w:tcPr>
            <w:tcW w:w="6" w:type="dxa"/>
            <w:vAlign w:val="bottom"/>
          </w:tcPr>
          <w:p w:rsidR="003201BA" w:rsidRPr="003201BA" w:rsidRDefault="003201BA" w:rsidP="003201BA">
            <w:pPr>
              <w:rPr>
                <w:sz w:val="2"/>
                <w:szCs w:val="2"/>
              </w:rPr>
            </w:pPr>
          </w:p>
        </w:tc>
      </w:tr>
      <w:tr w:rsidR="003201BA" w:rsidRPr="003201BA" w:rsidTr="00F81EF1">
        <w:trPr>
          <w:trHeight w:val="113"/>
        </w:trPr>
        <w:tc>
          <w:tcPr>
            <w:tcW w:w="22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9"/>
                <w:szCs w:val="9"/>
              </w:rPr>
            </w:pPr>
          </w:p>
        </w:tc>
        <w:tc>
          <w:tcPr>
            <w:tcW w:w="2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40" w:type="dxa"/>
            <w:gridSpan w:val="2"/>
            <w:vMerge w:val="restart"/>
            <w:tcBorders>
              <w:top w:val="nil"/>
              <w:left w:val="nil"/>
              <w:bottom w:val="nil"/>
              <w:right w:val="single" w:sz="8" w:space="0" w:color="auto"/>
            </w:tcBorders>
            <w:vAlign w:val="bottom"/>
            <w:hideMark/>
          </w:tcPr>
          <w:p w:rsidR="003201BA" w:rsidRPr="003201BA" w:rsidRDefault="003201BA" w:rsidP="00636526">
            <w:pPr>
              <w:spacing w:line="182" w:lineRule="exact"/>
              <w:ind w:left="140"/>
              <w:jc w:val="center"/>
            </w:pPr>
            <w:r w:rsidRPr="003201BA">
              <w:rPr>
                <w:sz w:val="16"/>
                <w:szCs w:val="16"/>
              </w:rPr>
              <w:t>назначении внеплановой</w:t>
            </w:r>
          </w:p>
        </w:tc>
        <w:tc>
          <w:tcPr>
            <w:tcW w:w="740" w:type="dxa"/>
            <w:vAlign w:val="bottom"/>
          </w:tcPr>
          <w:p w:rsidR="003201BA" w:rsidRPr="003201BA" w:rsidRDefault="003201BA" w:rsidP="003201BA">
            <w:pPr>
              <w:rPr>
                <w:sz w:val="9"/>
                <w:szCs w:val="9"/>
              </w:rPr>
            </w:pPr>
          </w:p>
        </w:tc>
        <w:tc>
          <w:tcPr>
            <w:tcW w:w="120" w:type="dxa"/>
            <w:tcBorders>
              <w:top w:val="nil"/>
              <w:left w:val="single" w:sz="8" w:space="0" w:color="auto"/>
              <w:bottom w:val="nil"/>
              <w:right w:val="nil"/>
            </w:tcBorders>
            <w:vAlign w:val="bottom"/>
          </w:tcPr>
          <w:p w:rsidR="003201BA" w:rsidRPr="003201BA" w:rsidRDefault="003201BA" w:rsidP="003201BA">
            <w:pPr>
              <w:rPr>
                <w:sz w:val="9"/>
                <w:szCs w:val="9"/>
              </w:rPr>
            </w:pPr>
          </w:p>
        </w:tc>
        <w:tc>
          <w:tcPr>
            <w:tcW w:w="500" w:type="dxa"/>
            <w:vAlign w:val="bottom"/>
          </w:tcPr>
          <w:p w:rsidR="003201BA" w:rsidRPr="003201BA" w:rsidRDefault="003201BA" w:rsidP="003201BA">
            <w:pPr>
              <w:rPr>
                <w:sz w:val="9"/>
                <w:szCs w:val="9"/>
              </w:rPr>
            </w:pPr>
          </w:p>
        </w:tc>
        <w:tc>
          <w:tcPr>
            <w:tcW w:w="84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7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00" w:type="dxa"/>
            <w:gridSpan w:val="2"/>
            <w:vMerge/>
            <w:tcBorders>
              <w:top w:val="nil"/>
              <w:left w:val="nil"/>
              <w:bottom w:val="nil"/>
              <w:right w:val="single" w:sz="8" w:space="0" w:color="auto"/>
            </w:tcBorders>
            <w:vAlign w:val="center"/>
            <w:hideMark/>
          </w:tcPr>
          <w:p w:rsidR="003201BA" w:rsidRPr="00636526" w:rsidRDefault="003201BA" w:rsidP="003201BA"/>
        </w:tc>
        <w:tc>
          <w:tcPr>
            <w:tcW w:w="6" w:type="dxa"/>
            <w:vAlign w:val="bottom"/>
          </w:tcPr>
          <w:p w:rsidR="003201BA" w:rsidRPr="003201BA" w:rsidRDefault="003201BA" w:rsidP="003201BA">
            <w:pPr>
              <w:rPr>
                <w:sz w:val="2"/>
                <w:szCs w:val="2"/>
              </w:rPr>
            </w:pPr>
          </w:p>
        </w:tc>
      </w:tr>
      <w:tr w:rsidR="003201BA" w:rsidRPr="003201BA" w:rsidTr="00F81EF1">
        <w:trPr>
          <w:trHeight w:val="70"/>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w w:val="99"/>
                <w:sz w:val="16"/>
                <w:szCs w:val="16"/>
              </w:rPr>
              <w:t>согласованный</w:t>
            </w: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Align w:val="bottom"/>
          </w:tcPr>
          <w:p w:rsidR="003201BA" w:rsidRPr="003201BA" w:rsidRDefault="003201BA" w:rsidP="003201BA">
            <w:pPr>
              <w:rPr>
                <w:sz w:val="6"/>
                <w:szCs w:val="6"/>
              </w:rPr>
            </w:pPr>
          </w:p>
        </w:tc>
        <w:tc>
          <w:tcPr>
            <w:tcW w:w="120" w:type="dxa"/>
            <w:tcBorders>
              <w:top w:val="nil"/>
              <w:left w:val="single" w:sz="8" w:space="0" w:color="auto"/>
              <w:bottom w:val="nil"/>
              <w:right w:val="nil"/>
            </w:tcBorders>
            <w:vAlign w:val="bottom"/>
          </w:tcPr>
          <w:p w:rsidR="003201BA" w:rsidRPr="003201BA" w:rsidRDefault="003201BA" w:rsidP="003201BA">
            <w:pPr>
              <w:rPr>
                <w:sz w:val="6"/>
                <w:szCs w:val="6"/>
              </w:rPr>
            </w:pPr>
          </w:p>
        </w:tc>
        <w:tc>
          <w:tcPr>
            <w:tcW w:w="500" w:type="dxa"/>
            <w:vAlign w:val="bottom"/>
          </w:tcPr>
          <w:p w:rsidR="003201BA" w:rsidRPr="003201BA" w:rsidRDefault="003201BA" w:rsidP="003201BA">
            <w:pPr>
              <w:rPr>
                <w:sz w:val="6"/>
                <w:szCs w:val="6"/>
              </w:rPr>
            </w:pPr>
          </w:p>
        </w:tc>
        <w:tc>
          <w:tcPr>
            <w:tcW w:w="84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7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740" w:type="dxa"/>
            <w:gridSpan w:val="2"/>
            <w:vMerge w:val="restart"/>
            <w:tcBorders>
              <w:top w:val="nil"/>
              <w:left w:val="nil"/>
              <w:bottom w:val="nil"/>
              <w:right w:val="single" w:sz="8" w:space="0" w:color="auto"/>
            </w:tcBorders>
            <w:vAlign w:val="bottom"/>
            <w:hideMark/>
          </w:tcPr>
          <w:p w:rsidR="003201BA" w:rsidRPr="00636526" w:rsidRDefault="003201BA" w:rsidP="003201BA">
            <w:pPr>
              <w:spacing w:line="182" w:lineRule="exact"/>
              <w:ind w:right="20"/>
              <w:jc w:val="center"/>
            </w:pPr>
            <w:r w:rsidRPr="00636526">
              <w:rPr>
                <w:w w:val="99"/>
                <w:sz w:val="16"/>
                <w:szCs w:val="16"/>
              </w:rPr>
              <w:t>(составление</w:t>
            </w:r>
          </w:p>
        </w:tc>
        <w:tc>
          <w:tcPr>
            <w:tcW w:w="6" w:type="dxa"/>
            <w:vAlign w:val="bottom"/>
          </w:tcPr>
          <w:p w:rsidR="003201BA" w:rsidRPr="003201BA" w:rsidRDefault="003201BA" w:rsidP="003201BA">
            <w:pPr>
              <w:rPr>
                <w:sz w:val="2"/>
                <w:szCs w:val="2"/>
              </w:rPr>
            </w:pPr>
          </w:p>
        </w:tc>
      </w:tr>
      <w:tr w:rsidR="003201BA" w:rsidRPr="003201BA" w:rsidTr="00F81EF1">
        <w:trPr>
          <w:trHeight w:val="113"/>
        </w:trPr>
        <w:tc>
          <w:tcPr>
            <w:tcW w:w="22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9"/>
                <w:szCs w:val="9"/>
              </w:rPr>
            </w:pPr>
          </w:p>
        </w:tc>
        <w:tc>
          <w:tcPr>
            <w:tcW w:w="2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40" w:type="dxa"/>
            <w:gridSpan w:val="2"/>
            <w:vMerge w:val="restart"/>
            <w:tcBorders>
              <w:top w:val="nil"/>
              <w:left w:val="nil"/>
              <w:bottom w:val="nil"/>
              <w:right w:val="single" w:sz="8" w:space="0" w:color="auto"/>
            </w:tcBorders>
            <w:vAlign w:val="bottom"/>
            <w:hideMark/>
          </w:tcPr>
          <w:p w:rsidR="003201BA" w:rsidRPr="003201BA" w:rsidRDefault="003201BA" w:rsidP="00636526">
            <w:pPr>
              <w:ind w:left="140"/>
              <w:jc w:val="center"/>
            </w:pPr>
            <w:r w:rsidRPr="003201BA">
              <w:rPr>
                <w:sz w:val="16"/>
                <w:szCs w:val="16"/>
              </w:rPr>
              <w:t>проверки или выдаче</w:t>
            </w:r>
          </w:p>
        </w:tc>
        <w:tc>
          <w:tcPr>
            <w:tcW w:w="740" w:type="dxa"/>
            <w:vAlign w:val="bottom"/>
          </w:tcPr>
          <w:p w:rsidR="003201BA" w:rsidRPr="003201BA" w:rsidRDefault="003201BA" w:rsidP="003201BA">
            <w:pPr>
              <w:rPr>
                <w:sz w:val="9"/>
                <w:szCs w:val="9"/>
              </w:rPr>
            </w:pPr>
          </w:p>
        </w:tc>
        <w:tc>
          <w:tcPr>
            <w:tcW w:w="120" w:type="dxa"/>
            <w:tcBorders>
              <w:top w:val="nil"/>
              <w:left w:val="single" w:sz="8" w:space="0" w:color="auto"/>
              <w:bottom w:val="nil"/>
              <w:right w:val="nil"/>
            </w:tcBorders>
            <w:vAlign w:val="bottom"/>
          </w:tcPr>
          <w:p w:rsidR="003201BA" w:rsidRPr="003201BA" w:rsidRDefault="003201BA" w:rsidP="003201BA">
            <w:pPr>
              <w:rPr>
                <w:sz w:val="9"/>
                <w:szCs w:val="9"/>
              </w:rPr>
            </w:pPr>
          </w:p>
        </w:tc>
        <w:tc>
          <w:tcPr>
            <w:tcW w:w="500" w:type="dxa"/>
            <w:vAlign w:val="bottom"/>
          </w:tcPr>
          <w:p w:rsidR="003201BA" w:rsidRPr="003201BA" w:rsidRDefault="003201BA" w:rsidP="003201BA">
            <w:pPr>
              <w:rPr>
                <w:sz w:val="9"/>
                <w:szCs w:val="9"/>
              </w:rPr>
            </w:pPr>
          </w:p>
        </w:tc>
        <w:tc>
          <w:tcPr>
            <w:tcW w:w="84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780" w:type="dxa"/>
            <w:tcBorders>
              <w:top w:val="nil"/>
              <w:left w:val="nil"/>
              <w:bottom w:val="nil"/>
              <w:right w:val="single" w:sz="8" w:space="0" w:color="auto"/>
            </w:tcBorders>
            <w:vAlign w:val="bottom"/>
          </w:tcPr>
          <w:p w:rsidR="003201BA" w:rsidRPr="003201BA" w:rsidRDefault="003201BA" w:rsidP="003201BA">
            <w:pPr>
              <w:rPr>
                <w:sz w:val="9"/>
                <w:szCs w:val="9"/>
              </w:rPr>
            </w:pPr>
          </w:p>
        </w:tc>
        <w:tc>
          <w:tcPr>
            <w:tcW w:w="2200" w:type="dxa"/>
            <w:gridSpan w:val="2"/>
            <w:vMerge/>
            <w:tcBorders>
              <w:top w:val="nil"/>
              <w:left w:val="nil"/>
              <w:bottom w:val="nil"/>
              <w:right w:val="single" w:sz="8" w:space="0" w:color="auto"/>
            </w:tcBorders>
            <w:vAlign w:val="center"/>
            <w:hideMark/>
          </w:tcPr>
          <w:p w:rsidR="003201BA" w:rsidRPr="00636526" w:rsidRDefault="003201BA" w:rsidP="003201BA"/>
        </w:tc>
        <w:tc>
          <w:tcPr>
            <w:tcW w:w="6" w:type="dxa"/>
            <w:vAlign w:val="bottom"/>
          </w:tcPr>
          <w:p w:rsidR="003201BA" w:rsidRPr="003201BA" w:rsidRDefault="003201BA" w:rsidP="003201BA">
            <w:pPr>
              <w:rPr>
                <w:sz w:val="2"/>
                <w:szCs w:val="2"/>
              </w:rPr>
            </w:pPr>
          </w:p>
        </w:tc>
      </w:tr>
      <w:tr w:rsidR="003201BA" w:rsidRPr="003201BA" w:rsidTr="00F81EF1">
        <w:trPr>
          <w:trHeight w:val="72"/>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jc w:val="center"/>
            </w:pPr>
            <w:r w:rsidRPr="003201BA">
              <w:rPr>
                <w:sz w:val="16"/>
                <w:szCs w:val="16"/>
              </w:rPr>
              <w:t>с Прокуратурой</w:t>
            </w: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Align w:val="bottom"/>
          </w:tcPr>
          <w:p w:rsidR="003201BA" w:rsidRPr="003201BA" w:rsidRDefault="003201BA" w:rsidP="003201BA">
            <w:pPr>
              <w:rPr>
                <w:sz w:val="6"/>
                <w:szCs w:val="6"/>
              </w:rPr>
            </w:pPr>
          </w:p>
        </w:tc>
        <w:tc>
          <w:tcPr>
            <w:tcW w:w="120" w:type="dxa"/>
            <w:tcBorders>
              <w:top w:val="nil"/>
              <w:left w:val="single" w:sz="8" w:space="0" w:color="auto"/>
              <w:bottom w:val="nil"/>
              <w:right w:val="nil"/>
            </w:tcBorders>
            <w:vAlign w:val="bottom"/>
          </w:tcPr>
          <w:p w:rsidR="003201BA" w:rsidRPr="003201BA" w:rsidRDefault="003201BA" w:rsidP="003201BA">
            <w:pPr>
              <w:rPr>
                <w:sz w:val="6"/>
                <w:szCs w:val="6"/>
              </w:rPr>
            </w:pPr>
          </w:p>
        </w:tc>
        <w:tc>
          <w:tcPr>
            <w:tcW w:w="500" w:type="dxa"/>
            <w:vAlign w:val="bottom"/>
          </w:tcPr>
          <w:p w:rsidR="003201BA" w:rsidRPr="003201BA" w:rsidRDefault="003201BA" w:rsidP="003201BA">
            <w:pPr>
              <w:rPr>
                <w:sz w:val="6"/>
                <w:szCs w:val="6"/>
              </w:rPr>
            </w:pPr>
          </w:p>
        </w:tc>
        <w:tc>
          <w:tcPr>
            <w:tcW w:w="84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7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740" w:type="dxa"/>
            <w:gridSpan w:val="2"/>
            <w:vMerge w:val="restart"/>
            <w:tcBorders>
              <w:top w:val="nil"/>
              <w:left w:val="nil"/>
              <w:bottom w:val="nil"/>
              <w:right w:val="single" w:sz="8" w:space="0" w:color="auto"/>
            </w:tcBorders>
            <w:vAlign w:val="bottom"/>
            <w:hideMark/>
          </w:tcPr>
          <w:p w:rsidR="003201BA" w:rsidRPr="00636526" w:rsidRDefault="003201BA" w:rsidP="003201BA">
            <w:pPr>
              <w:ind w:right="20"/>
              <w:jc w:val="center"/>
            </w:pPr>
            <w:r w:rsidRPr="00636526">
              <w:rPr>
                <w:sz w:val="16"/>
                <w:szCs w:val="16"/>
              </w:rPr>
              <w:t>протокола)</w:t>
            </w:r>
          </w:p>
        </w:tc>
        <w:tc>
          <w:tcPr>
            <w:tcW w:w="6" w:type="dxa"/>
            <w:vAlign w:val="bottom"/>
          </w:tcPr>
          <w:p w:rsidR="003201BA" w:rsidRPr="003201BA" w:rsidRDefault="003201BA" w:rsidP="003201BA">
            <w:pPr>
              <w:rPr>
                <w:sz w:val="2"/>
                <w:szCs w:val="2"/>
              </w:rPr>
            </w:pPr>
          </w:p>
        </w:tc>
      </w:tr>
      <w:tr w:rsidR="003201BA" w:rsidRPr="003201BA" w:rsidTr="00F81EF1">
        <w:trPr>
          <w:trHeight w:val="118"/>
        </w:trPr>
        <w:tc>
          <w:tcPr>
            <w:tcW w:w="22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10"/>
                <w:szCs w:val="10"/>
              </w:rPr>
            </w:pPr>
          </w:p>
        </w:tc>
        <w:tc>
          <w:tcPr>
            <w:tcW w:w="28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2240" w:type="dxa"/>
            <w:gridSpan w:val="2"/>
            <w:vMerge w:val="restart"/>
            <w:tcBorders>
              <w:top w:val="nil"/>
              <w:left w:val="nil"/>
              <w:bottom w:val="nil"/>
              <w:right w:val="single" w:sz="8" w:space="0" w:color="auto"/>
            </w:tcBorders>
            <w:vAlign w:val="bottom"/>
            <w:hideMark/>
          </w:tcPr>
          <w:p w:rsidR="003201BA" w:rsidRPr="003201BA" w:rsidRDefault="003201BA" w:rsidP="00636526">
            <w:pPr>
              <w:ind w:left="140"/>
              <w:jc w:val="center"/>
            </w:pPr>
            <w:r w:rsidRPr="003201BA">
              <w:rPr>
                <w:sz w:val="16"/>
                <w:szCs w:val="16"/>
              </w:rPr>
              <w:t>предостережения</w:t>
            </w:r>
          </w:p>
        </w:tc>
        <w:tc>
          <w:tcPr>
            <w:tcW w:w="740" w:type="dxa"/>
            <w:vAlign w:val="bottom"/>
          </w:tcPr>
          <w:p w:rsidR="003201BA" w:rsidRPr="003201BA" w:rsidRDefault="003201BA" w:rsidP="003201BA">
            <w:pPr>
              <w:rPr>
                <w:sz w:val="10"/>
                <w:szCs w:val="10"/>
              </w:rPr>
            </w:pPr>
          </w:p>
        </w:tc>
        <w:tc>
          <w:tcPr>
            <w:tcW w:w="120" w:type="dxa"/>
            <w:tcBorders>
              <w:top w:val="nil"/>
              <w:left w:val="single" w:sz="8" w:space="0" w:color="auto"/>
              <w:bottom w:val="nil"/>
              <w:right w:val="nil"/>
            </w:tcBorders>
            <w:vAlign w:val="bottom"/>
          </w:tcPr>
          <w:p w:rsidR="003201BA" w:rsidRPr="003201BA" w:rsidRDefault="003201BA" w:rsidP="003201BA">
            <w:pPr>
              <w:rPr>
                <w:sz w:val="10"/>
                <w:szCs w:val="10"/>
              </w:rPr>
            </w:pPr>
          </w:p>
        </w:tc>
        <w:tc>
          <w:tcPr>
            <w:tcW w:w="500" w:type="dxa"/>
            <w:vAlign w:val="bottom"/>
          </w:tcPr>
          <w:p w:rsidR="003201BA" w:rsidRPr="003201BA" w:rsidRDefault="003201BA" w:rsidP="003201BA">
            <w:pPr>
              <w:rPr>
                <w:sz w:val="10"/>
                <w:szCs w:val="10"/>
              </w:rPr>
            </w:pPr>
          </w:p>
        </w:tc>
        <w:tc>
          <w:tcPr>
            <w:tcW w:w="84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780" w:type="dxa"/>
            <w:tcBorders>
              <w:top w:val="nil"/>
              <w:left w:val="nil"/>
              <w:bottom w:val="nil"/>
              <w:right w:val="single" w:sz="8" w:space="0" w:color="auto"/>
            </w:tcBorders>
            <w:vAlign w:val="bottom"/>
          </w:tcPr>
          <w:p w:rsidR="003201BA" w:rsidRPr="003201BA" w:rsidRDefault="003201BA" w:rsidP="003201BA">
            <w:pPr>
              <w:rPr>
                <w:sz w:val="10"/>
                <w:szCs w:val="10"/>
              </w:rPr>
            </w:pPr>
          </w:p>
        </w:tc>
        <w:tc>
          <w:tcPr>
            <w:tcW w:w="2200" w:type="dxa"/>
            <w:gridSpan w:val="2"/>
            <w:vMerge/>
            <w:tcBorders>
              <w:top w:val="nil"/>
              <w:left w:val="nil"/>
              <w:bottom w:val="nil"/>
              <w:right w:val="single" w:sz="8" w:space="0" w:color="auto"/>
            </w:tcBorders>
            <w:vAlign w:val="center"/>
            <w:hideMark/>
          </w:tcPr>
          <w:p w:rsidR="003201BA" w:rsidRPr="003201BA" w:rsidRDefault="003201BA" w:rsidP="003201BA"/>
        </w:tc>
        <w:tc>
          <w:tcPr>
            <w:tcW w:w="6" w:type="dxa"/>
            <w:vAlign w:val="bottom"/>
          </w:tcPr>
          <w:p w:rsidR="003201BA" w:rsidRPr="003201BA" w:rsidRDefault="003201BA" w:rsidP="003201BA">
            <w:pPr>
              <w:rPr>
                <w:sz w:val="2"/>
                <w:szCs w:val="2"/>
              </w:rPr>
            </w:pPr>
          </w:p>
        </w:tc>
      </w:tr>
      <w:tr w:rsidR="003201BA" w:rsidRPr="003201BA" w:rsidTr="00F81EF1">
        <w:trPr>
          <w:trHeight w:val="74"/>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spacing w:line="180" w:lineRule="exact"/>
              <w:jc w:val="center"/>
            </w:pPr>
            <w:r w:rsidRPr="003201BA">
              <w:rPr>
                <w:sz w:val="16"/>
                <w:szCs w:val="16"/>
              </w:rPr>
              <w:t xml:space="preserve"> </w:t>
            </w: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5960" w:type="dxa"/>
            <w:gridSpan w:val="2"/>
            <w:vMerge/>
            <w:tcBorders>
              <w:top w:val="nil"/>
              <w:left w:val="nil"/>
              <w:bottom w:val="nil"/>
              <w:right w:val="single" w:sz="8" w:space="0" w:color="auto"/>
            </w:tcBorders>
            <w:vAlign w:val="center"/>
            <w:hideMark/>
          </w:tcPr>
          <w:p w:rsidR="003201BA" w:rsidRPr="003201BA" w:rsidRDefault="003201BA" w:rsidP="00636526">
            <w:pPr>
              <w:jc w:val="center"/>
            </w:pPr>
          </w:p>
        </w:tc>
        <w:tc>
          <w:tcPr>
            <w:tcW w:w="740" w:type="dxa"/>
            <w:vAlign w:val="bottom"/>
          </w:tcPr>
          <w:p w:rsidR="003201BA" w:rsidRPr="003201BA" w:rsidRDefault="003201BA" w:rsidP="003201BA">
            <w:pPr>
              <w:rPr>
                <w:sz w:val="6"/>
                <w:szCs w:val="6"/>
              </w:rPr>
            </w:pPr>
          </w:p>
        </w:tc>
        <w:tc>
          <w:tcPr>
            <w:tcW w:w="120" w:type="dxa"/>
            <w:tcBorders>
              <w:top w:val="nil"/>
              <w:left w:val="single" w:sz="8" w:space="0" w:color="auto"/>
              <w:bottom w:val="nil"/>
              <w:right w:val="nil"/>
            </w:tcBorders>
            <w:vAlign w:val="bottom"/>
          </w:tcPr>
          <w:p w:rsidR="003201BA" w:rsidRPr="003201BA" w:rsidRDefault="003201BA" w:rsidP="003201BA">
            <w:pPr>
              <w:rPr>
                <w:sz w:val="6"/>
                <w:szCs w:val="6"/>
              </w:rPr>
            </w:pPr>
          </w:p>
        </w:tc>
        <w:tc>
          <w:tcPr>
            <w:tcW w:w="500" w:type="dxa"/>
            <w:vAlign w:val="bottom"/>
          </w:tcPr>
          <w:p w:rsidR="003201BA" w:rsidRPr="003201BA" w:rsidRDefault="003201BA" w:rsidP="003201BA">
            <w:pPr>
              <w:rPr>
                <w:sz w:val="6"/>
                <w:szCs w:val="6"/>
              </w:rPr>
            </w:pPr>
          </w:p>
        </w:tc>
        <w:tc>
          <w:tcPr>
            <w:tcW w:w="84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7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280" w:type="dxa"/>
            <w:vAlign w:val="bottom"/>
          </w:tcPr>
          <w:p w:rsidR="003201BA" w:rsidRPr="003201BA" w:rsidRDefault="003201BA" w:rsidP="003201BA">
            <w:pPr>
              <w:rPr>
                <w:sz w:val="6"/>
                <w:szCs w:val="6"/>
              </w:rPr>
            </w:pPr>
          </w:p>
        </w:tc>
        <w:tc>
          <w:tcPr>
            <w:tcW w:w="46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6" w:type="dxa"/>
            <w:vAlign w:val="bottom"/>
          </w:tcPr>
          <w:p w:rsidR="003201BA" w:rsidRPr="003201BA" w:rsidRDefault="003201BA" w:rsidP="003201BA">
            <w:pPr>
              <w:rPr>
                <w:sz w:val="2"/>
                <w:szCs w:val="2"/>
              </w:rPr>
            </w:pPr>
          </w:p>
        </w:tc>
      </w:tr>
      <w:tr w:rsidR="003201BA" w:rsidRPr="003201BA" w:rsidTr="00F81EF1">
        <w:trPr>
          <w:trHeight w:val="27"/>
        </w:trPr>
        <w:tc>
          <w:tcPr>
            <w:tcW w:w="220" w:type="dxa"/>
            <w:tcBorders>
              <w:top w:val="nil"/>
              <w:left w:val="nil"/>
              <w:bottom w:val="nil"/>
              <w:right w:val="single" w:sz="8" w:space="0" w:color="auto"/>
            </w:tcBorders>
            <w:vAlign w:val="bottom"/>
          </w:tcPr>
          <w:p w:rsidR="003201BA" w:rsidRPr="003201BA" w:rsidRDefault="003201BA" w:rsidP="003201BA">
            <w:pPr>
              <w:rPr>
                <w:sz w:val="2"/>
                <w:szCs w:val="2"/>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2"/>
                <w:szCs w:val="2"/>
              </w:rPr>
            </w:pPr>
          </w:p>
        </w:tc>
        <w:tc>
          <w:tcPr>
            <w:tcW w:w="280" w:type="dxa"/>
            <w:tcBorders>
              <w:top w:val="nil"/>
              <w:left w:val="nil"/>
              <w:bottom w:val="nil"/>
              <w:right w:val="single" w:sz="8" w:space="0" w:color="auto"/>
            </w:tcBorders>
            <w:vAlign w:val="bottom"/>
          </w:tcPr>
          <w:p w:rsidR="003201BA" w:rsidRPr="003201BA" w:rsidRDefault="003201BA" w:rsidP="003201BA">
            <w:pPr>
              <w:rPr>
                <w:sz w:val="2"/>
                <w:szCs w:val="2"/>
              </w:rPr>
            </w:pPr>
          </w:p>
        </w:tc>
        <w:tc>
          <w:tcPr>
            <w:tcW w:w="620" w:type="dxa"/>
            <w:vAlign w:val="bottom"/>
          </w:tcPr>
          <w:p w:rsidR="003201BA" w:rsidRPr="003201BA" w:rsidRDefault="003201BA" w:rsidP="00636526">
            <w:pPr>
              <w:jc w:val="center"/>
              <w:rPr>
                <w:sz w:val="2"/>
                <w:szCs w:val="2"/>
              </w:rPr>
            </w:pPr>
          </w:p>
        </w:tc>
        <w:tc>
          <w:tcPr>
            <w:tcW w:w="1620" w:type="dxa"/>
            <w:tcBorders>
              <w:top w:val="nil"/>
              <w:left w:val="nil"/>
              <w:bottom w:val="nil"/>
              <w:right w:val="single" w:sz="8" w:space="0" w:color="auto"/>
            </w:tcBorders>
            <w:vAlign w:val="bottom"/>
          </w:tcPr>
          <w:p w:rsidR="003201BA" w:rsidRPr="003201BA" w:rsidRDefault="003201BA" w:rsidP="00636526">
            <w:pPr>
              <w:jc w:val="center"/>
              <w:rPr>
                <w:sz w:val="2"/>
                <w:szCs w:val="2"/>
              </w:rPr>
            </w:pPr>
          </w:p>
        </w:tc>
        <w:tc>
          <w:tcPr>
            <w:tcW w:w="740" w:type="dxa"/>
            <w:vAlign w:val="bottom"/>
          </w:tcPr>
          <w:p w:rsidR="003201BA" w:rsidRPr="003201BA" w:rsidRDefault="003201BA" w:rsidP="003201BA">
            <w:pPr>
              <w:rPr>
                <w:sz w:val="2"/>
                <w:szCs w:val="2"/>
              </w:rPr>
            </w:pPr>
          </w:p>
        </w:tc>
        <w:tc>
          <w:tcPr>
            <w:tcW w:w="120" w:type="dxa"/>
            <w:tcBorders>
              <w:top w:val="nil"/>
              <w:left w:val="single" w:sz="8" w:space="0" w:color="auto"/>
              <w:bottom w:val="nil"/>
              <w:right w:val="nil"/>
            </w:tcBorders>
            <w:vAlign w:val="bottom"/>
          </w:tcPr>
          <w:p w:rsidR="003201BA" w:rsidRPr="003201BA" w:rsidRDefault="003201BA" w:rsidP="003201BA">
            <w:pPr>
              <w:rPr>
                <w:sz w:val="2"/>
                <w:szCs w:val="2"/>
              </w:rPr>
            </w:pPr>
          </w:p>
        </w:tc>
        <w:tc>
          <w:tcPr>
            <w:tcW w:w="500" w:type="dxa"/>
            <w:vAlign w:val="bottom"/>
          </w:tcPr>
          <w:p w:rsidR="003201BA" w:rsidRPr="003201BA" w:rsidRDefault="003201BA" w:rsidP="003201BA">
            <w:pPr>
              <w:rPr>
                <w:sz w:val="2"/>
                <w:szCs w:val="2"/>
              </w:rPr>
            </w:pPr>
          </w:p>
        </w:tc>
        <w:tc>
          <w:tcPr>
            <w:tcW w:w="840" w:type="dxa"/>
            <w:tcBorders>
              <w:top w:val="nil"/>
              <w:left w:val="nil"/>
              <w:bottom w:val="nil"/>
              <w:right w:val="single" w:sz="8" w:space="0" w:color="auto"/>
            </w:tcBorders>
            <w:vAlign w:val="bottom"/>
          </w:tcPr>
          <w:p w:rsidR="003201BA" w:rsidRPr="003201BA" w:rsidRDefault="003201BA" w:rsidP="003201BA">
            <w:pPr>
              <w:rPr>
                <w:sz w:val="2"/>
                <w:szCs w:val="2"/>
              </w:rPr>
            </w:pPr>
          </w:p>
        </w:tc>
        <w:tc>
          <w:tcPr>
            <w:tcW w:w="780" w:type="dxa"/>
            <w:tcBorders>
              <w:top w:val="nil"/>
              <w:left w:val="nil"/>
              <w:bottom w:val="nil"/>
              <w:right w:val="single" w:sz="8" w:space="0" w:color="auto"/>
            </w:tcBorders>
            <w:vAlign w:val="bottom"/>
          </w:tcPr>
          <w:p w:rsidR="003201BA" w:rsidRPr="003201BA" w:rsidRDefault="003201BA" w:rsidP="003201BA">
            <w:pPr>
              <w:rPr>
                <w:sz w:val="2"/>
                <w:szCs w:val="2"/>
              </w:rPr>
            </w:pPr>
          </w:p>
        </w:tc>
        <w:tc>
          <w:tcPr>
            <w:tcW w:w="1280" w:type="dxa"/>
            <w:tcBorders>
              <w:top w:val="nil"/>
              <w:left w:val="nil"/>
              <w:bottom w:val="single" w:sz="8" w:space="0" w:color="auto"/>
              <w:right w:val="nil"/>
            </w:tcBorders>
            <w:vAlign w:val="bottom"/>
          </w:tcPr>
          <w:p w:rsidR="003201BA" w:rsidRPr="003201BA" w:rsidRDefault="003201BA" w:rsidP="003201BA">
            <w:pPr>
              <w:rPr>
                <w:sz w:val="2"/>
                <w:szCs w:val="2"/>
              </w:rPr>
            </w:pPr>
          </w:p>
        </w:tc>
        <w:tc>
          <w:tcPr>
            <w:tcW w:w="460" w:type="dxa"/>
            <w:tcBorders>
              <w:top w:val="nil"/>
              <w:left w:val="nil"/>
              <w:bottom w:val="single" w:sz="8" w:space="0" w:color="auto"/>
              <w:right w:val="single" w:sz="8" w:space="0" w:color="auto"/>
            </w:tcBorders>
            <w:vAlign w:val="bottom"/>
          </w:tcPr>
          <w:p w:rsidR="003201BA" w:rsidRPr="003201BA" w:rsidRDefault="003201BA" w:rsidP="003201BA">
            <w:pPr>
              <w:rPr>
                <w:sz w:val="2"/>
                <w:szCs w:val="2"/>
              </w:rPr>
            </w:pPr>
          </w:p>
        </w:tc>
        <w:tc>
          <w:tcPr>
            <w:tcW w:w="6" w:type="dxa"/>
            <w:vAlign w:val="bottom"/>
          </w:tcPr>
          <w:p w:rsidR="003201BA" w:rsidRPr="003201BA" w:rsidRDefault="003201BA" w:rsidP="003201BA">
            <w:pPr>
              <w:rPr>
                <w:sz w:val="2"/>
                <w:szCs w:val="2"/>
              </w:rPr>
            </w:pPr>
          </w:p>
        </w:tc>
      </w:tr>
      <w:tr w:rsidR="003201BA" w:rsidRPr="003201BA" w:rsidTr="00F81EF1">
        <w:trPr>
          <w:trHeight w:val="59"/>
        </w:trPr>
        <w:tc>
          <w:tcPr>
            <w:tcW w:w="22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5"/>
                <w:szCs w:val="5"/>
              </w:rPr>
            </w:pPr>
          </w:p>
        </w:tc>
        <w:tc>
          <w:tcPr>
            <w:tcW w:w="28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620" w:type="dxa"/>
            <w:vAlign w:val="bottom"/>
          </w:tcPr>
          <w:p w:rsidR="003201BA" w:rsidRPr="003201BA" w:rsidRDefault="003201BA" w:rsidP="003201BA">
            <w:pPr>
              <w:rPr>
                <w:sz w:val="5"/>
                <w:szCs w:val="5"/>
              </w:rPr>
            </w:pPr>
          </w:p>
        </w:tc>
        <w:tc>
          <w:tcPr>
            <w:tcW w:w="162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740" w:type="dxa"/>
            <w:vAlign w:val="bottom"/>
          </w:tcPr>
          <w:p w:rsidR="003201BA" w:rsidRPr="003201BA" w:rsidRDefault="003201BA" w:rsidP="003201BA">
            <w:pPr>
              <w:rPr>
                <w:sz w:val="5"/>
                <w:szCs w:val="5"/>
              </w:rPr>
            </w:pPr>
          </w:p>
        </w:tc>
        <w:tc>
          <w:tcPr>
            <w:tcW w:w="120" w:type="dxa"/>
            <w:tcBorders>
              <w:top w:val="nil"/>
              <w:left w:val="single" w:sz="8" w:space="0" w:color="auto"/>
              <w:bottom w:val="nil"/>
              <w:right w:val="nil"/>
            </w:tcBorders>
            <w:vAlign w:val="bottom"/>
          </w:tcPr>
          <w:p w:rsidR="003201BA" w:rsidRPr="003201BA" w:rsidRDefault="003201BA" w:rsidP="003201BA">
            <w:pPr>
              <w:rPr>
                <w:sz w:val="5"/>
                <w:szCs w:val="5"/>
              </w:rPr>
            </w:pPr>
          </w:p>
        </w:tc>
        <w:tc>
          <w:tcPr>
            <w:tcW w:w="500" w:type="dxa"/>
            <w:vAlign w:val="bottom"/>
          </w:tcPr>
          <w:p w:rsidR="003201BA" w:rsidRPr="003201BA" w:rsidRDefault="003201BA" w:rsidP="003201BA">
            <w:pPr>
              <w:rPr>
                <w:sz w:val="5"/>
                <w:szCs w:val="5"/>
              </w:rPr>
            </w:pPr>
          </w:p>
        </w:tc>
        <w:tc>
          <w:tcPr>
            <w:tcW w:w="840" w:type="dxa"/>
            <w:tcBorders>
              <w:top w:val="nil"/>
              <w:left w:val="nil"/>
              <w:bottom w:val="nil"/>
              <w:right w:val="single" w:sz="8" w:space="0" w:color="auto"/>
            </w:tcBorders>
            <w:vAlign w:val="bottom"/>
          </w:tcPr>
          <w:p w:rsidR="003201BA" w:rsidRPr="003201BA" w:rsidRDefault="003201BA" w:rsidP="003201BA">
            <w:pPr>
              <w:rPr>
                <w:sz w:val="5"/>
                <w:szCs w:val="5"/>
              </w:rPr>
            </w:pPr>
          </w:p>
        </w:tc>
        <w:tc>
          <w:tcPr>
            <w:tcW w:w="780" w:type="dxa"/>
            <w:vAlign w:val="bottom"/>
          </w:tcPr>
          <w:p w:rsidR="003201BA" w:rsidRPr="003201BA" w:rsidRDefault="003201BA" w:rsidP="003201BA">
            <w:pPr>
              <w:rPr>
                <w:sz w:val="5"/>
                <w:szCs w:val="5"/>
              </w:rPr>
            </w:pPr>
          </w:p>
        </w:tc>
        <w:tc>
          <w:tcPr>
            <w:tcW w:w="1280" w:type="dxa"/>
            <w:vAlign w:val="bottom"/>
          </w:tcPr>
          <w:p w:rsidR="003201BA" w:rsidRPr="003201BA" w:rsidRDefault="003201BA" w:rsidP="003201BA">
            <w:pPr>
              <w:rPr>
                <w:sz w:val="5"/>
                <w:szCs w:val="5"/>
              </w:rPr>
            </w:pPr>
          </w:p>
        </w:tc>
        <w:tc>
          <w:tcPr>
            <w:tcW w:w="460" w:type="dxa"/>
            <w:vAlign w:val="bottom"/>
          </w:tcPr>
          <w:p w:rsidR="003201BA" w:rsidRPr="003201BA" w:rsidRDefault="003201BA" w:rsidP="003201BA">
            <w:pPr>
              <w:rPr>
                <w:sz w:val="5"/>
                <w:szCs w:val="5"/>
              </w:rPr>
            </w:pPr>
          </w:p>
        </w:tc>
        <w:tc>
          <w:tcPr>
            <w:tcW w:w="6" w:type="dxa"/>
            <w:vAlign w:val="bottom"/>
          </w:tcPr>
          <w:p w:rsidR="003201BA" w:rsidRPr="003201BA" w:rsidRDefault="003201BA" w:rsidP="003201BA">
            <w:pPr>
              <w:rPr>
                <w:sz w:val="2"/>
                <w:szCs w:val="2"/>
              </w:rPr>
            </w:pPr>
          </w:p>
        </w:tc>
      </w:tr>
      <w:tr w:rsidR="003201BA" w:rsidRPr="003201BA" w:rsidTr="00F81EF1">
        <w:trPr>
          <w:trHeight w:val="69"/>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vMerge w:val="restart"/>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 xml:space="preserve"> </w:t>
            </w: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620" w:type="dxa"/>
            <w:vAlign w:val="bottom"/>
          </w:tcPr>
          <w:p w:rsidR="003201BA" w:rsidRPr="003201BA" w:rsidRDefault="003201BA" w:rsidP="003201BA">
            <w:pPr>
              <w:rPr>
                <w:sz w:val="6"/>
                <w:szCs w:val="6"/>
              </w:rPr>
            </w:pPr>
          </w:p>
        </w:tc>
        <w:tc>
          <w:tcPr>
            <w:tcW w:w="16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740" w:type="dxa"/>
            <w:vAlign w:val="bottom"/>
          </w:tcPr>
          <w:p w:rsidR="003201BA" w:rsidRPr="003201BA" w:rsidRDefault="003201BA" w:rsidP="003201BA">
            <w:pPr>
              <w:rPr>
                <w:sz w:val="6"/>
                <w:szCs w:val="6"/>
              </w:rPr>
            </w:pPr>
          </w:p>
        </w:tc>
        <w:tc>
          <w:tcPr>
            <w:tcW w:w="120" w:type="dxa"/>
            <w:tcBorders>
              <w:top w:val="nil"/>
              <w:left w:val="single" w:sz="8" w:space="0" w:color="auto"/>
              <w:bottom w:val="single" w:sz="8" w:space="0" w:color="auto"/>
              <w:right w:val="nil"/>
            </w:tcBorders>
            <w:vAlign w:val="bottom"/>
          </w:tcPr>
          <w:p w:rsidR="003201BA" w:rsidRPr="003201BA" w:rsidRDefault="003201BA" w:rsidP="003201BA">
            <w:pPr>
              <w:rPr>
                <w:sz w:val="6"/>
                <w:szCs w:val="6"/>
              </w:rPr>
            </w:pPr>
          </w:p>
        </w:tc>
        <w:tc>
          <w:tcPr>
            <w:tcW w:w="500" w:type="dxa"/>
            <w:tcBorders>
              <w:top w:val="nil"/>
              <w:left w:val="nil"/>
              <w:bottom w:val="single" w:sz="8" w:space="0" w:color="auto"/>
              <w:right w:val="nil"/>
            </w:tcBorders>
            <w:vAlign w:val="bottom"/>
          </w:tcPr>
          <w:p w:rsidR="003201BA" w:rsidRPr="003201BA" w:rsidRDefault="003201BA" w:rsidP="003201BA">
            <w:pPr>
              <w:rPr>
                <w:sz w:val="6"/>
                <w:szCs w:val="6"/>
              </w:rPr>
            </w:pPr>
          </w:p>
        </w:tc>
        <w:tc>
          <w:tcPr>
            <w:tcW w:w="840" w:type="dxa"/>
            <w:tcBorders>
              <w:top w:val="nil"/>
              <w:left w:val="nil"/>
              <w:bottom w:val="single" w:sz="8" w:space="0" w:color="auto"/>
              <w:right w:val="single" w:sz="8" w:space="0" w:color="auto"/>
            </w:tcBorders>
            <w:vAlign w:val="bottom"/>
          </w:tcPr>
          <w:p w:rsidR="003201BA" w:rsidRPr="003201BA" w:rsidRDefault="003201BA" w:rsidP="003201BA">
            <w:pPr>
              <w:rPr>
                <w:sz w:val="6"/>
                <w:szCs w:val="6"/>
              </w:rPr>
            </w:pPr>
          </w:p>
        </w:tc>
        <w:tc>
          <w:tcPr>
            <w:tcW w:w="780" w:type="dxa"/>
            <w:vAlign w:val="bottom"/>
          </w:tcPr>
          <w:p w:rsidR="003201BA" w:rsidRPr="003201BA" w:rsidRDefault="003201BA" w:rsidP="003201BA">
            <w:pPr>
              <w:rPr>
                <w:sz w:val="6"/>
                <w:szCs w:val="6"/>
              </w:rPr>
            </w:pPr>
          </w:p>
        </w:tc>
        <w:tc>
          <w:tcPr>
            <w:tcW w:w="1280" w:type="dxa"/>
            <w:vAlign w:val="bottom"/>
          </w:tcPr>
          <w:p w:rsidR="003201BA" w:rsidRPr="003201BA" w:rsidRDefault="003201BA" w:rsidP="003201BA">
            <w:pPr>
              <w:rPr>
                <w:sz w:val="6"/>
                <w:szCs w:val="6"/>
              </w:rPr>
            </w:pPr>
          </w:p>
        </w:tc>
        <w:tc>
          <w:tcPr>
            <w:tcW w:w="460" w:type="dxa"/>
            <w:vAlign w:val="bottom"/>
          </w:tcPr>
          <w:p w:rsidR="003201BA" w:rsidRPr="003201BA" w:rsidRDefault="003201BA" w:rsidP="003201BA">
            <w:pPr>
              <w:rPr>
                <w:sz w:val="6"/>
                <w:szCs w:val="6"/>
              </w:rPr>
            </w:pPr>
          </w:p>
        </w:tc>
        <w:tc>
          <w:tcPr>
            <w:tcW w:w="6" w:type="dxa"/>
            <w:vAlign w:val="bottom"/>
          </w:tcPr>
          <w:p w:rsidR="003201BA" w:rsidRPr="003201BA" w:rsidRDefault="003201BA" w:rsidP="003201BA">
            <w:pPr>
              <w:rPr>
                <w:sz w:val="2"/>
                <w:szCs w:val="2"/>
              </w:rPr>
            </w:pPr>
          </w:p>
        </w:tc>
      </w:tr>
      <w:tr w:rsidR="003201BA" w:rsidRPr="003201BA" w:rsidTr="00F81EF1">
        <w:trPr>
          <w:trHeight w:val="93"/>
        </w:trPr>
        <w:tc>
          <w:tcPr>
            <w:tcW w:w="220" w:type="dxa"/>
            <w:tcBorders>
              <w:top w:val="nil"/>
              <w:left w:val="nil"/>
              <w:bottom w:val="nil"/>
              <w:right w:val="single" w:sz="8" w:space="0" w:color="auto"/>
            </w:tcBorders>
            <w:vAlign w:val="bottom"/>
          </w:tcPr>
          <w:p w:rsidR="003201BA" w:rsidRPr="003201BA" w:rsidRDefault="003201BA" w:rsidP="003201BA">
            <w:pPr>
              <w:rPr>
                <w:sz w:val="8"/>
                <w:szCs w:val="8"/>
              </w:rPr>
            </w:pPr>
          </w:p>
        </w:tc>
        <w:tc>
          <w:tcPr>
            <w:tcW w:w="2000" w:type="dxa"/>
            <w:vMerge/>
            <w:tcBorders>
              <w:top w:val="nil"/>
              <w:left w:val="nil"/>
              <w:bottom w:val="nil"/>
              <w:right w:val="single" w:sz="8" w:space="0" w:color="auto"/>
            </w:tcBorders>
            <w:vAlign w:val="center"/>
            <w:hideMark/>
          </w:tcPr>
          <w:p w:rsidR="003201BA" w:rsidRPr="003201BA" w:rsidRDefault="003201BA" w:rsidP="003201BA"/>
        </w:tc>
        <w:tc>
          <w:tcPr>
            <w:tcW w:w="560" w:type="dxa"/>
            <w:vAlign w:val="bottom"/>
          </w:tcPr>
          <w:p w:rsidR="003201BA" w:rsidRPr="003201BA" w:rsidRDefault="003201BA" w:rsidP="003201BA">
            <w:pPr>
              <w:rPr>
                <w:sz w:val="8"/>
                <w:szCs w:val="8"/>
              </w:rPr>
            </w:pPr>
          </w:p>
        </w:tc>
        <w:tc>
          <w:tcPr>
            <w:tcW w:w="280" w:type="dxa"/>
            <w:tcBorders>
              <w:top w:val="nil"/>
              <w:left w:val="nil"/>
              <w:bottom w:val="nil"/>
              <w:right w:val="single" w:sz="8" w:space="0" w:color="auto"/>
            </w:tcBorders>
            <w:vAlign w:val="bottom"/>
          </w:tcPr>
          <w:p w:rsidR="003201BA" w:rsidRPr="003201BA" w:rsidRDefault="003201BA" w:rsidP="003201BA">
            <w:pPr>
              <w:rPr>
                <w:sz w:val="8"/>
                <w:szCs w:val="8"/>
              </w:rPr>
            </w:pPr>
          </w:p>
        </w:tc>
        <w:tc>
          <w:tcPr>
            <w:tcW w:w="620" w:type="dxa"/>
            <w:vAlign w:val="bottom"/>
          </w:tcPr>
          <w:p w:rsidR="003201BA" w:rsidRPr="003201BA" w:rsidRDefault="003201BA" w:rsidP="003201BA">
            <w:pPr>
              <w:rPr>
                <w:sz w:val="8"/>
                <w:szCs w:val="8"/>
              </w:rPr>
            </w:pPr>
          </w:p>
        </w:tc>
        <w:tc>
          <w:tcPr>
            <w:tcW w:w="1620" w:type="dxa"/>
            <w:tcBorders>
              <w:top w:val="nil"/>
              <w:left w:val="nil"/>
              <w:bottom w:val="nil"/>
              <w:right w:val="single" w:sz="8" w:space="0" w:color="auto"/>
            </w:tcBorders>
            <w:vAlign w:val="bottom"/>
          </w:tcPr>
          <w:p w:rsidR="003201BA" w:rsidRPr="003201BA" w:rsidRDefault="003201BA" w:rsidP="003201BA">
            <w:pPr>
              <w:rPr>
                <w:sz w:val="8"/>
                <w:szCs w:val="8"/>
              </w:rPr>
            </w:pPr>
          </w:p>
        </w:tc>
        <w:tc>
          <w:tcPr>
            <w:tcW w:w="740" w:type="dxa"/>
            <w:vAlign w:val="bottom"/>
          </w:tcPr>
          <w:p w:rsidR="003201BA" w:rsidRPr="003201BA" w:rsidRDefault="003201BA" w:rsidP="003201BA">
            <w:pPr>
              <w:rPr>
                <w:sz w:val="8"/>
                <w:szCs w:val="8"/>
              </w:rPr>
            </w:pPr>
          </w:p>
        </w:tc>
        <w:tc>
          <w:tcPr>
            <w:tcW w:w="120" w:type="dxa"/>
            <w:vAlign w:val="bottom"/>
          </w:tcPr>
          <w:p w:rsidR="003201BA" w:rsidRPr="003201BA" w:rsidRDefault="003201BA" w:rsidP="003201BA">
            <w:pPr>
              <w:rPr>
                <w:sz w:val="8"/>
                <w:szCs w:val="8"/>
              </w:rPr>
            </w:pPr>
          </w:p>
        </w:tc>
        <w:tc>
          <w:tcPr>
            <w:tcW w:w="500" w:type="dxa"/>
            <w:vAlign w:val="bottom"/>
          </w:tcPr>
          <w:p w:rsidR="003201BA" w:rsidRPr="003201BA" w:rsidRDefault="003201BA" w:rsidP="003201BA">
            <w:pPr>
              <w:rPr>
                <w:sz w:val="8"/>
                <w:szCs w:val="8"/>
              </w:rPr>
            </w:pPr>
          </w:p>
        </w:tc>
        <w:tc>
          <w:tcPr>
            <w:tcW w:w="840" w:type="dxa"/>
            <w:vAlign w:val="bottom"/>
          </w:tcPr>
          <w:p w:rsidR="003201BA" w:rsidRPr="003201BA" w:rsidRDefault="003201BA" w:rsidP="003201BA">
            <w:pPr>
              <w:rPr>
                <w:sz w:val="8"/>
                <w:szCs w:val="8"/>
              </w:rPr>
            </w:pPr>
          </w:p>
        </w:tc>
        <w:tc>
          <w:tcPr>
            <w:tcW w:w="780" w:type="dxa"/>
            <w:vAlign w:val="bottom"/>
          </w:tcPr>
          <w:p w:rsidR="003201BA" w:rsidRPr="003201BA" w:rsidRDefault="003201BA" w:rsidP="003201BA">
            <w:pPr>
              <w:rPr>
                <w:sz w:val="8"/>
                <w:szCs w:val="8"/>
              </w:rPr>
            </w:pPr>
          </w:p>
        </w:tc>
        <w:tc>
          <w:tcPr>
            <w:tcW w:w="1280" w:type="dxa"/>
            <w:vAlign w:val="bottom"/>
          </w:tcPr>
          <w:p w:rsidR="003201BA" w:rsidRPr="003201BA" w:rsidRDefault="003201BA" w:rsidP="003201BA">
            <w:pPr>
              <w:rPr>
                <w:sz w:val="8"/>
                <w:szCs w:val="8"/>
              </w:rPr>
            </w:pPr>
          </w:p>
        </w:tc>
        <w:tc>
          <w:tcPr>
            <w:tcW w:w="460" w:type="dxa"/>
            <w:vAlign w:val="bottom"/>
          </w:tcPr>
          <w:p w:rsidR="003201BA" w:rsidRPr="003201BA" w:rsidRDefault="003201BA" w:rsidP="003201BA">
            <w:pPr>
              <w:rPr>
                <w:sz w:val="8"/>
                <w:szCs w:val="8"/>
              </w:rPr>
            </w:pPr>
          </w:p>
        </w:tc>
        <w:tc>
          <w:tcPr>
            <w:tcW w:w="6" w:type="dxa"/>
            <w:vAlign w:val="bottom"/>
          </w:tcPr>
          <w:p w:rsidR="003201BA" w:rsidRPr="003201BA" w:rsidRDefault="003201BA" w:rsidP="003201BA">
            <w:pPr>
              <w:rPr>
                <w:sz w:val="2"/>
                <w:szCs w:val="2"/>
              </w:rPr>
            </w:pPr>
          </w:p>
        </w:tc>
      </w:tr>
      <w:tr w:rsidR="003201BA" w:rsidRPr="003201BA" w:rsidTr="00F81EF1">
        <w:trPr>
          <w:trHeight w:val="78"/>
        </w:trPr>
        <w:tc>
          <w:tcPr>
            <w:tcW w:w="22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1440" w:type="dxa"/>
            <w:tcBorders>
              <w:top w:val="nil"/>
              <w:left w:val="nil"/>
              <w:bottom w:val="single" w:sz="8" w:space="0" w:color="auto"/>
              <w:right w:val="single" w:sz="8" w:space="0" w:color="auto"/>
            </w:tcBorders>
            <w:vAlign w:val="bottom"/>
          </w:tcPr>
          <w:p w:rsidR="003201BA" w:rsidRPr="003201BA" w:rsidRDefault="003201BA" w:rsidP="003201BA">
            <w:pPr>
              <w:rPr>
                <w:sz w:val="6"/>
                <w:szCs w:val="6"/>
              </w:rPr>
            </w:pPr>
          </w:p>
        </w:tc>
        <w:tc>
          <w:tcPr>
            <w:tcW w:w="560" w:type="dxa"/>
            <w:vAlign w:val="bottom"/>
          </w:tcPr>
          <w:p w:rsidR="003201BA" w:rsidRPr="003201BA" w:rsidRDefault="003201BA" w:rsidP="003201BA">
            <w:pPr>
              <w:rPr>
                <w:sz w:val="6"/>
                <w:szCs w:val="6"/>
              </w:rPr>
            </w:pPr>
          </w:p>
        </w:tc>
        <w:tc>
          <w:tcPr>
            <w:tcW w:w="280" w:type="dxa"/>
            <w:tcBorders>
              <w:top w:val="nil"/>
              <w:left w:val="nil"/>
              <w:bottom w:val="nil"/>
              <w:right w:val="single" w:sz="8" w:space="0" w:color="auto"/>
            </w:tcBorders>
            <w:vAlign w:val="bottom"/>
          </w:tcPr>
          <w:p w:rsidR="003201BA" w:rsidRPr="003201BA" w:rsidRDefault="003201BA" w:rsidP="003201BA">
            <w:pPr>
              <w:rPr>
                <w:sz w:val="6"/>
                <w:szCs w:val="6"/>
              </w:rPr>
            </w:pPr>
          </w:p>
        </w:tc>
        <w:tc>
          <w:tcPr>
            <w:tcW w:w="620" w:type="dxa"/>
            <w:tcBorders>
              <w:top w:val="nil"/>
              <w:left w:val="nil"/>
              <w:bottom w:val="single" w:sz="8" w:space="0" w:color="auto"/>
              <w:right w:val="nil"/>
            </w:tcBorders>
            <w:vAlign w:val="bottom"/>
          </w:tcPr>
          <w:p w:rsidR="003201BA" w:rsidRPr="003201BA" w:rsidRDefault="003201BA" w:rsidP="003201BA">
            <w:pPr>
              <w:rPr>
                <w:sz w:val="6"/>
                <w:szCs w:val="6"/>
              </w:rPr>
            </w:pPr>
          </w:p>
        </w:tc>
        <w:tc>
          <w:tcPr>
            <w:tcW w:w="1620" w:type="dxa"/>
            <w:tcBorders>
              <w:top w:val="nil"/>
              <w:left w:val="nil"/>
              <w:bottom w:val="single" w:sz="8" w:space="0" w:color="auto"/>
              <w:right w:val="single" w:sz="8" w:space="0" w:color="auto"/>
            </w:tcBorders>
            <w:vAlign w:val="bottom"/>
          </w:tcPr>
          <w:p w:rsidR="003201BA" w:rsidRPr="003201BA" w:rsidRDefault="003201BA" w:rsidP="003201BA">
            <w:pPr>
              <w:rPr>
                <w:sz w:val="6"/>
                <w:szCs w:val="6"/>
              </w:rPr>
            </w:pPr>
          </w:p>
        </w:tc>
        <w:tc>
          <w:tcPr>
            <w:tcW w:w="740" w:type="dxa"/>
            <w:vAlign w:val="bottom"/>
          </w:tcPr>
          <w:p w:rsidR="003201BA" w:rsidRPr="003201BA" w:rsidRDefault="003201BA" w:rsidP="003201BA">
            <w:pPr>
              <w:rPr>
                <w:sz w:val="6"/>
                <w:szCs w:val="6"/>
              </w:rPr>
            </w:pPr>
          </w:p>
        </w:tc>
        <w:tc>
          <w:tcPr>
            <w:tcW w:w="120" w:type="dxa"/>
            <w:vAlign w:val="bottom"/>
          </w:tcPr>
          <w:p w:rsidR="003201BA" w:rsidRPr="003201BA" w:rsidRDefault="003201BA" w:rsidP="003201BA">
            <w:pPr>
              <w:rPr>
                <w:sz w:val="6"/>
                <w:szCs w:val="6"/>
              </w:rPr>
            </w:pPr>
          </w:p>
        </w:tc>
        <w:tc>
          <w:tcPr>
            <w:tcW w:w="500" w:type="dxa"/>
            <w:vAlign w:val="bottom"/>
          </w:tcPr>
          <w:p w:rsidR="003201BA" w:rsidRPr="003201BA" w:rsidRDefault="003201BA" w:rsidP="003201BA">
            <w:pPr>
              <w:rPr>
                <w:sz w:val="6"/>
                <w:szCs w:val="6"/>
              </w:rPr>
            </w:pPr>
          </w:p>
        </w:tc>
        <w:tc>
          <w:tcPr>
            <w:tcW w:w="840" w:type="dxa"/>
            <w:vAlign w:val="bottom"/>
          </w:tcPr>
          <w:p w:rsidR="003201BA" w:rsidRPr="003201BA" w:rsidRDefault="003201BA" w:rsidP="003201BA">
            <w:pPr>
              <w:rPr>
                <w:sz w:val="6"/>
                <w:szCs w:val="6"/>
              </w:rPr>
            </w:pPr>
          </w:p>
        </w:tc>
        <w:tc>
          <w:tcPr>
            <w:tcW w:w="780" w:type="dxa"/>
            <w:vAlign w:val="bottom"/>
          </w:tcPr>
          <w:p w:rsidR="003201BA" w:rsidRPr="003201BA" w:rsidRDefault="003201BA" w:rsidP="003201BA">
            <w:pPr>
              <w:rPr>
                <w:sz w:val="6"/>
                <w:szCs w:val="6"/>
              </w:rPr>
            </w:pPr>
          </w:p>
        </w:tc>
        <w:tc>
          <w:tcPr>
            <w:tcW w:w="1280" w:type="dxa"/>
            <w:vAlign w:val="bottom"/>
          </w:tcPr>
          <w:p w:rsidR="003201BA" w:rsidRPr="003201BA" w:rsidRDefault="003201BA" w:rsidP="003201BA">
            <w:pPr>
              <w:rPr>
                <w:sz w:val="6"/>
                <w:szCs w:val="6"/>
              </w:rPr>
            </w:pPr>
          </w:p>
        </w:tc>
        <w:tc>
          <w:tcPr>
            <w:tcW w:w="460" w:type="dxa"/>
            <w:vAlign w:val="bottom"/>
          </w:tcPr>
          <w:p w:rsidR="003201BA" w:rsidRPr="003201BA" w:rsidRDefault="003201BA" w:rsidP="003201BA">
            <w:pPr>
              <w:rPr>
                <w:sz w:val="6"/>
                <w:szCs w:val="6"/>
              </w:rPr>
            </w:pPr>
          </w:p>
        </w:tc>
        <w:tc>
          <w:tcPr>
            <w:tcW w:w="6" w:type="dxa"/>
            <w:vAlign w:val="bottom"/>
          </w:tcPr>
          <w:p w:rsidR="003201BA" w:rsidRPr="003201BA" w:rsidRDefault="003201BA" w:rsidP="003201BA">
            <w:pPr>
              <w:rPr>
                <w:sz w:val="2"/>
                <w:szCs w:val="2"/>
              </w:rPr>
            </w:pPr>
          </w:p>
        </w:tc>
      </w:tr>
    </w:tbl>
    <w:p w:rsidR="003201BA" w:rsidRPr="003201BA" w:rsidRDefault="003201BA" w:rsidP="003201BA">
      <w:pPr>
        <w:spacing w:line="20" w:lineRule="exact"/>
      </w:pPr>
      <w:r w:rsidRPr="003201BA">
        <w:rPr>
          <w:rFonts w:ascii="Calibri" w:hAnsi="Calibri"/>
          <w:noProof/>
          <w:sz w:val="22"/>
          <w:szCs w:val="22"/>
        </w:rPr>
        <w:drawing>
          <wp:anchor distT="0" distB="0" distL="114300" distR="114300" simplePos="0" relativeHeight="251660288" behindDoc="1" locked="0" layoutInCell="0" allowOverlap="1" wp14:anchorId="647AF358" wp14:editId="5BD6657D">
            <wp:simplePos x="0" y="0"/>
            <wp:positionH relativeFrom="column">
              <wp:posOffset>1548130</wp:posOffset>
            </wp:positionH>
            <wp:positionV relativeFrom="paragraph">
              <wp:posOffset>-2132330</wp:posOffset>
            </wp:positionV>
            <wp:extent cx="622300" cy="114300"/>
            <wp:effectExtent l="0" t="0" r="0" b="0"/>
            <wp:wrapNone/>
            <wp:docPr id="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114300"/>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1312" behindDoc="1" locked="0" layoutInCell="0" allowOverlap="1" wp14:anchorId="4B00432D" wp14:editId="641DFC39">
            <wp:simplePos x="0" y="0"/>
            <wp:positionH relativeFrom="column">
              <wp:posOffset>4022090</wp:posOffset>
            </wp:positionH>
            <wp:positionV relativeFrom="paragraph">
              <wp:posOffset>-2132330</wp:posOffset>
            </wp:positionV>
            <wp:extent cx="488315" cy="114300"/>
            <wp:effectExtent l="0" t="0" r="0" b="0"/>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315" cy="114300"/>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2336" behindDoc="1" locked="0" layoutInCell="0" allowOverlap="1" wp14:anchorId="6D61FF9B" wp14:editId="6397C289">
            <wp:simplePos x="0" y="0"/>
            <wp:positionH relativeFrom="column">
              <wp:posOffset>682625</wp:posOffset>
            </wp:positionH>
            <wp:positionV relativeFrom="paragraph">
              <wp:posOffset>-1589405</wp:posOffset>
            </wp:positionV>
            <wp:extent cx="114300" cy="568960"/>
            <wp:effectExtent l="0" t="0" r="0" b="0"/>
            <wp:wrapNone/>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568960"/>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3360" behindDoc="1" locked="0" layoutInCell="0" allowOverlap="1" wp14:anchorId="500EEAE5" wp14:editId="675626F6">
            <wp:simplePos x="0" y="0"/>
            <wp:positionH relativeFrom="column">
              <wp:posOffset>3154680</wp:posOffset>
            </wp:positionH>
            <wp:positionV relativeFrom="paragraph">
              <wp:posOffset>-1671320</wp:posOffset>
            </wp:positionV>
            <wp:extent cx="1591310" cy="650240"/>
            <wp:effectExtent l="0" t="0" r="0" b="0"/>
            <wp:wrapNone/>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1310" cy="650240"/>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4384" behindDoc="1" locked="0" layoutInCell="0" allowOverlap="1" wp14:anchorId="6F21880D" wp14:editId="746D4F02">
            <wp:simplePos x="0" y="0"/>
            <wp:positionH relativeFrom="column">
              <wp:posOffset>5537200</wp:posOffset>
            </wp:positionH>
            <wp:positionV relativeFrom="paragraph">
              <wp:posOffset>-1670685</wp:posOffset>
            </wp:positionV>
            <wp:extent cx="114300" cy="649605"/>
            <wp:effectExtent l="0" t="0" r="0" b="0"/>
            <wp:wrapNone/>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649605"/>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5408" behindDoc="1" locked="0" layoutInCell="0" allowOverlap="1" wp14:anchorId="207CFC56" wp14:editId="75E9256A">
            <wp:simplePos x="0" y="0"/>
            <wp:positionH relativeFrom="column">
              <wp:posOffset>683260</wp:posOffset>
            </wp:positionH>
            <wp:positionV relativeFrom="paragraph">
              <wp:posOffset>-30480</wp:posOffset>
            </wp:positionV>
            <wp:extent cx="114300" cy="676275"/>
            <wp:effectExtent l="0" t="0" r="0" b="0"/>
            <wp:wrapNone/>
            <wp:docPr id="8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676275"/>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6432" behindDoc="1" locked="0" layoutInCell="0" allowOverlap="1" wp14:anchorId="0C4D39DD" wp14:editId="09B18B8F">
            <wp:simplePos x="0" y="0"/>
            <wp:positionH relativeFrom="column">
              <wp:posOffset>2320925</wp:posOffset>
            </wp:positionH>
            <wp:positionV relativeFrom="paragraph">
              <wp:posOffset>-29845</wp:posOffset>
            </wp:positionV>
            <wp:extent cx="114300" cy="676275"/>
            <wp:effectExtent l="0" t="0" r="0" b="0"/>
            <wp:wrapNone/>
            <wp:docPr id="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676275"/>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7456" behindDoc="1" locked="0" layoutInCell="0" allowOverlap="1" wp14:anchorId="7B43B03B" wp14:editId="6ECCCBFB">
            <wp:simplePos x="0" y="0"/>
            <wp:positionH relativeFrom="column">
              <wp:posOffset>3148330</wp:posOffset>
            </wp:positionH>
            <wp:positionV relativeFrom="paragraph">
              <wp:posOffset>-29845</wp:posOffset>
            </wp:positionV>
            <wp:extent cx="701040" cy="676275"/>
            <wp:effectExtent l="0" t="0" r="0" b="0"/>
            <wp:wrapNone/>
            <wp:docPr id="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040" cy="676275"/>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68480" behindDoc="1" locked="0" layoutInCell="0" allowOverlap="1" wp14:anchorId="41BA4276" wp14:editId="21948076">
            <wp:simplePos x="0" y="0"/>
            <wp:positionH relativeFrom="column">
              <wp:posOffset>5684520</wp:posOffset>
            </wp:positionH>
            <wp:positionV relativeFrom="paragraph">
              <wp:posOffset>-245110</wp:posOffset>
            </wp:positionV>
            <wp:extent cx="114300" cy="891540"/>
            <wp:effectExtent l="0" t="0" r="0" b="0"/>
            <wp:wrapNone/>
            <wp:docPr id="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891540"/>
                    </a:xfrm>
                    <a:prstGeom prst="rect">
                      <a:avLst/>
                    </a:prstGeom>
                    <a:noFill/>
                  </pic:spPr>
                </pic:pic>
              </a:graphicData>
            </a:graphic>
            <wp14:sizeRelH relativeFrom="page">
              <wp14:pctWidth>0</wp14:pctWidth>
            </wp14:sizeRelH>
            <wp14:sizeRelV relativeFrom="page">
              <wp14:pctHeight>0</wp14:pctHeight>
            </wp14:sizeRelV>
          </wp:anchor>
        </w:drawing>
      </w:r>
    </w:p>
    <w:p w:rsidR="003201BA" w:rsidRPr="003201BA" w:rsidRDefault="003201BA" w:rsidP="003201BA">
      <w:pPr>
        <w:spacing w:line="200" w:lineRule="exact"/>
      </w:pPr>
    </w:p>
    <w:p w:rsidR="003201BA" w:rsidRPr="003201BA" w:rsidRDefault="003201BA" w:rsidP="003201BA">
      <w:pPr>
        <w:spacing w:line="200" w:lineRule="exact"/>
      </w:pPr>
    </w:p>
    <w:p w:rsidR="003201BA" w:rsidRPr="003201BA" w:rsidRDefault="003201BA" w:rsidP="003201BA">
      <w:pPr>
        <w:spacing w:line="200" w:lineRule="exact"/>
      </w:pPr>
    </w:p>
    <w:p w:rsidR="003201BA" w:rsidRPr="003201BA" w:rsidRDefault="003201BA" w:rsidP="003201BA">
      <w:pPr>
        <w:spacing w:line="339" w:lineRule="exact"/>
      </w:pPr>
    </w:p>
    <w:tbl>
      <w:tblPr>
        <w:tblW w:w="0" w:type="auto"/>
        <w:tblInd w:w="490" w:type="dxa"/>
        <w:tblLayout w:type="fixed"/>
        <w:tblCellMar>
          <w:left w:w="0" w:type="dxa"/>
          <w:right w:w="0" w:type="dxa"/>
        </w:tblCellMar>
        <w:tblLook w:val="04A0" w:firstRow="1" w:lastRow="0" w:firstColumn="1" w:lastColumn="0" w:noHBand="0" w:noVBand="1"/>
      </w:tblPr>
      <w:tblGrid>
        <w:gridCol w:w="1820"/>
        <w:gridCol w:w="320"/>
        <w:gridCol w:w="540"/>
        <w:gridCol w:w="240"/>
        <w:gridCol w:w="360"/>
        <w:gridCol w:w="1260"/>
        <w:gridCol w:w="120"/>
        <w:gridCol w:w="500"/>
        <w:gridCol w:w="580"/>
        <w:gridCol w:w="1360"/>
        <w:gridCol w:w="760"/>
        <w:gridCol w:w="1160"/>
        <w:gridCol w:w="240"/>
        <w:gridCol w:w="30"/>
      </w:tblGrid>
      <w:tr w:rsidR="003201BA" w:rsidRPr="003201BA" w:rsidTr="00F81EF1">
        <w:trPr>
          <w:trHeight w:val="268"/>
        </w:trPr>
        <w:tc>
          <w:tcPr>
            <w:tcW w:w="1820" w:type="dxa"/>
            <w:tcBorders>
              <w:top w:val="single" w:sz="8" w:space="0" w:color="auto"/>
              <w:left w:val="single" w:sz="8" w:space="0" w:color="auto"/>
              <w:bottom w:val="nil"/>
              <w:right w:val="single" w:sz="8" w:space="0" w:color="auto"/>
            </w:tcBorders>
            <w:vAlign w:val="bottom"/>
            <w:hideMark/>
          </w:tcPr>
          <w:p w:rsidR="003201BA" w:rsidRPr="003201BA" w:rsidRDefault="003201BA" w:rsidP="003201BA">
            <w:pPr>
              <w:jc w:val="center"/>
            </w:pPr>
            <w:r w:rsidRPr="003201BA">
              <w:rPr>
                <w:w w:val="98"/>
                <w:sz w:val="16"/>
                <w:szCs w:val="16"/>
              </w:rPr>
              <w:t>Плановая проверка</w:t>
            </w:r>
          </w:p>
        </w:tc>
        <w:tc>
          <w:tcPr>
            <w:tcW w:w="320" w:type="dxa"/>
            <w:vAlign w:val="bottom"/>
          </w:tcPr>
          <w:p w:rsidR="003201BA" w:rsidRPr="003201BA" w:rsidRDefault="003201BA" w:rsidP="003201BA">
            <w:pPr>
              <w:rPr>
                <w:sz w:val="23"/>
                <w:szCs w:val="23"/>
              </w:rPr>
            </w:pPr>
          </w:p>
        </w:tc>
        <w:tc>
          <w:tcPr>
            <w:tcW w:w="540" w:type="dxa"/>
            <w:tcBorders>
              <w:top w:val="nil"/>
              <w:left w:val="nil"/>
              <w:bottom w:val="nil"/>
              <w:right w:val="single" w:sz="8" w:space="0" w:color="auto"/>
            </w:tcBorders>
            <w:vAlign w:val="bottom"/>
          </w:tcPr>
          <w:p w:rsidR="003201BA" w:rsidRPr="003201BA" w:rsidRDefault="003201BA" w:rsidP="003201BA">
            <w:pPr>
              <w:rPr>
                <w:sz w:val="23"/>
                <w:szCs w:val="23"/>
              </w:rPr>
            </w:pPr>
          </w:p>
        </w:tc>
        <w:tc>
          <w:tcPr>
            <w:tcW w:w="1980" w:type="dxa"/>
            <w:gridSpan w:val="4"/>
            <w:tcBorders>
              <w:top w:val="single" w:sz="8" w:space="0" w:color="auto"/>
              <w:left w:val="nil"/>
              <w:bottom w:val="nil"/>
              <w:right w:val="single" w:sz="8" w:space="0" w:color="auto"/>
            </w:tcBorders>
            <w:vAlign w:val="bottom"/>
            <w:hideMark/>
          </w:tcPr>
          <w:p w:rsidR="003201BA" w:rsidRPr="003201BA" w:rsidRDefault="003201BA" w:rsidP="003201BA">
            <w:pPr>
              <w:ind w:right="40"/>
              <w:jc w:val="center"/>
            </w:pPr>
            <w:r w:rsidRPr="003201BA">
              <w:rPr>
                <w:w w:val="99"/>
                <w:sz w:val="16"/>
                <w:szCs w:val="16"/>
              </w:rPr>
              <w:t>Внеплановая проверка</w:t>
            </w:r>
          </w:p>
        </w:tc>
        <w:tc>
          <w:tcPr>
            <w:tcW w:w="500" w:type="dxa"/>
            <w:tcBorders>
              <w:top w:val="nil"/>
              <w:left w:val="nil"/>
              <w:bottom w:val="nil"/>
              <w:right w:val="single" w:sz="8" w:space="0" w:color="auto"/>
            </w:tcBorders>
            <w:vAlign w:val="bottom"/>
          </w:tcPr>
          <w:p w:rsidR="003201BA" w:rsidRPr="003201BA" w:rsidRDefault="003201BA" w:rsidP="003201BA">
            <w:pPr>
              <w:rPr>
                <w:sz w:val="23"/>
                <w:szCs w:val="23"/>
              </w:rPr>
            </w:pPr>
          </w:p>
        </w:tc>
        <w:tc>
          <w:tcPr>
            <w:tcW w:w="580" w:type="dxa"/>
            <w:tcBorders>
              <w:top w:val="single" w:sz="8" w:space="0" w:color="auto"/>
              <w:left w:val="nil"/>
              <w:bottom w:val="nil"/>
              <w:right w:val="nil"/>
            </w:tcBorders>
            <w:vAlign w:val="bottom"/>
          </w:tcPr>
          <w:p w:rsidR="003201BA" w:rsidRPr="003201BA" w:rsidRDefault="003201BA" w:rsidP="003201BA">
            <w:pPr>
              <w:rPr>
                <w:sz w:val="23"/>
                <w:szCs w:val="23"/>
              </w:rPr>
            </w:pPr>
          </w:p>
        </w:tc>
        <w:tc>
          <w:tcPr>
            <w:tcW w:w="1360" w:type="dxa"/>
            <w:tcBorders>
              <w:top w:val="single" w:sz="8" w:space="0" w:color="auto"/>
              <w:left w:val="nil"/>
              <w:bottom w:val="nil"/>
              <w:right w:val="single" w:sz="8" w:space="0" w:color="auto"/>
            </w:tcBorders>
            <w:vAlign w:val="bottom"/>
            <w:hideMark/>
          </w:tcPr>
          <w:p w:rsidR="003201BA" w:rsidRPr="003201BA" w:rsidRDefault="003201BA" w:rsidP="003201BA">
            <w:pPr>
              <w:ind w:right="520"/>
              <w:jc w:val="center"/>
            </w:pPr>
            <w:r w:rsidRPr="003201BA">
              <w:rPr>
                <w:sz w:val="16"/>
                <w:szCs w:val="16"/>
              </w:rPr>
              <w:t>Выдача</w:t>
            </w:r>
          </w:p>
        </w:tc>
        <w:tc>
          <w:tcPr>
            <w:tcW w:w="760" w:type="dxa"/>
            <w:tcBorders>
              <w:top w:val="nil"/>
              <w:left w:val="nil"/>
              <w:bottom w:val="nil"/>
              <w:right w:val="single" w:sz="8" w:space="0" w:color="auto"/>
            </w:tcBorders>
            <w:vAlign w:val="bottom"/>
          </w:tcPr>
          <w:p w:rsidR="003201BA" w:rsidRPr="003201BA" w:rsidRDefault="003201BA" w:rsidP="003201BA">
            <w:pPr>
              <w:rPr>
                <w:sz w:val="23"/>
                <w:szCs w:val="23"/>
              </w:rPr>
            </w:pPr>
          </w:p>
        </w:tc>
        <w:tc>
          <w:tcPr>
            <w:tcW w:w="1400" w:type="dxa"/>
            <w:gridSpan w:val="2"/>
            <w:tcBorders>
              <w:top w:val="single" w:sz="8" w:space="0" w:color="auto"/>
              <w:left w:val="nil"/>
              <w:bottom w:val="nil"/>
              <w:right w:val="single" w:sz="8" w:space="0" w:color="auto"/>
            </w:tcBorders>
            <w:vAlign w:val="bottom"/>
            <w:hideMark/>
          </w:tcPr>
          <w:p w:rsidR="003201BA" w:rsidRPr="003201BA" w:rsidRDefault="003201BA" w:rsidP="003201BA">
            <w:pPr>
              <w:ind w:right="20"/>
              <w:jc w:val="center"/>
            </w:pPr>
            <w:r w:rsidRPr="003201BA">
              <w:rPr>
                <w:sz w:val="16"/>
                <w:szCs w:val="16"/>
              </w:rPr>
              <w:t>Направление</w:t>
            </w:r>
          </w:p>
        </w:tc>
        <w:tc>
          <w:tcPr>
            <w:tcW w:w="6" w:type="dxa"/>
            <w:vAlign w:val="bottom"/>
          </w:tcPr>
          <w:p w:rsidR="003201BA" w:rsidRPr="003201BA" w:rsidRDefault="003201BA" w:rsidP="003201BA">
            <w:pPr>
              <w:rPr>
                <w:sz w:val="2"/>
                <w:szCs w:val="2"/>
              </w:rPr>
            </w:pPr>
          </w:p>
        </w:tc>
      </w:tr>
      <w:tr w:rsidR="003201BA" w:rsidRPr="003201BA" w:rsidTr="00F81EF1">
        <w:trPr>
          <w:trHeight w:val="185"/>
        </w:trPr>
        <w:tc>
          <w:tcPr>
            <w:tcW w:w="1820" w:type="dxa"/>
            <w:tcBorders>
              <w:top w:val="nil"/>
              <w:left w:val="single" w:sz="8" w:space="0" w:color="auto"/>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(на основании</w:t>
            </w:r>
          </w:p>
        </w:tc>
        <w:tc>
          <w:tcPr>
            <w:tcW w:w="320" w:type="dxa"/>
            <w:vAlign w:val="bottom"/>
          </w:tcPr>
          <w:p w:rsidR="003201BA" w:rsidRPr="003201BA" w:rsidRDefault="003201BA" w:rsidP="003201BA">
            <w:pPr>
              <w:rPr>
                <w:sz w:val="16"/>
                <w:szCs w:val="16"/>
              </w:rPr>
            </w:pPr>
          </w:p>
        </w:tc>
        <w:tc>
          <w:tcPr>
            <w:tcW w:w="5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40" w:type="dxa"/>
            <w:vAlign w:val="bottom"/>
          </w:tcPr>
          <w:p w:rsidR="003201BA" w:rsidRPr="003201BA" w:rsidRDefault="003201BA" w:rsidP="003201BA">
            <w:pPr>
              <w:rPr>
                <w:sz w:val="16"/>
                <w:szCs w:val="16"/>
              </w:rPr>
            </w:pPr>
          </w:p>
        </w:tc>
        <w:tc>
          <w:tcPr>
            <w:tcW w:w="1740" w:type="dxa"/>
            <w:gridSpan w:val="3"/>
            <w:tcBorders>
              <w:top w:val="nil"/>
              <w:left w:val="nil"/>
              <w:bottom w:val="nil"/>
              <w:right w:val="single" w:sz="8" w:space="0" w:color="auto"/>
            </w:tcBorders>
            <w:vAlign w:val="bottom"/>
            <w:hideMark/>
          </w:tcPr>
          <w:p w:rsidR="003201BA" w:rsidRPr="003201BA" w:rsidRDefault="003201BA" w:rsidP="00636526">
            <w:pPr>
              <w:ind w:right="280"/>
              <w:jc w:val="center"/>
            </w:pPr>
            <w:r w:rsidRPr="003201BA">
              <w:rPr>
                <w:sz w:val="16"/>
                <w:szCs w:val="16"/>
              </w:rPr>
              <w:t>(на основании</w:t>
            </w:r>
          </w:p>
        </w:tc>
        <w:tc>
          <w:tcPr>
            <w:tcW w:w="50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94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предостережения о</w:t>
            </w:r>
          </w:p>
        </w:tc>
        <w:tc>
          <w:tcPr>
            <w:tcW w:w="76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40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ind w:right="20"/>
              <w:jc w:val="center"/>
            </w:pPr>
            <w:r w:rsidRPr="003201BA">
              <w:rPr>
                <w:w w:val="99"/>
                <w:sz w:val="16"/>
                <w:szCs w:val="16"/>
              </w:rPr>
              <w:t>протокола в</w:t>
            </w:r>
          </w:p>
        </w:tc>
        <w:tc>
          <w:tcPr>
            <w:tcW w:w="6" w:type="dxa"/>
            <w:vAlign w:val="bottom"/>
          </w:tcPr>
          <w:p w:rsidR="003201BA" w:rsidRPr="003201BA" w:rsidRDefault="003201BA" w:rsidP="003201BA">
            <w:pPr>
              <w:rPr>
                <w:sz w:val="2"/>
                <w:szCs w:val="2"/>
              </w:rPr>
            </w:pPr>
          </w:p>
        </w:tc>
      </w:tr>
      <w:tr w:rsidR="003201BA" w:rsidRPr="003201BA" w:rsidTr="00F81EF1">
        <w:trPr>
          <w:trHeight w:val="182"/>
        </w:trPr>
        <w:tc>
          <w:tcPr>
            <w:tcW w:w="1820" w:type="dxa"/>
            <w:tcBorders>
              <w:top w:val="nil"/>
              <w:left w:val="single" w:sz="8" w:space="0" w:color="auto"/>
              <w:bottom w:val="nil"/>
              <w:right w:val="single" w:sz="8" w:space="0" w:color="auto"/>
            </w:tcBorders>
            <w:vAlign w:val="bottom"/>
            <w:hideMark/>
          </w:tcPr>
          <w:p w:rsidR="003201BA" w:rsidRPr="003201BA" w:rsidRDefault="003201BA" w:rsidP="003201BA">
            <w:pPr>
              <w:spacing w:line="182" w:lineRule="exact"/>
              <w:jc w:val="center"/>
            </w:pPr>
            <w:r w:rsidRPr="003201BA">
              <w:rPr>
                <w:w w:val="98"/>
                <w:sz w:val="16"/>
                <w:szCs w:val="16"/>
              </w:rPr>
              <w:t xml:space="preserve">распоряжения </w:t>
            </w:r>
          </w:p>
        </w:tc>
        <w:tc>
          <w:tcPr>
            <w:tcW w:w="320" w:type="dxa"/>
            <w:vAlign w:val="bottom"/>
          </w:tcPr>
          <w:p w:rsidR="003201BA" w:rsidRPr="003201BA" w:rsidRDefault="003201BA" w:rsidP="003201BA">
            <w:pPr>
              <w:rPr>
                <w:sz w:val="15"/>
                <w:szCs w:val="15"/>
              </w:rPr>
            </w:pPr>
          </w:p>
        </w:tc>
        <w:tc>
          <w:tcPr>
            <w:tcW w:w="54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240" w:type="dxa"/>
            <w:vAlign w:val="bottom"/>
          </w:tcPr>
          <w:p w:rsidR="003201BA" w:rsidRPr="003201BA" w:rsidRDefault="003201BA" w:rsidP="003201BA">
            <w:pPr>
              <w:rPr>
                <w:sz w:val="15"/>
                <w:szCs w:val="15"/>
              </w:rPr>
            </w:pPr>
          </w:p>
        </w:tc>
        <w:tc>
          <w:tcPr>
            <w:tcW w:w="1740" w:type="dxa"/>
            <w:gridSpan w:val="3"/>
            <w:tcBorders>
              <w:top w:val="nil"/>
              <w:left w:val="nil"/>
              <w:bottom w:val="nil"/>
              <w:right w:val="single" w:sz="8" w:space="0" w:color="auto"/>
            </w:tcBorders>
            <w:vAlign w:val="bottom"/>
            <w:hideMark/>
          </w:tcPr>
          <w:p w:rsidR="003201BA" w:rsidRPr="003201BA" w:rsidRDefault="003201BA" w:rsidP="003201BA">
            <w:pPr>
              <w:spacing w:line="182" w:lineRule="exact"/>
              <w:ind w:right="260"/>
              <w:jc w:val="center"/>
            </w:pPr>
            <w:r w:rsidRPr="003201BA">
              <w:rPr>
                <w:sz w:val="16"/>
                <w:szCs w:val="16"/>
              </w:rPr>
              <w:t xml:space="preserve">распоряжения </w:t>
            </w:r>
          </w:p>
        </w:tc>
        <w:tc>
          <w:tcPr>
            <w:tcW w:w="50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194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недопустимости</w:t>
            </w:r>
          </w:p>
        </w:tc>
        <w:tc>
          <w:tcPr>
            <w:tcW w:w="76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140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ind w:right="40"/>
              <w:jc w:val="center"/>
            </w:pPr>
            <w:proofErr w:type="spellStart"/>
            <w:r w:rsidRPr="003201BA">
              <w:rPr>
                <w:sz w:val="16"/>
                <w:szCs w:val="16"/>
              </w:rPr>
              <w:t>административ</w:t>
            </w:r>
            <w:proofErr w:type="spellEnd"/>
          </w:p>
        </w:tc>
        <w:tc>
          <w:tcPr>
            <w:tcW w:w="6" w:type="dxa"/>
            <w:vAlign w:val="bottom"/>
          </w:tcPr>
          <w:p w:rsidR="003201BA" w:rsidRPr="003201BA" w:rsidRDefault="003201BA" w:rsidP="003201BA">
            <w:pPr>
              <w:rPr>
                <w:sz w:val="2"/>
                <w:szCs w:val="2"/>
              </w:rPr>
            </w:pPr>
          </w:p>
        </w:tc>
      </w:tr>
      <w:tr w:rsidR="003201BA" w:rsidRPr="003201BA" w:rsidTr="00F81EF1">
        <w:trPr>
          <w:trHeight w:val="185"/>
        </w:trPr>
        <w:tc>
          <w:tcPr>
            <w:tcW w:w="1820" w:type="dxa"/>
            <w:tcBorders>
              <w:top w:val="nil"/>
              <w:left w:val="single" w:sz="8" w:space="0" w:color="auto"/>
              <w:bottom w:val="nil"/>
              <w:right w:val="single" w:sz="8" w:space="0" w:color="auto"/>
            </w:tcBorders>
            <w:vAlign w:val="bottom"/>
            <w:hideMark/>
          </w:tcPr>
          <w:p w:rsidR="003201BA" w:rsidRPr="003201BA" w:rsidRDefault="003201BA" w:rsidP="003201BA">
            <w:pPr>
              <w:jc w:val="center"/>
            </w:pPr>
            <w:r w:rsidRPr="003201BA">
              <w:rPr>
                <w:sz w:val="16"/>
                <w:szCs w:val="16"/>
              </w:rPr>
              <w:t>администрации):</w:t>
            </w:r>
          </w:p>
        </w:tc>
        <w:tc>
          <w:tcPr>
            <w:tcW w:w="320" w:type="dxa"/>
            <w:vAlign w:val="bottom"/>
          </w:tcPr>
          <w:p w:rsidR="003201BA" w:rsidRPr="003201BA" w:rsidRDefault="003201BA" w:rsidP="003201BA">
            <w:pPr>
              <w:rPr>
                <w:sz w:val="16"/>
                <w:szCs w:val="16"/>
              </w:rPr>
            </w:pPr>
          </w:p>
        </w:tc>
        <w:tc>
          <w:tcPr>
            <w:tcW w:w="5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40" w:type="dxa"/>
            <w:vAlign w:val="bottom"/>
          </w:tcPr>
          <w:p w:rsidR="003201BA" w:rsidRPr="003201BA" w:rsidRDefault="003201BA" w:rsidP="003201BA">
            <w:pPr>
              <w:rPr>
                <w:sz w:val="16"/>
                <w:szCs w:val="16"/>
              </w:rPr>
            </w:pPr>
          </w:p>
        </w:tc>
        <w:tc>
          <w:tcPr>
            <w:tcW w:w="1740" w:type="dxa"/>
            <w:gridSpan w:val="3"/>
            <w:tcBorders>
              <w:top w:val="nil"/>
              <w:left w:val="nil"/>
              <w:bottom w:val="nil"/>
              <w:right w:val="single" w:sz="8" w:space="0" w:color="auto"/>
            </w:tcBorders>
            <w:vAlign w:val="bottom"/>
            <w:hideMark/>
          </w:tcPr>
          <w:p w:rsidR="003201BA" w:rsidRPr="003201BA" w:rsidRDefault="003201BA" w:rsidP="003201BA">
            <w:pPr>
              <w:ind w:right="260"/>
              <w:jc w:val="center"/>
            </w:pPr>
            <w:r w:rsidRPr="003201BA">
              <w:rPr>
                <w:sz w:val="16"/>
                <w:szCs w:val="16"/>
              </w:rPr>
              <w:t>администрации)</w:t>
            </w:r>
          </w:p>
        </w:tc>
        <w:tc>
          <w:tcPr>
            <w:tcW w:w="50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580" w:type="dxa"/>
            <w:vAlign w:val="bottom"/>
          </w:tcPr>
          <w:p w:rsidR="003201BA" w:rsidRPr="003201BA" w:rsidRDefault="003201BA" w:rsidP="003201BA">
            <w:pPr>
              <w:rPr>
                <w:sz w:val="16"/>
                <w:szCs w:val="16"/>
              </w:rPr>
            </w:pPr>
          </w:p>
        </w:tc>
        <w:tc>
          <w:tcPr>
            <w:tcW w:w="1360" w:type="dxa"/>
            <w:tcBorders>
              <w:top w:val="nil"/>
              <w:left w:val="nil"/>
              <w:bottom w:val="nil"/>
              <w:right w:val="single" w:sz="8" w:space="0" w:color="auto"/>
            </w:tcBorders>
            <w:vAlign w:val="bottom"/>
            <w:hideMark/>
          </w:tcPr>
          <w:p w:rsidR="003201BA" w:rsidRPr="003201BA" w:rsidRDefault="003201BA" w:rsidP="003201BA">
            <w:pPr>
              <w:ind w:right="520"/>
              <w:jc w:val="center"/>
            </w:pPr>
            <w:r w:rsidRPr="003201BA">
              <w:rPr>
                <w:sz w:val="16"/>
                <w:szCs w:val="16"/>
              </w:rPr>
              <w:t>нарушения</w:t>
            </w:r>
          </w:p>
        </w:tc>
        <w:tc>
          <w:tcPr>
            <w:tcW w:w="76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400" w:type="dxa"/>
            <w:gridSpan w:val="2"/>
            <w:tcBorders>
              <w:top w:val="nil"/>
              <w:left w:val="nil"/>
              <w:bottom w:val="nil"/>
              <w:right w:val="single" w:sz="8" w:space="0" w:color="auto"/>
            </w:tcBorders>
            <w:vAlign w:val="bottom"/>
            <w:hideMark/>
          </w:tcPr>
          <w:p w:rsidR="003201BA" w:rsidRPr="003201BA" w:rsidRDefault="003201BA" w:rsidP="003201BA">
            <w:pPr>
              <w:ind w:right="20"/>
              <w:jc w:val="center"/>
            </w:pPr>
            <w:proofErr w:type="spellStart"/>
            <w:r w:rsidRPr="003201BA">
              <w:rPr>
                <w:sz w:val="16"/>
                <w:szCs w:val="16"/>
              </w:rPr>
              <w:t>ную</w:t>
            </w:r>
            <w:proofErr w:type="spellEnd"/>
            <w:r w:rsidRPr="003201BA">
              <w:rPr>
                <w:sz w:val="16"/>
                <w:szCs w:val="16"/>
              </w:rPr>
              <w:t xml:space="preserve"> комиссию</w:t>
            </w:r>
          </w:p>
        </w:tc>
        <w:tc>
          <w:tcPr>
            <w:tcW w:w="6" w:type="dxa"/>
            <w:vAlign w:val="bottom"/>
          </w:tcPr>
          <w:p w:rsidR="003201BA" w:rsidRPr="003201BA" w:rsidRDefault="003201BA" w:rsidP="003201BA">
            <w:pPr>
              <w:rPr>
                <w:sz w:val="2"/>
                <w:szCs w:val="2"/>
              </w:rPr>
            </w:pPr>
          </w:p>
        </w:tc>
      </w:tr>
      <w:tr w:rsidR="003201BA" w:rsidRPr="003201BA" w:rsidTr="00F81EF1">
        <w:trPr>
          <w:trHeight w:val="185"/>
        </w:trPr>
        <w:tc>
          <w:tcPr>
            <w:tcW w:w="1820" w:type="dxa"/>
            <w:tcBorders>
              <w:top w:val="nil"/>
              <w:left w:val="single" w:sz="8" w:space="0" w:color="auto"/>
              <w:bottom w:val="nil"/>
              <w:right w:val="single" w:sz="8" w:space="0" w:color="auto"/>
            </w:tcBorders>
            <w:vAlign w:val="bottom"/>
            <w:hideMark/>
          </w:tcPr>
          <w:p w:rsidR="003201BA" w:rsidRPr="003201BA" w:rsidRDefault="003201BA" w:rsidP="003201BA">
            <w:pPr>
              <w:spacing w:line="182" w:lineRule="exact"/>
              <w:jc w:val="center"/>
            </w:pPr>
            <w:r w:rsidRPr="003201BA">
              <w:rPr>
                <w:w w:val="99"/>
                <w:sz w:val="16"/>
                <w:szCs w:val="16"/>
              </w:rPr>
              <w:t>выездная/</w:t>
            </w:r>
            <w:proofErr w:type="spellStart"/>
            <w:r w:rsidRPr="003201BA">
              <w:rPr>
                <w:w w:val="99"/>
                <w:sz w:val="16"/>
                <w:szCs w:val="16"/>
              </w:rPr>
              <w:t>документар</w:t>
            </w:r>
            <w:proofErr w:type="spellEnd"/>
          </w:p>
        </w:tc>
        <w:tc>
          <w:tcPr>
            <w:tcW w:w="320" w:type="dxa"/>
            <w:vAlign w:val="bottom"/>
          </w:tcPr>
          <w:p w:rsidR="003201BA" w:rsidRPr="003201BA" w:rsidRDefault="003201BA" w:rsidP="003201BA">
            <w:pPr>
              <w:rPr>
                <w:sz w:val="16"/>
                <w:szCs w:val="16"/>
              </w:rPr>
            </w:pPr>
          </w:p>
        </w:tc>
        <w:tc>
          <w:tcPr>
            <w:tcW w:w="5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980" w:type="dxa"/>
            <w:gridSpan w:val="4"/>
            <w:tcBorders>
              <w:top w:val="nil"/>
              <w:left w:val="nil"/>
              <w:bottom w:val="nil"/>
              <w:right w:val="single" w:sz="8" w:space="0" w:color="auto"/>
            </w:tcBorders>
            <w:vAlign w:val="bottom"/>
            <w:hideMark/>
          </w:tcPr>
          <w:p w:rsidR="003201BA" w:rsidRPr="003201BA" w:rsidRDefault="003201BA" w:rsidP="003201BA">
            <w:pPr>
              <w:ind w:right="20"/>
              <w:jc w:val="center"/>
            </w:pPr>
            <w:r w:rsidRPr="003201BA">
              <w:rPr>
                <w:w w:val="99"/>
                <w:sz w:val="16"/>
                <w:szCs w:val="16"/>
              </w:rPr>
              <w:t>:выездная/</w:t>
            </w:r>
            <w:proofErr w:type="spellStart"/>
            <w:r w:rsidRPr="003201BA">
              <w:rPr>
                <w:w w:val="99"/>
                <w:sz w:val="16"/>
                <w:szCs w:val="16"/>
              </w:rPr>
              <w:t>документарн</w:t>
            </w:r>
            <w:proofErr w:type="spellEnd"/>
          </w:p>
        </w:tc>
        <w:tc>
          <w:tcPr>
            <w:tcW w:w="50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94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обязательных</w:t>
            </w:r>
          </w:p>
        </w:tc>
        <w:tc>
          <w:tcPr>
            <w:tcW w:w="76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40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ind w:right="20"/>
              <w:jc w:val="center"/>
            </w:pPr>
            <w:r w:rsidRPr="003201BA">
              <w:rPr>
                <w:sz w:val="16"/>
                <w:szCs w:val="16"/>
              </w:rPr>
              <w:t>администрации</w:t>
            </w:r>
          </w:p>
        </w:tc>
        <w:tc>
          <w:tcPr>
            <w:tcW w:w="6" w:type="dxa"/>
            <w:vAlign w:val="bottom"/>
          </w:tcPr>
          <w:p w:rsidR="003201BA" w:rsidRPr="003201BA" w:rsidRDefault="003201BA" w:rsidP="003201BA">
            <w:pPr>
              <w:rPr>
                <w:sz w:val="2"/>
                <w:szCs w:val="2"/>
              </w:rPr>
            </w:pPr>
          </w:p>
        </w:tc>
      </w:tr>
      <w:tr w:rsidR="003201BA" w:rsidRPr="003201BA" w:rsidTr="00F81EF1">
        <w:trPr>
          <w:trHeight w:val="190"/>
        </w:trPr>
        <w:tc>
          <w:tcPr>
            <w:tcW w:w="1820" w:type="dxa"/>
            <w:tcBorders>
              <w:top w:val="nil"/>
              <w:left w:val="single" w:sz="8" w:space="0" w:color="auto"/>
              <w:bottom w:val="nil"/>
              <w:right w:val="single" w:sz="8" w:space="0" w:color="auto"/>
            </w:tcBorders>
            <w:vAlign w:val="bottom"/>
            <w:hideMark/>
          </w:tcPr>
          <w:p w:rsidR="003201BA" w:rsidRPr="003201BA" w:rsidRDefault="003201BA" w:rsidP="003201BA">
            <w:pPr>
              <w:jc w:val="center"/>
            </w:pPr>
            <w:r w:rsidRPr="003201BA">
              <w:rPr>
                <w:w w:val="95"/>
                <w:sz w:val="16"/>
                <w:szCs w:val="16"/>
              </w:rPr>
              <w:t>ная</w:t>
            </w:r>
          </w:p>
        </w:tc>
        <w:tc>
          <w:tcPr>
            <w:tcW w:w="320" w:type="dxa"/>
            <w:vAlign w:val="bottom"/>
          </w:tcPr>
          <w:p w:rsidR="003201BA" w:rsidRPr="003201BA" w:rsidRDefault="003201BA" w:rsidP="003201BA">
            <w:pPr>
              <w:rPr>
                <w:sz w:val="16"/>
                <w:szCs w:val="16"/>
              </w:rPr>
            </w:pPr>
          </w:p>
        </w:tc>
        <w:tc>
          <w:tcPr>
            <w:tcW w:w="5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40" w:type="dxa"/>
            <w:vAlign w:val="bottom"/>
          </w:tcPr>
          <w:p w:rsidR="003201BA" w:rsidRPr="003201BA" w:rsidRDefault="003201BA" w:rsidP="003201BA">
            <w:pPr>
              <w:rPr>
                <w:sz w:val="16"/>
                <w:szCs w:val="16"/>
              </w:rPr>
            </w:pPr>
          </w:p>
        </w:tc>
        <w:tc>
          <w:tcPr>
            <w:tcW w:w="360" w:type="dxa"/>
            <w:vAlign w:val="bottom"/>
          </w:tcPr>
          <w:p w:rsidR="003201BA" w:rsidRPr="003201BA" w:rsidRDefault="003201BA" w:rsidP="003201BA">
            <w:pPr>
              <w:rPr>
                <w:sz w:val="16"/>
                <w:szCs w:val="16"/>
              </w:rPr>
            </w:pPr>
          </w:p>
        </w:tc>
        <w:tc>
          <w:tcPr>
            <w:tcW w:w="1380" w:type="dxa"/>
            <w:gridSpan w:val="2"/>
            <w:tcBorders>
              <w:top w:val="nil"/>
              <w:left w:val="nil"/>
              <w:bottom w:val="nil"/>
              <w:right w:val="single" w:sz="8" w:space="0" w:color="auto"/>
            </w:tcBorders>
            <w:vAlign w:val="bottom"/>
            <w:hideMark/>
          </w:tcPr>
          <w:p w:rsidR="003201BA" w:rsidRPr="003201BA" w:rsidRDefault="003201BA" w:rsidP="003201BA">
            <w:pPr>
              <w:ind w:right="640"/>
              <w:jc w:val="center"/>
            </w:pPr>
            <w:proofErr w:type="spellStart"/>
            <w:r w:rsidRPr="003201BA">
              <w:rPr>
                <w:w w:val="96"/>
                <w:sz w:val="16"/>
                <w:szCs w:val="16"/>
              </w:rPr>
              <w:t>ая</w:t>
            </w:r>
            <w:proofErr w:type="spellEnd"/>
          </w:p>
        </w:tc>
        <w:tc>
          <w:tcPr>
            <w:tcW w:w="50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580" w:type="dxa"/>
            <w:vAlign w:val="bottom"/>
          </w:tcPr>
          <w:p w:rsidR="003201BA" w:rsidRPr="003201BA" w:rsidRDefault="003201BA" w:rsidP="003201BA">
            <w:pPr>
              <w:rPr>
                <w:sz w:val="16"/>
                <w:szCs w:val="16"/>
              </w:rPr>
            </w:pPr>
          </w:p>
        </w:tc>
        <w:tc>
          <w:tcPr>
            <w:tcW w:w="1360" w:type="dxa"/>
            <w:tcBorders>
              <w:top w:val="nil"/>
              <w:left w:val="nil"/>
              <w:bottom w:val="nil"/>
              <w:right w:val="single" w:sz="8" w:space="0" w:color="auto"/>
            </w:tcBorders>
            <w:vAlign w:val="bottom"/>
            <w:hideMark/>
          </w:tcPr>
          <w:p w:rsidR="003201BA" w:rsidRPr="003201BA" w:rsidRDefault="003201BA" w:rsidP="003201BA">
            <w:pPr>
              <w:ind w:right="500"/>
              <w:jc w:val="center"/>
            </w:pPr>
            <w:r w:rsidRPr="003201BA">
              <w:rPr>
                <w:w w:val="99"/>
                <w:sz w:val="16"/>
                <w:szCs w:val="16"/>
              </w:rPr>
              <w:t>требований</w:t>
            </w:r>
          </w:p>
        </w:tc>
        <w:tc>
          <w:tcPr>
            <w:tcW w:w="76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400" w:type="dxa"/>
            <w:gridSpan w:val="2"/>
            <w:tcBorders>
              <w:top w:val="nil"/>
              <w:left w:val="nil"/>
              <w:bottom w:val="nil"/>
              <w:right w:val="single" w:sz="8" w:space="0" w:color="auto"/>
            </w:tcBorders>
            <w:vAlign w:val="bottom"/>
            <w:hideMark/>
          </w:tcPr>
          <w:p w:rsidR="003201BA" w:rsidRPr="003201BA" w:rsidRDefault="003201BA" w:rsidP="003201BA">
            <w:pPr>
              <w:spacing w:line="182" w:lineRule="exact"/>
              <w:ind w:right="20"/>
              <w:jc w:val="center"/>
            </w:pPr>
            <w:proofErr w:type="spellStart"/>
            <w:r w:rsidRPr="003201BA">
              <w:rPr>
                <w:sz w:val="16"/>
                <w:szCs w:val="16"/>
              </w:rPr>
              <w:t>Каслинского</w:t>
            </w:r>
            <w:proofErr w:type="spellEnd"/>
          </w:p>
        </w:tc>
        <w:tc>
          <w:tcPr>
            <w:tcW w:w="6" w:type="dxa"/>
            <w:vAlign w:val="bottom"/>
          </w:tcPr>
          <w:p w:rsidR="003201BA" w:rsidRPr="003201BA" w:rsidRDefault="003201BA" w:rsidP="003201BA">
            <w:pPr>
              <w:rPr>
                <w:sz w:val="2"/>
                <w:szCs w:val="2"/>
              </w:rPr>
            </w:pPr>
          </w:p>
        </w:tc>
      </w:tr>
      <w:tr w:rsidR="003201BA" w:rsidRPr="003201BA" w:rsidTr="00F81EF1">
        <w:trPr>
          <w:trHeight w:val="140"/>
        </w:trPr>
        <w:tc>
          <w:tcPr>
            <w:tcW w:w="1820" w:type="dxa"/>
            <w:tcBorders>
              <w:top w:val="nil"/>
              <w:left w:val="single" w:sz="8" w:space="0" w:color="auto"/>
              <w:bottom w:val="nil"/>
              <w:right w:val="single" w:sz="8" w:space="0" w:color="auto"/>
            </w:tcBorders>
            <w:vAlign w:val="bottom"/>
          </w:tcPr>
          <w:p w:rsidR="003201BA" w:rsidRPr="003201BA" w:rsidRDefault="003201BA" w:rsidP="003201BA">
            <w:pPr>
              <w:rPr>
                <w:sz w:val="12"/>
                <w:szCs w:val="12"/>
              </w:rPr>
            </w:pPr>
          </w:p>
        </w:tc>
        <w:tc>
          <w:tcPr>
            <w:tcW w:w="320" w:type="dxa"/>
            <w:vAlign w:val="bottom"/>
          </w:tcPr>
          <w:p w:rsidR="003201BA" w:rsidRPr="003201BA" w:rsidRDefault="003201BA" w:rsidP="003201BA">
            <w:pPr>
              <w:rPr>
                <w:sz w:val="12"/>
                <w:szCs w:val="12"/>
              </w:rPr>
            </w:pPr>
          </w:p>
        </w:tc>
        <w:tc>
          <w:tcPr>
            <w:tcW w:w="540" w:type="dxa"/>
            <w:tcBorders>
              <w:top w:val="nil"/>
              <w:left w:val="nil"/>
              <w:bottom w:val="nil"/>
              <w:right w:val="single" w:sz="8" w:space="0" w:color="auto"/>
            </w:tcBorders>
            <w:vAlign w:val="bottom"/>
          </w:tcPr>
          <w:p w:rsidR="003201BA" w:rsidRPr="003201BA" w:rsidRDefault="003201BA" w:rsidP="003201BA">
            <w:pPr>
              <w:rPr>
                <w:sz w:val="12"/>
                <w:szCs w:val="12"/>
              </w:rPr>
            </w:pPr>
          </w:p>
        </w:tc>
        <w:tc>
          <w:tcPr>
            <w:tcW w:w="240" w:type="dxa"/>
            <w:vAlign w:val="bottom"/>
          </w:tcPr>
          <w:p w:rsidR="003201BA" w:rsidRPr="003201BA" w:rsidRDefault="003201BA" w:rsidP="003201BA">
            <w:pPr>
              <w:rPr>
                <w:sz w:val="12"/>
                <w:szCs w:val="12"/>
              </w:rPr>
            </w:pPr>
          </w:p>
        </w:tc>
        <w:tc>
          <w:tcPr>
            <w:tcW w:w="360" w:type="dxa"/>
            <w:vAlign w:val="bottom"/>
          </w:tcPr>
          <w:p w:rsidR="003201BA" w:rsidRPr="003201BA" w:rsidRDefault="003201BA" w:rsidP="003201BA">
            <w:pPr>
              <w:rPr>
                <w:sz w:val="12"/>
                <w:szCs w:val="12"/>
              </w:rPr>
            </w:pPr>
          </w:p>
        </w:tc>
        <w:tc>
          <w:tcPr>
            <w:tcW w:w="1260" w:type="dxa"/>
            <w:vAlign w:val="bottom"/>
          </w:tcPr>
          <w:p w:rsidR="003201BA" w:rsidRPr="003201BA" w:rsidRDefault="003201BA" w:rsidP="003201BA">
            <w:pPr>
              <w:rPr>
                <w:sz w:val="12"/>
                <w:szCs w:val="12"/>
              </w:rPr>
            </w:pPr>
          </w:p>
        </w:tc>
        <w:tc>
          <w:tcPr>
            <w:tcW w:w="120" w:type="dxa"/>
            <w:tcBorders>
              <w:top w:val="nil"/>
              <w:left w:val="nil"/>
              <w:bottom w:val="nil"/>
              <w:right w:val="single" w:sz="8" w:space="0" w:color="auto"/>
            </w:tcBorders>
            <w:vAlign w:val="bottom"/>
          </w:tcPr>
          <w:p w:rsidR="003201BA" w:rsidRPr="003201BA" w:rsidRDefault="003201BA" w:rsidP="003201BA">
            <w:pPr>
              <w:rPr>
                <w:sz w:val="12"/>
                <w:szCs w:val="12"/>
              </w:rPr>
            </w:pPr>
          </w:p>
        </w:tc>
        <w:tc>
          <w:tcPr>
            <w:tcW w:w="500" w:type="dxa"/>
            <w:tcBorders>
              <w:top w:val="nil"/>
              <w:left w:val="nil"/>
              <w:bottom w:val="nil"/>
              <w:right w:val="single" w:sz="8" w:space="0" w:color="auto"/>
            </w:tcBorders>
            <w:vAlign w:val="bottom"/>
          </w:tcPr>
          <w:p w:rsidR="003201BA" w:rsidRPr="003201BA" w:rsidRDefault="003201BA" w:rsidP="003201BA">
            <w:pPr>
              <w:rPr>
                <w:sz w:val="12"/>
                <w:szCs w:val="12"/>
              </w:rPr>
            </w:pPr>
          </w:p>
        </w:tc>
        <w:tc>
          <w:tcPr>
            <w:tcW w:w="580" w:type="dxa"/>
            <w:tcBorders>
              <w:top w:val="nil"/>
              <w:left w:val="nil"/>
              <w:bottom w:val="single" w:sz="8" w:space="0" w:color="auto"/>
              <w:right w:val="nil"/>
            </w:tcBorders>
            <w:vAlign w:val="bottom"/>
          </w:tcPr>
          <w:p w:rsidR="003201BA" w:rsidRPr="003201BA" w:rsidRDefault="003201BA" w:rsidP="003201BA">
            <w:pPr>
              <w:rPr>
                <w:sz w:val="12"/>
                <w:szCs w:val="12"/>
              </w:rPr>
            </w:pPr>
          </w:p>
        </w:tc>
        <w:tc>
          <w:tcPr>
            <w:tcW w:w="1360" w:type="dxa"/>
            <w:tcBorders>
              <w:top w:val="nil"/>
              <w:left w:val="nil"/>
              <w:bottom w:val="single" w:sz="8" w:space="0" w:color="auto"/>
              <w:right w:val="single" w:sz="8" w:space="0" w:color="auto"/>
            </w:tcBorders>
            <w:vAlign w:val="bottom"/>
          </w:tcPr>
          <w:p w:rsidR="003201BA" w:rsidRPr="003201BA" w:rsidRDefault="003201BA" w:rsidP="003201BA">
            <w:pPr>
              <w:rPr>
                <w:sz w:val="12"/>
                <w:szCs w:val="12"/>
              </w:rPr>
            </w:pPr>
          </w:p>
        </w:tc>
        <w:tc>
          <w:tcPr>
            <w:tcW w:w="760" w:type="dxa"/>
            <w:tcBorders>
              <w:top w:val="nil"/>
              <w:left w:val="nil"/>
              <w:bottom w:val="nil"/>
              <w:right w:val="single" w:sz="8" w:space="0" w:color="auto"/>
            </w:tcBorders>
            <w:vAlign w:val="bottom"/>
          </w:tcPr>
          <w:p w:rsidR="003201BA" w:rsidRPr="003201BA" w:rsidRDefault="003201BA" w:rsidP="003201BA">
            <w:pPr>
              <w:rPr>
                <w:sz w:val="12"/>
                <w:szCs w:val="12"/>
              </w:rPr>
            </w:pPr>
          </w:p>
        </w:tc>
        <w:tc>
          <w:tcPr>
            <w:tcW w:w="1400" w:type="dxa"/>
            <w:gridSpan w:val="2"/>
            <w:tcBorders>
              <w:top w:val="nil"/>
              <w:left w:val="nil"/>
              <w:bottom w:val="nil"/>
              <w:right w:val="single" w:sz="8" w:space="0" w:color="auto"/>
            </w:tcBorders>
            <w:vAlign w:val="bottom"/>
            <w:hideMark/>
          </w:tcPr>
          <w:p w:rsidR="003201BA" w:rsidRPr="003201BA" w:rsidRDefault="003201BA" w:rsidP="003201BA">
            <w:pPr>
              <w:spacing w:line="140" w:lineRule="exact"/>
              <w:ind w:right="40"/>
              <w:jc w:val="center"/>
            </w:pPr>
            <w:r w:rsidRPr="003201BA">
              <w:rPr>
                <w:w w:val="96"/>
                <w:sz w:val="16"/>
                <w:szCs w:val="16"/>
              </w:rPr>
              <w:t>р-на</w:t>
            </w:r>
          </w:p>
        </w:tc>
        <w:tc>
          <w:tcPr>
            <w:tcW w:w="6" w:type="dxa"/>
            <w:vAlign w:val="bottom"/>
          </w:tcPr>
          <w:p w:rsidR="003201BA" w:rsidRPr="003201BA" w:rsidRDefault="003201BA" w:rsidP="003201BA">
            <w:pPr>
              <w:rPr>
                <w:sz w:val="2"/>
                <w:szCs w:val="2"/>
              </w:rPr>
            </w:pPr>
          </w:p>
        </w:tc>
      </w:tr>
      <w:tr w:rsidR="003201BA" w:rsidRPr="003201BA" w:rsidTr="00F81EF1">
        <w:trPr>
          <w:trHeight w:val="86"/>
        </w:trPr>
        <w:tc>
          <w:tcPr>
            <w:tcW w:w="1820" w:type="dxa"/>
            <w:tcBorders>
              <w:top w:val="nil"/>
              <w:left w:val="single" w:sz="8" w:space="0" w:color="auto"/>
              <w:bottom w:val="single" w:sz="8" w:space="0" w:color="auto"/>
              <w:right w:val="single" w:sz="8" w:space="0" w:color="auto"/>
            </w:tcBorders>
            <w:vAlign w:val="bottom"/>
          </w:tcPr>
          <w:p w:rsidR="003201BA" w:rsidRPr="003201BA" w:rsidRDefault="003201BA" w:rsidP="003201BA">
            <w:pPr>
              <w:rPr>
                <w:sz w:val="7"/>
                <w:szCs w:val="7"/>
              </w:rPr>
            </w:pPr>
          </w:p>
        </w:tc>
        <w:tc>
          <w:tcPr>
            <w:tcW w:w="320" w:type="dxa"/>
            <w:vAlign w:val="bottom"/>
          </w:tcPr>
          <w:p w:rsidR="003201BA" w:rsidRPr="003201BA" w:rsidRDefault="003201BA" w:rsidP="003201BA">
            <w:pPr>
              <w:rPr>
                <w:sz w:val="7"/>
                <w:szCs w:val="7"/>
              </w:rPr>
            </w:pPr>
          </w:p>
        </w:tc>
        <w:tc>
          <w:tcPr>
            <w:tcW w:w="540" w:type="dxa"/>
            <w:tcBorders>
              <w:top w:val="nil"/>
              <w:left w:val="nil"/>
              <w:bottom w:val="nil"/>
              <w:right w:val="single" w:sz="8" w:space="0" w:color="auto"/>
            </w:tcBorders>
            <w:vAlign w:val="bottom"/>
          </w:tcPr>
          <w:p w:rsidR="003201BA" w:rsidRPr="003201BA" w:rsidRDefault="003201BA" w:rsidP="003201BA">
            <w:pPr>
              <w:rPr>
                <w:sz w:val="7"/>
                <w:szCs w:val="7"/>
              </w:rPr>
            </w:pPr>
          </w:p>
        </w:tc>
        <w:tc>
          <w:tcPr>
            <w:tcW w:w="24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36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126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120" w:type="dxa"/>
            <w:tcBorders>
              <w:top w:val="nil"/>
              <w:left w:val="nil"/>
              <w:bottom w:val="single" w:sz="8" w:space="0" w:color="auto"/>
              <w:right w:val="single" w:sz="8" w:space="0" w:color="auto"/>
            </w:tcBorders>
            <w:vAlign w:val="bottom"/>
          </w:tcPr>
          <w:p w:rsidR="003201BA" w:rsidRPr="003201BA" w:rsidRDefault="003201BA" w:rsidP="003201BA">
            <w:pPr>
              <w:rPr>
                <w:sz w:val="7"/>
                <w:szCs w:val="7"/>
              </w:rPr>
            </w:pPr>
          </w:p>
        </w:tc>
        <w:tc>
          <w:tcPr>
            <w:tcW w:w="500" w:type="dxa"/>
            <w:vAlign w:val="bottom"/>
          </w:tcPr>
          <w:p w:rsidR="003201BA" w:rsidRPr="003201BA" w:rsidRDefault="003201BA" w:rsidP="003201BA">
            <w:pPr>
              <w:rPr>
                <w:sz w:val="7"/>
                <w:szCs w:val="7"/>
              </w:rPr>
            </w:pPr>
          </w:p>
        </w:tc>
        <w:tc>
          <w:tcPr>
            <w:tcW w:w="580" w:type="dxa"/>
            <w:vAlign w:val="bottom"/>
          </w:tcPr>
          <w:p w:rsidR="003201BA" w:rsidRPr="003201BA" w:rsidRDefault="003201BA" w:rsidP="003201BA">
            <w:pPr>
              <w:rPr>
                <w:sz w:val="7"/>
                <w:szCs w:val="7"/>
              </w:rPr>
            </w:pPr>
          </w:p>
        </w:tc>
        <w:tc>
          <w:tcPr>
            <w:tcW w:w="1360" w:type="dxa"/>
            <w:vAlign w:val="bottom"/>
          </w:tcPr>
          <w:p w:rsidR="003201BA" w:rsidRPr="003201BA" w:rsidRDefault="003201BA" w:rsidP="003201BA">
            <w:pPr>
              <w:rPr>
                <w:sz w:val="7"/>
                <w:szCs w:val="7"/>
              </w:rPr>
            </w:pPr>
          </w:p>
        </w:tc>
        <w:tc>
          <w:tcPr>
            <w:tcW w:w="760" w:type="dxa"/>
            <w:tcBorders>
              <w:top w:val="nil"/>
              <w:left w:val="nil"/>
              <w:bottom w:val="nil"/>
              <w:right w:val="single" w:sz="8" w:space="0" w:color="auto"/>
            </w:tcBorders>
            <w:vAlign w:val="bottom"/>
          </w:tcPr>
          <w:p w:rsidR="003201BA" w:rsidRPr="003201BA" w:rsidRDefault="003201BA" w:rsidP="003201BA">
            <w:pPr>
              <w:rPr>
                <w:sz w:val="7"/>
                <w:szCs w:val="7"/>
              </w:rPr>
            </w:pPr>
          </w:p>
        </w:tc>
        <w:tc>
          <w:tcPr>
            <w:tcW w:w="116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240" w:type="dxa"/>
            <w:tcBorders>
              <w:top w:val="nil"/>
              <w:left w:val="nil"/>
              <w:bottom w:val="single" w:sz="8" w:space="0" w:color="auto"/>
              <w:right w:val="single" w:sz="8" w:space="0" w:color="auto"/>
            </w:tcBorders>
            <w:vAlign w:val="bottom"/>
          </w:tcPr>
          <w:p w:rsidR="003201BA" w:rsidRPr="003201BA" w:rsidRDefault="003201BA" w:rsidP="003201BA">
            <w:pPr>
              <w:rPr>
                <w:sz w:val="7"/>
                <w:szCs w:val="7"/>
              </w:rPr>
            </w:pPr>
          </w:p>
        </w:tc>
        <w:tc>
          <w:tcPr>
            <w:tcW w:w="6" w:type="dxa"/>
            <w:vAlign w:val="bottom"/>
          </w:tcPr>
          <w:p w:rsidR="003201BA" w:rsidRPr="003201BA" w:rsidRDefault="003201BA" w:rsidP="003201BA">
            <w:pPr>
              <w:rPr>
                <w:sz w:val="2"/>
                <w:szCs w:val="2"/>
              </w:rPr>
            </w:pPr>
          </w:p>
        </w:tc>
      </w:tr>
      <w:tr w:rsidR="003201BA" w:rsidRPr="003201BA" w:rsidTr="00F81EF1">
        <w:trPr>
          <w:trHeight w:val="553"/>
        </w:trPr>
        <w:tc>
          <w:tcPr>
            <w:tcW w:w="1820" w:type="dxa"/>
            <w:vAlign w:val="bottom"/>
          </w:tcPr>
          <w:p w:rsidR="003201BA" w:rsidRPr="003201BA" w:rsidRDefault="003201BA" w:rsidP="003201BA">
            <w:pPr>
              <w:rPr>
                <w:sz w:val="24"/>
                <w:szCs w:val="24"/>
              </w:rPr>
            </w:pPr>
          </w:p>
        </w:tc>
        <w:tc>
          <w:tcPr>
            <w:tcW w:w="320" w:type="dxa"/>
            <w:vAlign w:val="bottom"/>
          </w:tcPr>
          <w:p w:rsidR="003201BA" w:rsidRPr="003201BA" w:rsidRDefault="003201BA" w:rsidP="003201BA">
            <w:pPr>
              <w:rPr>
                <w:sz w:val="24"/>
                <w:szCs w:val="24"/>
              </w:rPr>
            </w:pPr>
          </w:p>
        </w:tc>
        <w:tc>
          <w:tcPr>
            <w:tcW w:w="540" w:type="dxa"/>
            <w:vAlign w:val="bottom"/>
          </w:tcPr>
          <w:p w:rsidR="003201BA" w:rsidRPr="003201BA" w:rsidRDefault="003201BA" w:rsidP="003201BA">
            <w:pPr>
              <w:rPr>
                <w:sz w:val="24"/>
                <w:szCs w:val="24"/>
              </w:rPr>
            </w:pPr>
          </w:p>
        </w:tc>
        <w:tc>
          <w:tcPr>
            <w:tcW w:w="240" w:type="dxa"/>
            <w:vAlign w:val="bottom"/>
          </w:tcPr>
          <w:p w:rsidR="003201BA" w:rsidRPr="003201BA" w:rsidRDefault="003201BA" w:rsidP="003201BA">
            <w:pPr>
              <w:rPr>
                <w:sz w:val="24"/>
                <w:szCs w:val="24"/>
              </w:rPr>
            </w:pPr>
          </w:p>
        </w:tc>
        <w:tc>
          <w:tcPr>
            <w:tcW w:w="360" w:type="dxa"/>
            <w:tcBorders>
              <w:top w:val="nil"/>
              <w:left w:val="nil"/>
              <w:bottom w:val="nil"/>
              <w:right w:val="single" w:sz="8" w:space="0" w:color="auto"/>
            </w:tcBorders>
            <w:vAlign w:val="bottom"/>
          </w:tcPr>
          <w:p w:rsidR="003201BA" w:rsidRPr="003201BA" w:rsidRDefault="003201BA" w:rsidP="003201BA">
            <w:pPr>
              <w:rPr>
                <w:sz w:val="24"/>
                <w:szCs w:val="24"/>
              </w:rPr>
            </w:pPr>
          </w:p>
        </w:tc>
        <w:tc>
          <w:tcPr>
            <w:tcW w:w="1260" w:type="dxa"/>
            <w:vAlign w:val="bottom"/>
          </w:tcPr>
          <w:p w:rsidR="003201BA" w:rsidRPr="003201BA" w:rsidRDefault="003201BA" w:rsidP="003201BA">
            <w:pPr>
              <w:rPr>
                <w:sz w:val="24"/>
                <w:szCs w:val="24"/>
              </w:rPr>
            </w:pPr>
          </w:p>
        </w:tc>
        <w:tc>
          <w:tcPr>
            <w:tcW w:w="120" w:type="dxa"/>
            <w:vAlign w:val="bottom"/>
          </w:tcPr>
          <w:p w:rsidR="003201BA" w:rsidRPr="003201BA" w:rsidRDefault="003201BA" w:rsidP="003201BA">
            <w:pPr>
              <w:rPr>
                <w:sz w:val="24"/>
                <w:szCs w:val="24"/>
              </w:rPr>
            </w:pPr>
          </w:p>
        </w:tc>
        <w:tc>
          <w:tcPr>
            <w:tcW w:w="500" w:type="dxa"/>
            <w:vAlign w:val="bottom"/>
          </w:tcPr>
          <w:p w:rsidR="003201BA" w:rsidRPr="003201BA" w:rsidRDefault="003201BA" w:rsidP="003201BA">
            <w:pPr>
              <w:rPr>
                <w:sz w:val="24"/>
                <w:szCs w:val="24"/>
              </w:rPr>
            </w:pPr>
          </w:p>
        </w:tc>
        <w:tc>
          <w:tcPr>
            <w:tcW w:w="580" w:type="dxa"/>
            <w:vAlign w:val="bottom"/>
          </w:tcPr>
          <w:p w:rsidR="003201BA" w:rsidRPr="003201BA" w:rsidRDefault="003201BA" w:rsidP="003201BA">
            <w:pPr>
              <w:rPr>
                <w:sz w:val="24"/>
                <w:szCs w:val="24"/>
              </w:rPr>
            </w:pPr>
          </w:p>
        </w:tc>
        <w:tc>
          <w:tcPr>
            <w:tcW w:w="3520" w:type="dxa"/>
            <w:gridSpan w:val="4"/>
            <w:vAlign w:val="bottom"/>
          </w:tcPr>
          <w:p w:rsidR="003201BA" w:rsidRPr="003201BA" w:rsidRDefault="003201BA" w:rsidP="003201BA">
            <w:pPr>
              <w:rPr>
                <w:sz w:val="24"/>
                <w:szCs w:val="24"/>
              </w:rPr>
            </w:pPr>
          </w:p>
        </w:tc>
        <w:tc>
          <w:tcPr>
            <w:tcW w:w="6" w:type="dxa"/>
            <w:vAlign w:val="bottom"/>
          </w:tcPr>
          <w:p w:rsidR="003201BA" w:rsidRPr="003201BA" w:rsidRDefault="003201BA" w:rsidP="003201BA">
            <w:pPr>
              <w:rPr>
                <w:sz w:val="2"/>
                <w:szCs w:val="2"/>
              </w:rPr>
            </w:pPr>
          </w:p>
        </w:tc>
      </w:tr>
      <w:tr w:rsidR="003201BA" w:rsidRPr="003201BA" w:rsidTr="00F81EF1">
        <w:trPr>
          <w:trHeight w:val="246"/>
        </w:trPr>
        <w:tc>
          <w:tcPr>
            <w:tcW w:w="1820" w:type="dxa"/>
            <w:vAlign w:val="bottom"/>
          </w:tcPr>
          <w:p w:rsidR="003201BA" w:rsidRPr="003201BA" w:rsidRDefault="003201BA" w:rsidP="003201BA">
            <w:pPr>
              <w:rPr>
                <w:sz w:val="21"/>
                <w:szCs w:val="21"/>
              </w:rPr>
            </w:pPr>
          </w:p>
        </w:tc>
        <w:tc>
          <w:tcPr>
            <w:tcW w:w="320" w:type="dxa"/>
            <w:vAlign w:val="bottom"/>
          </w:tcPr>
          <w:p w:rsidR="003201BA" w:rsidRPr="003201BA" w:rsidRDefault="003201BA" w:rsidP="003201BA">
            <w:pPr>
              <w:rPr>
                <w:sz w:val="21"/>
                <w:szCs w:val="21"/>
              </w:rPr>
            </w:pPr>
          </w:p>
        </w:tc>
        <w:tc>
          <w:tcPr>
            <w:tcW w:w="540" w:type="dxa"/>
            <w:vAlign w:val="bottom"/>
          </w:tcPr>
          <w:p w:rsidR="003201BA" w:rsidRPr="003201BA" w:rsidRDefault="003201BA" w:rsidP="003201BA">
            <w:pPr>
              <w:rPr>
                <w:sz w:val="21"/>
                <w:szCs w:val="21"/>
              </w:rPr>
            </w:pPr>
          </w:p>
        </w:tc>
        <w:tc>
          <w:tcPr>
            <w:tcW w:w="240" w:type="dxa"/>
            <w:vAlign w:val="bottom"/>
          </w:tcPr>
          <w:p w:rsidR="003201BA" w:rsidRPr="003201BA" w:rsidRDefault="003201BA" w:rsidP="003201BA">
            <w:pPr>
              <w:rPr>
                <w:sz w:val="21"/>
                <w:szCs w:val="21"/>
              </w:rPr>
            </w:pPr>
          </w:p>
        </w:tc>
        <w:tc>
          <w:tcPr>
            <w:tcW w:w="360" w:type="dxa"/>
            <w:vAlign w:val="bottom"/>
          </w:tcPr>
          <w:p w:rsidR="003201BA" w:rsidRPr="003201BA" w:rsidRDefault="003201BA" w:rsidP="003201BA">
            <w:pPr>
              <w:rPr>
                <w:sz w:val="21"/>
                <w:szCs w:val="21"/>
              </w:rPr>
            </w:pPr>
          </w:p>
        </w:tc>
        <w:tc>
          <w:tcPr>
            <w:tcW w:w="1260" w:type="dxa"/>
            <w:vAlign w:val="bottom"/>
          </w:tcPr>
          <w:p w:rsidR="003201BA" w:rsidRPr="003201BA" w:rsidRDefault="003201BA" w:rsidP="003201BA">
            <w:pPr>
              <w:rPr>
                <w:sz w:val="21"/>
                <w:szCs w:val="21"/>
              </w:rPr>
            </w:pPr>
          </w:p>
        </w:tc>
        <w:tc>
          <w:tcPr>
            <w:tcW w:w="120" w:type="dxa"/>
            <w:vAlign w:val="bottom"/>
          </w:tcPr>
          <w:p w:rsidR="003201BA" w:rsidRPr="003201BA" w:rsidRDefault="003201BA" w:rsidP="003201BA">
            <w:pPr>
              <w:rPr>
                <w:sz w:val="21"/>
                <w:szCs w:val="21"/>
              </w:rPr>
            </w:pPr>
          </w:p>
        </w:tc>
        <w:tc>
          <w:tcPr>
            <w:tcW w:w="500" w:type="dxa"/>
            <w:vAlign w:val="bottom"/>
          </w:tcPr>
          <w:p w:rsidR="003201BA" w:rsidRPr="003201BA" w:rsidRDefault="003201BA" w:rsidP="003201BA">
            <w:pPr>
              <w:rPr>
                <w:sz w:val="21"/>
                <w:szCs w:val="21"/>
              </w:rPr>
            </w:pPr>
          </w:p>
        </w:tc>
        <w:tc>
          <w:tcPr>
            <w:tcW w:w="580" w:type="dxa"/>
            <w:tcBorders>
              <w:top w:val="nil"/>
              <w:left w:val="nil"/>
              <w:bottom w:val="nil"/>
              <w:right w:val="single" w:sz="8" w:space="0" w:color="auto"/>
            </w:tcBorders>
            <w:vAlign w:val="bottom"/>
          </w:tcPr>
          <w:p w:rsidR="003201BA" w:rsidRPr="003201BA" w:rsidRDefault="003201BA" w:rsidP="003201BA">
            <w:pPr>
              <w:rPr>
                <w:sz w:val="21"/>
                <w:szCs w:val="21"/>
              </w:rPr>
            </w:pPr>
          </w:p>
        </w:tc>
        <w:tc>
          <w:tcPr>
            <w:tcW w:w="3280" w:type="dxa"/>
            <w:gridSpan w:val="3"/>
            <w:tcBorders>
              <w:top w:val="single" w:sz="8" w:space="0" w:color="auto"/>
              <w:left w:val="nil"/>
              <w:bottom w:val="nil"/>
              <w:right w:val="single" w:sz="8" w:space="0" w:color="auto"/>
            </w:tcBorders>
            <w:vAlign w:val="bottom"/>
            <w:hideMark/>
          </w:tcPr>
          <w:p w:rsidR="003201BA" w:rsidRPr="003201BA" w:rsidRDefault="003201BA" w:rsidP="003201BA">
            <w:pPr>
              <w:jc w:val="center"/>
            </w:pPr>
            <w:r w:rsidRPr="003201BA">
              <w:rPr>
                <w:sz w:val="16"/>
                <w:szCs w:val="16"/>
              </w:rPr>
              <w:t>Уведомление лица, в отношении которого</w:t>
            </w:r>
          </w:p>
        </w:tc>
        <w:tc>
          <w:tcPr>
            <w:tcW w:w="240" w:type="dxa"/>
            <w:vAlign w:val="bottom"/>
          </w:tcPr>
          <w:p w:rsidR="003201BA" w:rsidRPr="003201BA" w:rsidRDefault="003201BA" w:rsidP="003201BA">
            <w:pPr>
              <w:rPr>
                <w:sz w:val="21"/>
                <w:szCs w:val="21"/>
              </w:rPr>
            </w:pPr>
          </w:p>
        </w:tc>
        <w:tc>
          <w:tcPr>
            <w:tcW w:w="6" w:type="dxa"/>
            <w:vAlign w:val="bottom"/>
          </w:tcPr>
          <w:p w:rsidR="003201BA" w:rsidRPr="003201BA" w:rsidRDefault="003201BA" w:rsidP="003201BA">
            <w:pPr>
              <w:rPr>
                <w:sz w:val="2"/>
                <w:szCs w:val="2"/>
              </w:rPr>
            </w:pPr>
          </w:p>
        </w:tc>
      </w:tr>
      <w:tr w:rsidR="003201BA" w:rsidRPr="003201BA" w:rsidTr="00F81EF1">
        <w:trPr>
          <w:trHeight w:val="136"/>
        </w:trPr>
        <w:tc>
          <w:tcPr>
            <w:tcW w:w="1820" w:type="dxa"/>
            <w:tcBorders>
              <w:top w:val="nil"/>
              <w:left w:val="nil"/>
              <w:bottom w:val="single" w:sz="8" w:space="0" w:color="auto"/>
              <w:right w:val="nil"/>
            </w:tcBorders>
            <w:vAlign w:val="bottom"/>
          </w:tcPr>
          <w:p w:rsidR="003201BA" w:rsidRPr="003201BA" w:rsidRDefault="003201BA" w:rsidP="003201BA">
            <w:pPr>
              <w:rPr>
                <w:sz w:val="11"/>
                <w:szCs w:val="11"/>
              </w:rPr>
            </w:pPr>
          </w:p>
        </w:tc>
        <w:tc>
          <w:tcPr>
            <w:tcW w:w="320" w:type="dxa"/>
            <w:tcBorders>
              <w:top w:val="nil"/>
              <w:left w:val="nil"/>
              <w:bottom w:val="single" w:sz="8" w:space="0" w:color="auto"/>
              <w:right w:val="nil"/>
            </w:tcBorders>
            <w:vAlign w:val="bottom"/>
          </w:tcPr>
          <w:p w:rsidR="003201BA" w:rsidRPr="003201BA" w:rsidRDefault="003201BA" w:rsidP="003201BA">
            <w:pPr>
              <w:rPr>
                <w:sz w:val="11"/>
                <w:szCs w:val="11"/>
              </w:rPr>
            </w:pPr>
          </w:p>
        </w:tc>
        <w:tc>
          <w:tcPr>
            <w:tcW w:w="540" w:type="dxa"/>
            <w:vAlign w:val="bottom"/>
          </w:tcPr>
          <w:p w:rsidR="003201BA" w:rsidRPr="003201BA" w:rsidRDefault="003201BA" w:rsidP="003201BA">
            <w:pPr>
              <w:rPr>
                <w:sz w:val="11"/>
                <w:szCs w:val="11"/>
              </w:rPr>
            </w:pPr>
          </w:p>
        </w:tc>
        <w:tc>
          <w:tcPr>
            <w:tcW w:w="240" w:type="dxa"/>
            <w:vAlign w:val="bottom"/>
          </w:tcPr>
          <w:p w:rsidR="003201BA" w:rsidRPr="003201BA" w:rsidRDefault="003201BA" w:rsidP="003201BA">
            <w:pPr>
              <w:rPr>
                <w:sz w:val="11"/>
                <w:szCs w:val="11"/>
              </w:rPr>
            </w:pPr>
          </w:p>
        </w:tc>
        <w:tc>
          <w:tcPr>
            <w:tcW w:w="360" w:type="dxa"/>
            <w:tcBorders>
              <w:top w:val="nil"/>
              <w:left w:val="nil"/>
              <w:bottom w:val="single" w:sz="8" w:space="0" w:color="auto"/>
              <w:right w:val="nil"/>
            </w:tcBorders>
            <w:vAlign w:val="bottom"/>
          </w:tcPr>
          <w:p w:rsidR="003201BA" w:rsidRPr="003201BA" w:rsidRDefault="003201BA" w:rsidP="003201BA">
            <w:pPr>
              <w:rPr>
                <w:sz w:val="11"/>
                <w:szCs w:val="11"/>
              </w:rPr>
            </w:pPr>
          </w:p>
        </w:tc>
        <w:tc>
          <w:tcPr>
            <w:tcW w:w="1260" w:type="dxa"/>
            <w:tcBorders>
              <w:top w:val="nil"/>
              <w:left w:val="nil"/>
              <w:bottom w:val="single" w:sz="8" w:space="0" w:color="auto"/>
              <w:right w:val="nil"/>
            </w:tcBorders>
            <w:vAlign w:val="bottom"/>
          </w:tcPr>
          <w:p w:rsidR="003201BA" w:rsidRPr="003201BA" w:rsidRDefault="003201BA" w:rsidP="003201BA">
            <w:pPr>
              <w:rPr>
                <w:sz w:val="11"/>
                <w:szCs w:val="11"/>
              </w:rPr>
            </w:pPr>
          </w:p>
        </w:tc>
        <w:tc>
          <w:tcPr>
            <w:tcW w:w="120" w:type="dxa"/>
            <w:vAlign w:val="bottom"/>
          </w:tcPr>
          <w:p w:rsidR="003201BA" w:rsidRPr="003201BA" w:rsidRDefault="003201BA" w:rsidP="003201BA">
            <w:pPr>
              <w:rPr>
                <w:sz w:val="11"/>
                <w:szCs w:val="11"/>
              </w:rPr>
            </w:pPr>
          </w:p>
        </w:tc>
        <w:tc>
          <w:tcPr>
            <w:tcW w:w="500" w:type="dxa"/>
            <w:vAlign w:val="bottom"/>
          </w:tcPr>
          <w:p w:rsidR="003201BA" w:rsidRPr="003201BA" w:rsidRDefault="003201BA" w:rsidP="003201BA">
            <w:pPr>
              <w:rPr>
                <w:sz w:val="11"/>
                <w:szCs w:val="11"/>
              </w:rPr>
            </w:pPr>
          </w:p>
        </w:tc>
        <w:tc>
          <w:tcPr>
            <w:tcW w:w="580" w:type="dxa"/>
            <w:tcBorders>
              <w:top w:val="nil"/>
              <w:left w:val="nil"/>
              <w:bottom w:val="nil"/>
              <w:right w:val="single" w:sz="8" w:space="0" w:color="auto"/>
            </w:tcBorders>
            <w:vAlign w:val="bottom"/>
          </w:tcPr>
          <w:p w:rsidR="003201BA" w:rsidRPr="003201BA" w:rsidRDefault="003201BA" w:rsidP="003201BA">
            <w:pPr>
              <w:rPr>
                <w:sz w:val="11"/>
                <w:szCs w:val="11"/>
              </w:rPr>
            </w:pPr>
          </w:p>
        </w:tc>
        <w:tc>
          <w:tcPr>
            <w:tcW w:w="3280" w:type="dxa"/>
            <w:gridSpan w:val="3"/>
            <w:tcBorders>
              <w:top w:val="nil"/>
              <w:left w:val="nil"/>
              <w:bottom w:val="nil"/>
              <w:right w:val="single" w:sz="8" w:space="0" w:color="auto"/>
            </w:tcBorders>
            <w:vAlign w:val="bottom"/>
            <w:hideMark/>
          </w:tcPr>
          <w:p w:rsidR="003201BA" w:rsidRPr="003201BA" w:rsidRDefault="003201BA" w:rsidP="003201BA">
            <w:pPr>
              <w:spacing w:line="136" w:lineRule="exact"/>
              <w:jc w:val="center"/>
            </w:pPr>
            <w:r w:rsidRPr="003201BA">
              <w:rPr>
                <w:sz w:val="15"/>
                <w:szCs w:val="15"/>
              </w:rPr>
              <w:t>назначена проверка с направлением копии</w:t>
            </w:r>
          </w:p>
        </w:tc>
        <w:tc>
          <w:tcPr>
            <w:tcW w:w="240" w:type="dxa"/>
            <w:vAlign w:val="bottom"/>
          </w:tcPr>
          <w:p w:rsidR="003201BA" w:rsidRPr="003201BA" w:rsidRDefault="003201BA" w:rsidP="003201BA">
            <w:pPr>
              <w:rPr>
                <w:sz w:val="11"/>
                <w:szCs w:val="11"/>
              </w:rPr>
            </w:pPr>
          </w:p>
        </w:tc>
        <w:tc>
          <w:tcPr>
            <w:tcW w:w="6" w:type="dxa"/>
            <w:vAlign w:val="bottom"/>
          </w:tcPr>
          <w:p w:rsidR="003201BA" w:rsidRPr="003201BA" w:rsidRDefault="003201BA" w:rsidP="003201BA">
            <w:pPr>
              <w:rPr>
                <w:sz w:val="2"/>
                <w:szCs w:val="2"/>
              </w:rPr>
            </w:pPr>
          </w:p>
        </w:tc>
      </w:tr>
      <w:tr w:rsidR="003201BA" w:rsidRPr="003201BA" w:rsidTr="00F81EF1">
        <w:trPr>
          <w:trHeight w:val="247"/>
        </w:trPr>
        <w:tc>
          <w:tcPr>
            <w:tcW w:w="2140" w:type="dxa"/>
            <w:gridSpan w:val="2"/>
            <w:tcBorders>
              <w:top w:val="nil"/>
              <w:left w:val="single" w:sz="8" w:space="0" w:color="auto"/>
              <w:bottom w:val="nil"/>
              <w:right w:val="single" w:sz="8" w:space="0" w:color="auto"/>
            </w:tcBorders>
            <w:vAlign w:val="bottom"/>
            <w:hideMark/>
          </w:tcPr>
          <w:p w:rsidR="003201BA" w:rsidRPr="003201BA" w:rsidRDefault="003201BA" w:rsidP="003201BA">
            <w:pPr>
              <w:jc w:val="center"/>
            </w:pPr>
            <w:r w:rsidRPr="003201BA">
              <w:rPr>
                <w:w w:val="99"/>
                <w:sz w:val="16"/>
                <w:szCs w:val="16"/>
              </w:rPr>
              <w:t>Мотивированный запрос</w:t>
            </w:r>
          </w:p>
        </w:tc>
        <w:tc>
          <w:tcPr>
            <w:tcW w:w="540" w:type="dxa"/>
            <w:vAlign w:val="bottom"/>
          </w:tcPr>
          <w:p w:rsidR="003201BA" w:rsidRPr="003201BA" w:rsidRDefault="003201BA" w:rsidP="003201BA">
            <w:pPr>
              <w:rPr>
                <w:sz w:val="21"/>
                <w:szCs w:val="21"/>
              </w:rPr>
            </w:pPr>
          </w:p>
        </w:tc>
        <w:tc>
          <w:tcPr>
            <w:tcW w:w="240" w:type="dxa"/>
            <w:tcBorders>
              <w:top w:val="nil"/>
              <w:left w:val="nil"/>
              <w:bottom w:val="nil"/>
              <w:right w:val="single" w:sz="8" w:space="0" w:color="auto"/>
            </w:tcBorders>
            <w:vAlign w:val="bottom"/>
          </w:tcPr>
          <w:p w:rsidR="003201BA" w:rsidRPr="003201BA" w:rsidRDefault="003201BA" w:rsidP="003201BA">
            <w:pPr>
              <w:rPr>
                <w:sz w:val="21"/>
                <w:szCs w:val="21"/>
              </w:rPr>
            </w:pPr>
          </w:p>
        </w:tc>
        <w:tc>
          <w:tcPr>
            <w:tcW w:w="360" w:type="dxa"/>
            <w:vAlign w:val="bottom"/>
          </w:tcPr>
          <w:p w:rsidR="003201BA" w:rsidRPr="003201BA" w:rsidRDefault="003201BA" w:rsidP="003201BA">
            <w:pPr>
              <w:rPr>
                <w:sz w:val="21"/>
                <w:szCs w:val="21"/>
              </w:rPr>
            </w:pPr>
          </w:p>
        </w:tc>
        <w:tc>
          <w:tcPr>
            <w:tcW w:w="1260" w:type="dxa"/>
            <w:tcBorders>
              <w:top w:val="nil"/>
              <w:left w:val="nil"/>
              <w:bottom w:val="nil"/>
              <w:right w:val="single" w:sz="8" w:space="0" w:color="auto"/>
            </w:tcBorders>
            <w:vAlign w:val="bottom"/>
            <w:hideMark/>
          </w:tcPr>
          <w:p w:rsidR="003201BA" w:rsidRPr="003201BA" w:rsidRDefault="003201BA" w:rsidP="003201BA">
            <w:pPr>
              <w:ind w:right="320"/>
              <w:jc w:val="center"/>
            </w:pPr>
            <w:r w:rsidRPr="003201BA">
              <w:rPr>
                <w:w w:val="99"/>
                <w:sz w:val="16"/>
                <w:szCs w:val="16"/>
              </w:rPr>
              <w:t>Выездная</w:t>
            </w:r>
          </w:p>
        </w:tc>
        <w:tc>
          <w:tcPr>
            <w:tcW w:w="120" w:type="dxa"/>
            <w:vAlign w:val="bottom"/>
          </w:tcPr>
          <w:p w:rsidR="003201BA" w:rsidRPr="003201BA" w:rsidRDefault="003201BA" w:rsidP="003201BA">
            <w:pPr>
              <w:rPr>
                <w:sz w:val="21"/>
                <w:szCs w:val="21"/>
              </w:rPr>
            </w:pPr>
          </w:p>
        </w:tc>
        <w:tc>
          <w:tcPr>
            <w:tcW w:w="500" w:type="dxa"/>
            <w:vAlign w:val="bottom"/>
          </w:tcPr>
          <w:p w:rsidR="003201BA" w:rsidRPr="003201BA" w:rsidRDefault="003201BA" w:rsidP="003201BA">
            <w:pPr>
              <w:rPr>
                <w:sz w:val="21"/>
                <w:szCs w:val="21"/>
              </w:rPr>
            </w:pPr>
          </w:p>
        </w:tc>
        <w:tc>
          <w:tcPr>
            <w:tcW w:w="580" w:type="dxa"/>
            <w:tcBorders>
              <w:top w:val="nil"/>
              <w:left w:val="nil"/>
              <w:bottom w:val="nil"/>
              <w:right w:val="single" w:sz="8" w:space="0" w:color="auto"/>
            </w:tcBorders>
            <w:vAlign w:val="bottom"/>
          </w:tcPr>
          <w:p w:rsidR="003201BA" w:rsidRPr="003201BA" w:rsidRDefault="003201BA" w:rsidP="003201BA">
            <w:pPr>
              <w:rPr>
                <w:sz w:val="21"/>
                <w:szCs w:val="21"/>
              </w:rPr>
            </w:pPr>
          </w:p>
        </w:tc>
        <w:tc>
          <w:tcPr>
            <w:tcW w:w="3280" w:type="dxa"/>
            <w:gridSpan w:val="3"/>
            <w:tcBorders>
              <w:top w:val="nil"/>
              <w:left w:val="nil"/>
              <w:bottom w:val="nil"/>
              <w:right w:val="single" w:sz="8" w:space="0" w:color="auto"/>
            </w:tcBorders>
            <w:vAlign w:val="bottom"/>
            <w:hideMark/>
          </w:tcPr>
          <w:p w:rsidR="003201BA" w:rsidRPr="003201BA" w:rsidRDefault="003201BA" w:rsidP="003201BA">
            <w:pPr>
              <w:jc w:val="center"/>
            </w:pPr>
            <w:r w:rsidRPr="003201BA">
              <w:rPr>
                <w:sz w:val="16"/>
                <w:szCs w:val="16"/>
              </w:rPr>
              <w:t>распоряжения (приказа)</w:t>
            </w:r>
          </w:p>
        </w:tc>
        <w:tc>
          <w:tcPr>
            <w:tcW w:w="240" w:type="dxa"/>
            <w:vAlign w:val="bottom"/>
          </w:tcPr>
          <w:p w:rsidR="003201BA" w:rsidRPr="003201BA" w:rsidRDefault="003201BA" w:rsidP="003201BA">
            <w:pPr>
              <w:rPr>
                <w:sz w:val="21"/>
                <w:szCs w:val="21"/>
              </w:rPr>
            </w:pPr>
          </w:p>
        </w:tc>
        <w:tc>
          <w:tcPr>
            <w:tcW w:w="6" w:type="dxa"/>
            <w:vAlign w:val="bottom"/>
          </w:tcPr>
          <w:p w:rsidR="003201BA" w:rsidRPr="003201BA" w:rsidRDefault="003201BA" w:rsidP="003201BA">
            <w:pPr>
              <w:rPr>
                <w:sz w:val="2"/>
                <w:szCs w:val="2"/>
              </w:rPr>
            </w:pPr>
          </w:p>
        </w:tc>
      </w:tr>
      <w:tr w:rsidR="003201BA" w:rsidRPr="003201BA" w:rsidTr="00F81EF1">
        <w:trPr>
          <w:trHeight w:val="187"/>
        </w:trPr>
        <w:tc>
          <w:tcPr>
            <w:tcW w:w="2140" w:type="dxa"/>
            <w:gridSpan w:val="2"/>
            <w:tcBorders>
              <w:top w:val="nil"/>
              <w:left w:val="single" w:sz="8" w:space="0" w:color="auto"/>
              <w:bottom w:val="nil"/>
              <w:right w:val="single" w:sz="8" w:space="0" w:color="auto"/>
            </w:tcBorders>
            <w:vAlign w:val="bottom"/>
            <w:hideMark/>
          </w:tcPr>
          <w:p w:rsidR="003201BA" w:rsidRPr="003201BA" w:rsidRDefault="003201BA" w:rsidP="003201BA">
            <w:pPr>
              <w:spacing w:line="182" w:lineRule="exact"/>
              <w:jc w:val="center"/>
            </w:pPr>
            <w:r w:rsidRPr="003201BA">
              <w:rPr>
                <w:sz w:val="16"/>
                <w:szCs w:val="16"/>
              </w:rPr>
              <w:t>о предоставлении</w:t>
            </w:r>
          </w:p>
        </w:tc>
        <w:tc>
          <w:tcPr>
            <w:tcW w:w="540" w:type="dxa"/>
            <w:vAlign w:val="bottom"/>
          </w:tcPr>
          <w:p w:rsidR="003201BA" w:rsidRPr="003201BA" w:rsidRDefault="003201BA" w:rsidP="003201BA">
            <w:pPr>
              <w:rPr>
                <w:sz w:val="16"/>
                <w:szCs w:val="16"/>
              </w:rPr>
            </w:pPr>
          </w:p>
        </w:tc>
        <w:tc>
          <w:tcPr>
            <w:tcW w:w="24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360" w:type="dxa"/>
            <w:vAlign w:val="bottom"/>
          </w:tcPr>
          <w:p w:rsidR="003201BA" w:rsidRPr="003201BA" w:rsidRDefault="003201BA" w:rsidP="003201BA">
            <w:pPr>
              <w:rPr>
                <w:sz w:val="16"/>
                <w:szCs w:val="16"/>
              </w:rPr>
            </w:pPr>
          </w:p>
        </w:tc>
        <w:tc>
          <w:tcPr>
            <w:tcW w:w="1260" w:type="dxa"/>
            <w:tcBorders>
              <w:top w:val="nil"/>
              <w:left w:val="nil"/>
              <w:bottom w:val="nil"/>
              <w:right w:val="single" w:sz="8" w:space="0" w:color="auto"/>
            </w:tcBorders>
            <w:vAlign w:val="bottom"/>
            <w:hideMark/>
          </w:tcPr>
          <w:p w:rsidR="003201BA" w:rsidRPr="003201BA" w:rsidRDefault="003201BA" w:rsidP="003201BA">
            <w:pPr>
              <w:ind w:right="320"/>
              <w:jc w:val="center"/>
            </w:pPr>
            <w:r w:rsidRPr="003201BA">
              <w:rPr>
                <w:w w:val="99"/>
                <w:sz w:val="16"/>
                <w:szCs w:val="16"/>
              </w:rPr>
              <w:t>проверка</w:t>
            </w:r>
          </w:p>
        </w:tc>
        <w:tc>
          <w:tcPr>
            <w:tcW w:w="120" w:type="dxa"/>
            <w:vAlign w:val="bottom"/>
          </w:tcPr>
          <w:p w:rsidR="003201BA" w:rsidRPr="003201BA" w:rsidRDefault="003201BA" w:rsidP="003201BA">
            <w:pPr>
              <w:rPr>
                <w:sz w:val="16"/>
                <w:szCs w:val="16"/>
              </w:rPr>
            </w:pPr>
          </w:p>
        </w:tc>
        <w:tc>
          <w:tcPr>
            <w:tcW w:w="500" w:type="dxa"/>
            <w:vAlign w:val="bottom"/>
          </w:tcPr>
          <w:p w:rsidR="003201BA" w:rsidRPr="003201BA" w:rsidRDefault="003201BA" w:rsidP="003201BA">
            <w:pPr>
              <w:rPr>
                <w:sz w:val="16"/>
                <w:szCs w:val="16"/>
              </w:rPr>
            </w:pPr>
          </w:p>
        </w:tc>
        <w:tc>
          <w:tcPr>
            <w:tcW w:w="58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360" w:type="dxa"/>
            <w:vAlign w:val="bottom"/>
          </w:tcPr>
          <w:p w:rsidR="003201BA" w:rsidRPr="003201BA" w:rsidRDefault="003201BA" w:rsidP="003201BA">
            <w:pPr>
              <w:rPr>
                <w:sz w:val="16"/>
                <w:szCs w:val="16"/>
              </w:rPr>
            </w:pPr>
          </w:p>
        </w:tc>
        <w:tc>
          <w:tcPr>
            <w:tcW w:w="760" w:type="dxa"/>
            <w:vAlign w:val="bottom"/>
          </w:tcPr>
          <w:p w:rsidR="003201BA" w:rsidRPr="003201BA" w:rsidRDefault="003201BA" w:rsidP="003201BA">
            <w:pPr>
              <w:rPr>
                <w:sz w:val="16"/>
                <w:szCs w:val="16"/>
              </w:rPr>
            </w:pPr>
          </w:p>
        </w:tc>
        <w:tc>
          <w:tcPr>
            <w:tcW w:w="116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240" w:type="dxa"/>
            <w:vAlign w:val="bottom"/>
          </w:tcPr>
          <w:p w:rsidR="003201BA" w:rsidRPr="003201BA" w:rsidRDefault="003201BA" w:rsidP="003201BA">
            <w:pPr>
              <w:rPr>
                <w:sz w:val="16"/>
                <w:szCs w:val="16"/>
              </w:rPr>
            </w:pPr>
          </w:p>
        </w:tc>
        <w:tc>
          <w:tcPr>
            <w:tcW w:w="6" w:type="dxa"/>
            <w:vAlign w:val="bottom"/>
          </w:tcPr>
          <w:p w:rsidR="003201BA" w:rsidRPr="003201BA" w:rsidRDefault="003201BA" w:rsidP="003201BA">
            <w:pPr>
              <w:rPr>
                <w:sz w:val="2"/>
                <w:szCs w:val="2"/>
              </w:rPr>
            </w:pPr>
          </w:p>
        </w:tc>
      </w:tr>
      <w:tr w:rsidR="003201BA" w:rsidRPr="003201BA" w:rsidTr="00F81EF1">
        <w:trPr>
          <w:trHeight w:val="180"/>
        </w:trPr>
        <w:tc>
          <w:tcPr>
            <w:tcW w:w="2140" w:type="dxa"/>
            <w:gridSpan w:val="2"/>
            <w:tcBorders>
              <w:top w:val="nil"/>
              <w:left w:val="single" w:sz="8" w:space="0" w:color="auto"/>
              <w:bottom w:val="nil"/>
              <w:right w:val="single" w:sz="8" w:space="0" w:color="auto"/>
            </w:tcBorders>
            <w:vAlign w:val="bottom"/>
            <w:hideMark/>
          </w:tcPr>
          <w:p w:rsidR="003201BA" w:rsidRPr="003201BA" w:rsidRDefault="003201BA" w:rsidP="003201BA">
            <w:pPr>
              <w:spacing w:line="180" w:lineRule="exact"/>
              <w:jc w:val="center"/>
            </w:pPr>
            <w:r w:rsidRPr="003201BA">
              <w:rPr>
                <w:sz w:val="16"/>
                <w:szCs w:val="16"/>
              </w:rPr>
              <w:t>сведений (документов)</w:t>
            </w:r>
          </w:p>
        </w:tc>
        <w:tc>
          <w:tcPr>
            <w:tcW w:w="540" w:type="dxa"/>
            <w:vAlign w:val="bottom"/>
          </w:tcPr>
          <w:p w:rsidR="003201BA" w:rsidRPr="003201BA" w:rsidRDefault="003201BA" w:rsidP="003201BA">
            <w:pPr>
              <w:rPr>
                <w:sz w:val="15"/>
                <w:szCs w:val="15"/>
              </w:rPr>
            </w:pPr>
          </w:p>
        </w:tc>
        <w:tc>
          <w:tcPr>
            <w:tcW w:w="24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360" w:type="dxa"/>
            <w:vAlign w:val="bottom"/>
          </w:tcPr>
          <w:p w:rsidR="003201BA" w:rsidRPr="003201BA" w:rsidRDefault="003201BA" w:rsidP="003201BA">
            <w:pPr>
              <w:rPr>
                <w:sz w:val="15"/>
                <w:szCs w:val="15"/>
              </w:rPr>
            </w:pPr>
          </w:p>
        </w:tc>
        <w:tc>
          <w:tcPr>
            <w:tcW w:w="126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120" w:type="dxa"/>
            <w:vAlign w:val="bottom"/>
          </w:tcPr>
          <w:p w:rsidR="003201BA" w:rsidRPr="003201BA" w:rsidRDefault="003201BA" w:rsidP="003201BA">
            <w:pPr>
              <w:rPr>
                <w:sz w:val="15"/>
                <w:szCs w:val="15"/>
              </w:rPr>
            </w:pPr>
          </w:p>
        </w:tc>
        <w:tc>
          <w:tcPr>
            <w:tcW w:w="500" w:type="dxa"/>
            <w:vAlign w:val="bottom"/>
          </w:tcPr>
          <w:p w:rsidR="003201BA" w:rsidRPr="003201BA" w:rsidRDefault="003201BA" w:rsidP="003201BA">
            <w:pPr>
              <w:rPr>
                <w:sz w:val="15"/>
                <w:szCs w:val="15"/>
              </w:rPr>
            </w:pPr>
          </w:p>
        </w:tc>
        <w:tc>
          <w:tcPr>
            <w:tcW w:w="58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1360" w:type="dxa"/>
            <w:vAlign w:val="bottom"/>
          </w:tcPr>
          <w:p w:rsidR="003201BA" w:rsidRPr="003201BA" w:rsidRDefault="003201BA" w:rsidP="003201BA">
            <w:pPr>
              <w:rPr>
                <w:sz w:val="15"/>
                <w:szCs w:val="15"/>
              </w:rPr>
            </w:pPr>
          </w:p>
        </w:tc>
        <w:tc>
          <w:tcPr>
            <w:tcW w:w="760" w:type="dxa"/>
            <w:vAlign w:val="bottom"/>
          </w:tcPr>
          <w:p w:rsidR="003201BA" w:rsidRPr="003201BA" w:rsidRDefault="003201BA" w:rsidP="003201BA">
            <w:pPr>
              <w:rPr>
                <w:sz w:val="15"/>
                <w:szCs w:val="15"/>
              </w:rPr>
            </w:pPr>
          </w:p>
        </w:tc>
        <w:tc>
          <w:tcPr>
            <w:tcW w:w="116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240" w:type="dxa"/>
            <w:vAlign w:val="bottom"/>
          </w:tcPr>
          <w:p w:rsidR="003201BA" w:rsidRPr="003201BA" w:rsidRDefault="003201BA" w:rsidP="003201BA">
            <w:pPr>
              <w:rPr>
                <w:sz w:val="15"/>
                <w:szCs w:val="15"/>
              </w:rPr>
            </w:pPr>
          </w:p>
        </w:tc>
        <w:tc>
          <w:tcPr>
            <w:tcW w:w="6" w:type="dxa"/>
            <w:vAlign w:val="bottom"/>
          </w:tcPr>
          <w:p w:rsidR="003201BA" w:rsidRPr="003201BA" w:rsidRDefault="003201BA" w:rsidP="003201BA">
            <w:pPr>
              <w:rPr>
                <w:sz w:val="2"/>
                <w:szCs w:val="2"/>
              </w:rPr>
            </w:pPr>
          </w:p>
        </w:tc>
      </w:tr>
      <w:tr w:rsidR="003201BA" w:rsidRPr="003201BA" w:rsidTr="00F81EF1">
        <w:trPr>
          <w:trHeight w:val="86"/>
        </w:trPr>
        <w:tc>
          <w:tcPr>
            <w:tcW w:w="2140" w:type="dxa"/>
            <w:gridSpan w:val="2"/>
            <w:vMerge w:val="restart"/>
            <w:tcBorders>
              <w:top w:val="nil"/>
              <w:left w:val="single" w:sz="8" w:space="0" w:color="auto"/>
              <w:bottom w:val="nil"/>
              <w:right w:val="single" w:sz="8" w:space="0" w:color="auto"/>
            </w:tcBorders>
            <w:vAlign w:val="bottom"/>
            <w:hideMark/>
          </w:tcPr>
          <w:p w:rsidR="003201BA" w:rsidRPr="003201BA" w:rsidRDefault="003201BA" w:rsidP="003201BA">
            <w:pPr>
              <w:ind w:right="20"/>
              <w:jc w:val="center"/>
            </w:pPr>
            <w:r w:rsidRPr="003201BA">
              <w:rPr>
                <w:sz w:val="16"/>
                <w:szCs w:val="16"/>
              </w:rPr>
              <w:t>(документарная проверка)</w:t>
            </w:r>
          </w:p>
        </w:tc>
        <w:tc>
          <w:tcPr>
            <w:tcW w:w="540" w:type="dxa"/>
            <w:vAlign w:val="bottom"/>
          </w:tcPr>
          <w:p w:rsidR="003201BA" w:rsidRPr="003201BA" w:rsidRDefault="003201BA" w:rsidP="003201BA">
            <w:pPr>
              <w:rPr>
                <w:sz w:val="7"/>
                <w:szCs w:val="7"/>
              </w:rPr>
            </w:pPr>
          </w:p>
        </w:tc>
        <w:tc>
          <w:tcPr>
            <w:tcW w:w="240" w:type="dxa"/>
            <w:tcBorders>
              <w:top w:val="nil"/>
              <w:left w:val="nil"/>
              <w:bottom w:val="nil"/>
              <w:right w:val="single" w:sz="8" w:space="0" w:color="auto"/>
            </w:tcBorders>
            <w:vAlign w:val="bottom"/>
          </w:tcPr>
          <w:p w:rsidR="003201BA" w:rsidRPr="003201BA" w:rsidRDefault="003201BA" w:rsidP="003201BA">
            <w:pPr>
              <w:rPr>
                <w:sz w:val="7"/>
                <w:szCs w:val="7"/>
              </w:rPr>
            </w:pPr>
          </w:p>
        </w:tc>
        <w:tc>
          <w:tcPr>
            <w:tcW w:w="36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1260" w:type="dxa"/>
            <w:tcBorders>
              <w:top w:val="nil"/>
              <w:left w:val="nil"/>
              <w:bottom w:val="single" w:sz="8" w:space="0" w:color="auto"/>
              <w:right w:val="single" w:sz="8" w:space="0" w:color="auto"/>
            </w:tcBorders>
            <w:vAlign w:val="bottom"/>
          </w:tcPr>
          <w:p w:rsidR="003201BA" w:rsidRPr="003201BA" w:rsidRDefault="003201BA" w:rsidP="003201BA">
            <w:pPr>
              <w:rPr>
                <w:sz w:val="7"/>
                <w:szCs w:val="7"/>
              </w:rPr>
            </w:pPr>
          </w:p>
        </w:tc>
        <w:tc>
          <w:tcPr>
            <w:tcW w:w="120" w:type="dxa"/>
            <w:vAlign w:val="bottom"/>
          </w:tcPr>
          <w:p w:rsidR="003201BA" w:rsidRPr="003201BA" w:rsidRDefault="003201BA" w:rsidP="003201BA">
            <w:pPr>
              <w:rPr>
                <w:sz w:val="7"/>
                <w:szCs w:val="7"/>
              </w:rPr>
            </w:pPr>
          </w:p>
        </w:tc>
        <w:tc>
          <w:tcPr>
            <w:tcW w:w="500" w:type="dxa"/>
            <w:vAlign w:val="bottom"/>
          </w:tcPr>
          <w:p w:rsidR="003201BA" w:rsidRPr="003201BA" w:rsidRDefault="003201BA" w:rsidP="003201BA">
            <w:pPr>
              <w:rPr>
                <w:sz w:val="7"/>
                <w:szCs w:val="7"/>
              </w:rPr>
            </w:pPr>
          </w:p>
        </w:tc>
        <w:tc>
          <w:tcPr>
            <w:tcW w:w="580" w:type="dxa"/>
            <w:tcBorders>
              <w:top w:val="nil"/>
              <w:left w:val="nil"/>
              <w:bottom w:val="nil"/>
              <w:right w:val="single" w:sz="8" w:space="0" w:color="auto"/>
            </w:tcBorders>
            <w:vAlign w:val="bottom"/>
          </w:tcPr>
          <w:p w:rsidR="003201BA" w:rsidRPr="003201BA" w:rsidRDefault="003201BA" w:rsidP="003201BA">
            <w:pPr>
              <w:rPr>
                <w:sz w:val="7"/>
                <w:szCs w:val="7"/>
              </w:rPr>
            </w:pPr>
          </w:p>
        </w:tc>
        <w:tc>
          <w:tcPr>
            <w:tcW w:w="136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760" w:type="dxa"/>
            <w:tcBorders>
              <w:top w:val="nil"/>
              <w:left w:val="nil"/>
              <w:bottom w:val="single" w:sz="8" w:space="0" w:color="auto"/>
              <w:right w:val="nil"/>
            </w:tcBorders>
            <w:vAlign w:val="bottom"/>
          </w:tcPr>
          <w:p w:rsidR="003201BA" w:rsidRPr="003201BA" w:rsidRDefault="003201BA" w:rsidP="003201BA">
            <w:pPr>
              <w:rPr>
                <w:sz w:val="7"/>
                <w:szCs w:val="7"/>
              </w:rPr>
            </w:pPr>
          </w:p>
        </w:tc>
        <w:tc>
          <w:tcPr>
            <w:tcW w:w="1160" w:type="dxa"/>
            <w:tcBorders>
              <w:top w:val="nil"/>
              <w:left w:val="nil"/>
              <w:bottom w:val="single" w:sz="8" w:space="0" w:color="auto"/>
              <w:right w:val="single" w:sz="8" w:space="0" w:color="auto"/>
            </w:tcBorders>
            <w:vAlign w:val="bottom"/>
          </w:tcPr>
          <w:p w:rsidR="003201BA" w:rsidRPr="003201BA" w:rsidRDefault="003201BA" w:rsidP="003201BA">
            <w:pPr>
              <w:rPr>
                <w:sz w:val="7"/>
                <w:szCs w:val="7"/>
              </w:rPr>
            </w:pPr>
          </w:p>
        </w:tc>
        <w:tc>
          <w:tcPr>
            <w:tcW w:w="240" w:type="dxa"/>
            <w:vAlign w:val="bottom"/>
          </w:tcPr>
          <w:p w:rsidR="003201BA" w:rsidRPr="003201BA" w:rsidRDefault="003201BA" w:rsidP="003201BA">
            <w:pPr>
              <w:rPr>
                <w:sz w:val="7"/>
                <w:szCs w:val="7"/>
              </w:rPr>
            </w:pPr>
          </w:p>
        </w:tc>
        <w:tc>
          <w:tcPr>
            <w:tcW w:w="6" w:type="dxa"/>
            <w:vAlign w:val="bottom"/>
          </w:tcPr>
          <w:p w:rsidR="003201BA" w:rsidRPr="003201BA" w:rsidRDefault="003201BA" w:rsidP="003201BA">
            <w:pPr>
              <w:rPr>
                <w:sz w:val="2"/>
                <w:szCs w:val="2"/>
              </w:rPr>
            </w:pPr>
          </w:p>
        </w:tc>
      </w:tr>
      <w:tr w:rsidR="003201BA" w:rsidRPr="003201BA" w:rsidTr="00F81EF1">
        <w:trPr>
          <w:trHeight w:val="86"/>
        </w:trPr>
        <w:tc>
          <w:tcPr>
            <w:tcW w:w="2460" w:type="dxa"/>
            <w:gridSpan w:val="2"/>
            <w:vMerge/>
            <w:tcBorders>
              <w:top w:val="nil"/>
              <w:left w:val="single" w:sz="8" w:space="0" w:color="auto"/>
              <w:bottom w:val="nil"/>
              <w:right w:val="single" w:sz="8" w:space="0" w:color="auto"/>
            </w:tcBorders>
            <w:vAlign w:val="center"/>
            <w:hideMark/>
          </w:tcPr>
          <w:p w:rsidR="003201BA" w:rsidRPr="003201BA" w:rsidRDefault="003201BA" w:rsidP="003201BA"/>
        </w:tc>
        <w:tc>
          <w:tcPr>
            <w:tcW w:w="540" w:type="dxa"/>
            <w:vAlign w:val="bottom"/>
          </w:tcPr>
          <w:p w:rsidR="003201BA" w:rsidRPr="003201BA" w:rsidRDefault="003201BA" w:rsidP="003201BA">
            <w:pPr>
              <w:rPr>
                <w:sz w:val="7"/>
                <w:szCs w:val="7"/>
              </w:rPr>
            </w:pPr>
          </w:p>
        </w:tc>
        <w:tc>
          <w:tcPr>
            <w:tcW w:w="240" w:type="dxa"/>
            <w:vAlign w:val="bottom"/>
          </w:tcPr>
          <w:p w:rsidR="003201BA" w:rsidRPr="003201BA" w:rsidRDefault="003201BA" w:rsidP="003201BA">
            <w:pPr>
              <w:rPr>
                <w:sz w:val="7"/>
                <w:szCs w:val="7"/>
              </w:rPr>
            </w:pPr>
          </w:p>
        </w:tc>
        <w:tc>
          <w:tcPr>
            <w:tcW w:w="360" w:type="dxa"/>
            <w:vAlign w:val="bottom"/>
          </w:tcPr>
          <w:p w:rsidR="003201BA" w:rsidRPr="003201BA" w:rsidRDefault="003201BA" w:rsidP="003201BA">
            <w:pPr>
              <w:rPr>
                <w:sz w:val="7"/>
                <w:szCs w:val="7"/>
              </w:rPr>
            </w:pPr>
          </w:p>
        </w:tc>
        <w:tc>
          <w:tcPr>
            <w:tcW w:w="1260" w:type="dxa"/>
            <w:vAlign w:val="bottom"/>
          </w:tcPr>
          <w:p w:rsidR="003201BA" w:rsidRPr="003201BA" w:rsidRDefault="003201BA" w:rsidP="003201BA">
            <w:pPr>
              <w:rPr>
                <w:sz w:val="7"/>
                <w:szCs w:val="7"/>
              </w:rPr>
            </w:pPr>
          </w:p>
        </w:tc>
        <w:tc>
          <w:tcPr>
            <w:tcW w:w="120" w:type="dxa"/>
            <w:vAlign w:val="bottom"/>
          </w:tcPr>
          <w:p w:rsidR="003201BA" w:rsidRPr="003201BA" w:rsidRDefault="003201BA" w:rsidP="003201BA">
            <w:pPr>
              <w:rPr>
                <w:sz w:val="7"/>
                <w:szCs w:val="7"/>
              </w:rPr>
            </w:pPr>
          </w:p>
        </w:tc>
        <w:tc>
          <w:tcPr>
            <w:tcW w:w="500" w:type="dxa"/>
            <w:vAlign w:val="bottom"/>
          </w:tcPr>
          <w:p w:rsidR="003201BA" w:rsidRPr="003201BA" w:rsidRDefault="003201BA" w:rsidP="003201BA">
            <w:pPr>
              <w:rPr>
                <w:sz w:val="7"/>
                <w:szCs w:val="7"/>
              </w:rPr>
            </w:pPr>
          </w:p>
        </w:tc>
        <w:tc>
          <w:tcPr>
            <w:tcW w:w="580" w:type="dxa"/>
            <w:vAlign w:val="bottom"/>
          </w:tcPr>
          <w:p w:rsidR="003201BA" w:rsidRPr="003201BA" w:rsidRDefault="003201BA" w:rsidP="003201BA">
            <w:pPr>
              <w:rPr>
                <w:sz w:val="7"/>
                <w:szCs w:val="7"/>
              </w:rPr>
            </w:pPr>
          </w:p>
        </w:tc>
        <w:tc>
          <w:tcPr>
            <w:tcW w:w="1360" w:type="dxa"/>
            <w:vAlign w:val="bottom"/>
          </w:tcPr>
          <w:p w:rsidR="003201BA" w:rsidRPr="003201BA" w:rsidRDefault="003201BA" w:rsidP="003201BA">
            <w:pPr>
              <w:rPr>
                <w:sz w:val="7"/>
                <w:szCs w:val="7"/>
              </w:rPr>
            </w:pPr>
          </w:p>
        </w:tc>
        <w:tc>
          <w:tcPr>
            <w:tcW w:w="760" w:type="dxa"/>
            <w:vAlign w:val="bottom"/>
          </w:tcPr>
          <w:p w:rsidR="003201BA" w:rsidRPr="003201BA" w:rsidRDefault="003201BA" w:rsidP="003201BA">
            <w:pPr>
              <w:rPr>
                <w:sz w:val="7"/>
                <w:szCs w:val="7"/>
              </w:rPr>
            </w:pPr>
          </w:p>
        </w:tc>
        <w:tc>
          <w:tcPr>
            <w:tcW w:w="1160" w:type="dxa"/>
            <w:vAlign w:val="bottom"/>
          </w:tcPr>
          <w:p w:rsidR="003201BA" w:rsidRPr="003201BA" w:rsidRDefault="003201BA" w:rsidP="003201BA">
            <w:pPr>
              <w:rPr>
                <w:sz w:val="7"/>
                <w:szCs w:val="7"/>
              </w:rPr>
            </w:pPr>
          </w:p>
        </w:tc>
        <w:tc>
          <w:tcPr>
            <w:tcW w:w="240" w:type="dxa"/>
            <w:vAlign w:val="bottom"/>
          </w:tcPr>
          <w:p w:rsidR="003201BA" w:rsidRPr="003201BA" w:rsidRDefault="003201BA" w:rsidP="003201BA">
            <w:pPr>
              <w:rPr>
                <w:sz w:val="7"/>
                <w:szCs w:val="7"/>
              </w:rPr>
            </w:pPr>
          </w:p>
        </w:tc>
        <w:tc>
          <w:tcPr>
            <w:tcW w:w="6" w:type="dxa"/>
            <w:vAlign w:val="bottom"/>
          </w:tcPr>
          <w:p w:rsidR="003201BA" w:rsidRPr="003201BA" w:rsidRDefault="003201BA" w:rsidP="003201BA">
            <w:pPr>
              <w:rPr>
                <w:sz w:val="2"/>
                <w:szCs w:val="2"/>
              </w:rPr>
            </w:pPr>
          </w:p>
        </w:tc>
      </w:tr>
      <w:tr w:rsidR="003201BA" w:rsidRPr="003201BA" w:rsidTr="00F81EF1">
        <w:trPr>
          <w:trHeight w:val="614"/>
        </w:trPr>
        <w:tc>
          <w:tcPr>
            <w:tcW w:w="1820" w:type="dxa"/>
            <w:tcBorders>
              <w:top w:val="nil"/>
              <w:left w:val="single" w:sz="8" w:space="0" w:color="auto"/>
              <w:bottom w:val="single" w:sz="8" w:space="0" w:color="auto"/>
              <w:right w:val="nil"/>
            </w:tcBorders>
            <w:vAlign w:val="bottom"/>
          </w:tcPr>
          <w:p w:rsidR="003201BA" w:rsidRPr="003201BA" w:rsidRDefault="003201BA" w:rsidP="003201BA">
            <w:pPr>
              <w:rPr>
                <w:sz w:val="24"/>
                <w:szCs w:val="24"/>
              </w:rPr>
            </w:pPr>
          </w:p>
        </w:tc>
        <w:tc>
          <w:tcPr>
            <w:tcW w:w="320" w:type="dxa"/>
            <w:tcBorders>
              <w:top w:val="nil"/>
              <w:left w:val="nil"/>
              <w:bottom w:val="single" w:sz="8" w:space="0" w:color="auto"/>
              <w:right w:val="single" w:sz="8" w:space="0" w:color="auto"/>
            </w:tcBorders>
            <w:vAlign w:val="bottom"/>
          </w:tcPr>
          <w:p w:rsidR="003201BA" w:rsidRPr="003201BA" w:rsidRDefault="003201BA" w:rsidP="003201BA">
            <w:pPr>
              <w:rPr>
                <w:sz w:val="24"/>
                <w:szCs w:val="24"/>
              </w:rPr>
            </w:pPr>
          </w:p>
        </w:tc>
        <w:tc>
          <w:tcPr>
            <w:tcW w:w="540" w:type="dxa"/>
            <w:vAlign w:val="bottom"/>
          </w:tcPr>
          <w:p w:rsidR="003201BA" w:rsidRPr="003201BA" w:rsidRDefault="003201BA" w:rsidP="003201BA">
            <w:pPr>
              <w:rPr>
                <w:sz w:val="24"/>
                <w:szCs w:val="24"/>
              </w:rPr>
            </w:pPr>
          </w:p>
        </w:tc>
        <w:tc>
          <w:tcPr>
            <w:tcW w:w="240" w:type="dxa"/>
            <w:vAlign w:val="bottom"/>
          </w:tcPr>
          <w:p w:rsidR="003201BA" w:rsidRPr="003201BA" w:rsidRDefault="003201BA" w:rsidP="003201BA">
            <w:pPr>
              <w:rPr>
                <w:sz w:val="24"/>
                <w:szCs w:val="24"/>
              </w:rPr>
            </w:pPr>
          </w:p>
        </w:tc>
        <w:tc>
          <w:tcPr>
            <w:tcW w:w="360" w:type="dxa"/>
            <w:vAlign w:val="bottom"/>
          </w:tcPr>
          <w:p w:rsidR="003201BA" w:rsidRPr="003201BA" w:rsidRDefault="003201BA" w:rsidP="003201BA">
            <w:pPr>
              <w:rPr>
                <w:sz w:val="24"/>
                <w:szCs w:val="24"/>
              </w:rPr>
            </w:pPr>
          </w:p>
        </w:tc>
        <w:tc>
          <w:tcPr>
            <w:tcW w:w="1260" w:type="dxa"/>
            <w:vAlign w:val="bottom"/>
          </w:tcPr>
          <w:p w:rsidR="003201BA" w:rsidRPr="003201BA" w:rsidRDefault="003201BA" w:rsidP="003201BA">
            <w:pPr>
              <w:rPr>
                <w:sz w:val="24"/>
                <w:szCs w:val="24"/>
              </w:rPr>
            </w:pPr>
          </w:p>
        </w:tc>
        <w:tc>
          <w:tcPr>
            <w:tcW w:w="120" w:type="dxa"/>
            <w:vAlign w:val="bottom"/>
          </w:tcPr>
          <w:p w:rsidR="003201BA" w:rsidRPr="003201BA" w:rsidRDefault="003201BA" w:rsidP="003201BA">
            <w:pPr>
              <w:rPr>
                <w:sz w:val="24"/>
                <w:szCs w:val="24"/>
              </w:rPr>
            </w:pPr>
          </w:p>
        </w:tc>
        <w:tc>
          <w:tcPr>
            <w:tcW w:w="500" w:type="dxa"/>
            <w:vAlign w:val="bottom"/>
          </w:tcPr>
          <w:p w:rsidR="003201BA" w:rsidRPr="003201BA" w:rsidRDefault="003201BA" w:rsidP="003201BA">
            <w:pPr>
              <w:rPr>
                <w:sz w:val="24"/>
                <w:szCs w:val="24"/>
              </w:rPr>
            </w:pPr>
          </w:p>
        </w:tc>
        <w:tc>
          <w:tcPr>
            <w:tcW w:w="580" w:type="dxa"/>
            <w:vAlign w:val="bottom"/>
          </w:tcPr>
          <w:p w:rsidR="003201BA" w:rsidRPr="003201BA" w:rsidRDefault="003201BA" w:rsidP="003201BA">
            <w:pPr>
              <w:rPr>
                <w:sz w:val="24"/>
                <w:szCs w:val="24"/>
              </w:rPr>
            </w:pPr>
          </w:p>
        </w:tc>
        <w:tc>
          <w:tcPr>
            <w:tcW w:w="1360" w:type="dxa"/>
            <w:vAlign w:val="bottom"/>
          </w:tcPr>
          <w:p w:rsidR="003201BA" w:rsidRPr="003201BA" w:rsidRDefault="003201BA" w:rsidP="003201BA">
            <w:pPr>
              <w:rPr>
                <w:sz w:val="24"/>
                <w:szCs w:val="24"/>
              </w:rPr>
            </w:pPr>
          </w:p>
        </w:tc>
        <w:tc>
          <w:tcPr>
            <w:tcW w:w="760" w:type="dxa"/>
            <w:vAlign w:val="bottom"/>
          </w:tcPr>
          <w:p w:rsidR="003201BA" w:rsidRPr="003201BA" w:rsidRDefault="003201BA" w:rsidP="003201BA">
            <w:pPr>
              <w:rPr>
                <w:sz w:val="24"/>
                <w:szCs w:val="24"/>
              </w:rPr>
            </w:pPr>
          </w:p>
        </w:tc>
        <w:tc>
          <w:tcPr>
            <w:tcW w:w="1160" w:type="dxa"/>
            <w:vAlign w:val="bottom"/>
          </w:tcPr>
          <w:p w:rsidR="003201BA" w:rsidRPr="003201BA" w:rsidRDefault="003201BA" w:rsidP="003201BA">
            <w:pPr>
              <w:rPr>
                <w:sz w:val="24"/>
                <w:szCs w:val="24"/>
              </w:rPr>
            </w:pPr>
          </w:p>
        </w:tc>
        <w:tc>
          <w:tcPr>
            <w:tcW w:w="240" w:type="dxa"/>
            <w:vAlign w:val="bottom"/>
          </w:tcPr>
          <w:p w:rsidR="003201BA" w:rsidRPr="003201BA" w:rsidRDefault="003201BA" w:rsidP="003201BA">
            <w:pPr>
              <w:rPr>
                <w:sz w:val="24"/>
                <w:szCs w:val="24"/>
              </w:rPr>
            </w:pPr>
          </w:p>
        </w:tc>
        <w:tc>
          <w:tcPr>
            <w:tcW w:w="6" w:type="dxa"/>
            <w:vAlign w:val="bottom"/>
          </w:tcPr>
          <w:p w:rsidR="003201BA" w:rsidRPr="003201BA" w:rsidRDefault="003201BA" w:rsidP="003201BA">
            <w:pPr>
              <w:rPr>
                <w:sz w:val="2"/>
                <w:szCs w:val="2"/>
              </w:rPr>
            </w:pPr>
          </w:p>
        </w:tc>
      </w:tr>
    </w:tbl>
    <w:p w:rsidR="003201BA" w:rsidRPr="003201BA" w:rsidRDefault="003201BA" w:rsidP="003201BA">
      <w:pPr>
        <w:spacing w:line="20" w:lineRule="exact"/>
      </w:pPr>
      <w:r w:rsidRPr="003201BA">
        <w:rPr>
          <w:rFonts w:ascii="Calibri" w:hAnsi="Calibri"/>
          <w:noProof/>
          <w:sz w:val="22"/>
          <w:szCs w:val="22"/>
        </w:rPr>
        <w:drawing>
          <wp:anchor distT="0" distB="0" distL="114300" distR="114300" simplePos="0" relativeHeight="251669504" behindDoc="1" locked="0" layoutInCell="0" allowOverlap="1" wp14:anchorId="5910EF4E" wp14:editId="79B96544">
            <wp:simplePos x="0" y="0"/>
            <wp:positionH relativeFrom="column">
              <wp:posOffset>683895</wp:posOffset>
            </wp:positionH>
            <wp:positionV relativeFrom="paragraph">
              <wp:posOffset>-1562735</wp:posOffset>
            </wp:positionV>
            <wp:extent cx="3275330" cy="862330"/>
            <wp:effectExtent l="0" t="0" r="0" b="0"/>
            <wp:wrapNone/>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5330" cy="862330"/>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70528" behindDoc="1" locked="0" layoutInCell="0" allowOverlap="1" wp14:anchorId="586ECB0D" wp14:editId="2D709A8C">
            <wp:simplePos x="0" y="0"/>
            <wp:positionH relativeFrom="column">
              <wp:posOffset>911225</wp:posOffset>
            </wp:positionH>
            <wp:positionV relativeFrom="paragraph">
              <wp:posOffset>37465</wp:posOffset>
            </wp:positionV>
            <wp:extent cx="114300" cy="488315"/>
            <wp:effectExtent l="0" t="0" r="0" b="0"/>
            <wp:wrapNone/>
            <wp:docPr id="9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488315"/>
                    </a:xfrm>
                    <a:prstGeom prst="rect">
                      <a:avLst/>
                    </a:prstGeom>
                    <a:noFill/>
                  </pic:spPr>
                </pic:pic>
              </a:graphicData>
            </a:graphic>
            <wp14:sizeRelH relativeFrom="page">
              <wp14:pctWidth>0</wp14:pctWidth>
            </wp14:sizeRelH>
            <wp14:sizeRelV relativeFrom="page">
              <wp14:pctHeight>0</wp14:pctHeight>
            </wp14:sizeRelV>
          </wp:anchor>
        </w:drawing>
      </w:r>
      <w:r w:rsidRPr="003201BA">
        <w:rPr>
          <w:rFonts w:ascii="Calibri" w:hAnsi="Calibri"/>
          <w:noProof/>
          <w:sz w:val="22"/>
          <w:szCs w:val="22"/>
        </w:rPr>
        <w:drawing>
          <wp:anchor distT="0" distB="0" distL="114300" distR="114300" simplePos="0" relativeHeight="251671552" behindDoc="1" locked="0" layoutInCell="0" allowOverlap="1" wp14:anchorId="53E5CB1E" wp14:editId="31AE2B12">
            <wp:simplePos x="0" y="0"/>
            <wp:positionH relativeFrom="column">
              <wp:posOffset>2604135</wp:posOffset>
            </wp:positionH>
            <wp:positionV relativeFrom="paragraph">
              <wp:posOffset>-487045</wp:posOffset>
            </wp:positionV>
            <wp:extent cx="114300" cy="1012825"/>
            <wp:effectExtent l="0" t="0" r="0" b="0"/>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012825"/>
                    </a:xfrm>
                    <a:prstGeom prst="rect">
                      <a:avLst/>
                    </a:prstGeom>
                    <a:noFill/>
                  </pic:spPr>
                </pic:pic>
              </a:graphicData>
            </a:graphic>
            <wp14:sizeRelH relativeFrom="page">
              <wp14:pctWidth>0</wp14:pctWidth>
            </wp14:sizeRelH>
            <wp14:sizeRelV relativeFrom="page">
              <wp14:pctHeight>0</wp14:pctHeight>
            </wp14:sizeRelV>
          </wp:anchor>
        </w:drawing>
      </w:r>
    </w:p>
    <w:p w:rsidR="003201BA" w:rsidRPr="003201BA" w:rsidRDefault="003201BA" w:rsidP="003201BA">
      <w:pPr>
        <w:spacing w:line="200" w:lineRule="exact"/>
      </w:pPr>
    </w:p>
    <w:p w:rsidR="003201BA" w:rsidRPr="003201BA" w:rsidRDefault="003201BA" w:rsidP="003201BA">
      <w:pPr>
        <w:spacing w:line="200" w:lineRule="exact"/>
      </w:pPr>
    </w:p>
    <w:p w:rsidR="003201BA" w:rsidRPr="003201BA" w:rsidRDefault="003201BA" w:rsidP="003201BA">
      <w:pPr>
        <w:spacing w:line="350" w:lineRule="exact"/>
      </w:pPr>
    </w:p>
    <w:tbl>
      <w:tblPr>
        <w:tblW w:w="0" w:type="auto"/>
        <w:tblInd w:w="490" w:type="dxa"/>
        <w:tblLayout w:type="fixed"/>
        <w:tblCellMar>
          <w:left w:w="0" w:type="dxa"/>
          <w:right w:w="0" w:type="dxa"/>
        </w:tblCellMar>
        <w:tblLook w:val="04A0" w:firstRow="1" w:lastRow="0" w:firstColumn="1" w:lastColumn="0" w:noHBand="0" w:noVBand="1"/>
      </w:tblPr>
      <w:tblGrid>
        <w:gridCol w:w="6220"/>
        <w:gridCol w:w="1480"/>
        <w:gridCol w:w="1560"/>
      </w:tblGrid>
      <w:tr w:rsidR="003201BA" w:rsidRPr="003201BA" w:rsidTr="00F81EF1">
        <w:trPr>
          <w:trHeight w:val="267"/>
        </w:trPr>
        <w:tc>
          <w:tcPr>
            <w:tcW w:w="6220" w:type="dxa"/>
            <w:tcBorders>
              <w:top w:val="single" w:sz="8" w:space="0" w:color="auto"/>
              <w:left w:val="single" w:sz="8" w:space="0" w:color="auto"/>
              <w:bottom w:val="nil"/>
              <w:right w:val="single" w:sz="8" w:space="0" w:color="auto"/>
            </w:tcBorders>
            <w:vAlign w:val="bottom"/>
            <w:hideMark/>
          </w:tcPr>
          <w:p w:rsidR="003201BA" w:rsidRPr="00636526" w:rsidRDefault="003201BA" w:rsidP="003201BA">
            <w:pPr>
              <w:jc w:val="center"/>
            </w:pPr>
            <w:r w:rsidRPr="00636526">
              <w:rPr>
                <w:w w:val="99"/>
                <w:sz w:val="16"/>
                <w:szCs w:val="16"/>
              </w:rPr>
              <w:t>Составление акта по результатам проверки ( с направлением заинтересованным</w:t>
            </w:r>
          </w:p>
        </w:tc>
        <w:tc>
          <w:tcPr>
            <w:tcW w:w="1480" w:type="dxa"/>
            <w:tcBorders>
              <w:top w:val="nil"/>
              <w:left w:val="nil"/>
              <w:bottom w:val="nil"/>
              <w:right w:val="single" w:sz="8" w:space="0" w:color="auto"/>
            </w:tcBorders>
            <w:vAlign w:val="bottom"/>
          </w:tcPr>
          <w:p w:rsidR="003201BA" w:rsidRPr="003201BA" w:rsidRDefault="003201BA" w:rsidP="003201BA">
            <w:pPr>
              <w:rPr>
                <w:sz w:val="23"/>
                <w:szCs w:val="23"/>
              </w:rPr>
            </w:pPr>
          </w:p>
        </w:tc>
        <w:tc>
          <w:tcPr>
            <w:tcW w:w="1560" w:type="dxa"/>
            <w:tcBorders>
              <w:top w:val="single" w:sz="8" w:space="0" w:color="auto"/>
              <w:left w:val="nil"/>
              <w:bottom w:val="nil"/>
              <w:right w:val="single" w:sz="8" w:space="0" w:color="auto"/>
            </w:tcBorders>
            <w:vAlign w:val="bottom"/>
            <w:hideMark/>
          </w:tcPr>
          <w:p w:rsidR="003201BA" w:rsidRPr="003201BA" w:rsidRDefault="003201BA" w:rsidP="003201BA">
            <w:pPr>
              <w:jc w:val="center"/>
            </w:pPr>
            <w:r w:rsidRPr="003201BA">
              <w:rPr>
                <w:sz w:val="16"/>
                <w:szCs w:val="16"/>
              </w:rPr>
              <w:t>Контроль</w:t>
            </w:r>
          </w:p>
        </w:tc>
      </w:tr>
      <w:tr w:rsidR="003201BA" w:rsidRPr="003201BA" w:rsidTr="00F81EF1">
        <w:trPr>
          <w:trHeight w:val="185"/>
        </w:trPr>
        <w:tc>
          <w:tcPr>
            <w:tcW w:w="6220" w:type="dxa"/>
            <w:tcBorders>
              <w:top w:val="nil"/>
              <w:left w:val="single" w:sz="8" w:space="0" w:color="auto"/>
              <w:bottom w:val="nil"/>
              <w:right w:val="single" w:sz="8" w:space="0" w:color="auto"/>
            </w:tcBorders>
            <w:vAlign w:val="bottom"/>
            <w:hideMark/>
          </w:tcPr>
          <w:p w:rsidR="003201BA" w:rsidRPr="003201BA" w:rsidRDefault="003201BA" w:rsidP="003201BA">
            <w:pPr>
              <w:jc w:val="center"/>
            </w:pPr>
            <w:r w:rsidRPr="003201BA">
              <w:rPr>
                <w:sz w:val="16"/>
                <w:szCs w:val="16"/>
              </w:rPr>
              <w:t>сторонам), а при выявлении нарушения – возбуждении дела об административном</w:t>
            </w:r>
          </w:p>
        </w:tc>
        <w:tc>
          <w:tcPr>
            <w:tcW w:w="148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560" w:type="dxa"/>
            <w:tcBorders>
              <w:top w:val="nil"/>
              <w:left w:val="nil"/>
              <w:bottom w:val="nil"/>
              <w:right w:val="single" w:sz="8" w:space="0" w:color="auto"/>
            </w:tcBorders>
            <w:vAlign w:val="bottom"/>
            <w:hideMark/>
          </w:tcPr>
          <w:p w:rsidR="003201BA" w:rsidRPr="003201BA" w:rsidRDefault="003201BA" w:rsidP="003201BA">
            <w:pPr>
              <w:jc w:val="center"/>
            </w:pPr>
            <w:r w:rsidRPr="003201BA">
              <w:rPr>
                <w:sz w:val="16"/>
                <w:szCs w:val="16"/>
              </w:rPr>
              <w:t>исполнения</w:t>
            </w:r>
          </w:p>
        </w:tc>
      </w:tr>
      <w:tr w:rsidR="003201BA" w:rsidRPr="003201BA" w:rsidTr="00F81EF1">
        <w:trPr>
          <w:trHeight w:val="192"/>
        </w:trPr>
        <w:tc>
          <w:tcPr>
            <w:tcW w:w="6220" w:type="dxa"/>
            <w:tcBorders>
              <w:top w:val="nil"/>
              <w:left w:val="single" w:sz="8" w:space="0" w:color="auto"/>
              <w:bottom w:val="nil"/>
              <w:right w:val="single" w:sz="8" w:space="0" w:color="auto"/>
            </w:tcBorders>
            <w:vAlign w:val="bottom"/>
            <w:hideMark/>
          </w:tcPr>
          <w:p w:rsidR="003201BA" w:rsidRPr="003201BA" w:rsidRDefault="003201BA" w:rsidP="003201BA">
            <w:pPr>
              <w:jc w:val="center"/>
            </w:pPr>
            <w:r w:rsidRPr="003201BA">
              <w:rPr>
                <w:sz w:val="16"/>
                <w:szCs w:val="16"/>
              </w:rPr>
              <w:t>правонарушении (составление протокола)  и выдача предписания об устранении</w:t>
            </w:r>
          </w:p>
        </w:tc>
        <w:tc>
          <w:tcPr>
            <w:tcW w:w="1480" w:type="dxa"/>
            <w:tcBorders>
              <w:top w:val="nil"/>
              <w:left w:val="nil"/>
              <w:bottom w:val="nil"/>
              <w:right w:val="single" w:sz="8" w:space="0" w:color="auto"/>
            </w:tcBorders>
            <w:vAlign w:val="bottom"/>
          </w:tcPr>
          <w:p w:rsidR="003201BA" w:rsidRPr="003201BA" w:rsidRDefault="003201BA" w:rsidP="003201BA">
            <w:pPr>
              <w:rPr>
                <w:sz w:val="16"/>
                <w:szCs w:val="16"/>
              </w:rPr>
            </w:pPr>
          </w:p>
        </w:tc>
        <w:tc>
          <w:tcPr>
            <w:tcW w:w="1560" w:type="dxa"/>
            <w:tcBorders>
              <w:top w:val="nil"/>
              <w:left w:val="nil"/>
              <w:bottom w:val="nil"/>
              <w:right w:val="single" w:sz="8" w:space="0" w:color="auto"/>
            </w:tcBorders>
            <w:vAlign w:val="bottom"/>
            <w:hideMark/>
          </w:tcPr>
          <w:p w:rsidR="003201BA" w:rsidRPr="003201BA" w:rsidRDefault="003201BA" w:rsidP="003201BA">
            <w:pPr>
              <w:jc w:val="center"/>
            </w:pPr>
            <w:r w:rsidRPr="003201BA">
              <w:rPr>
                <w:w w:val="98"/>
                <w:sz w:val="16"/>
                <w:szCs w:val="16"/>
              </w:rPr>
              <w:t>предписания</w:t>
            </w:r>
          </w:p>
        </w:tc>
      </w:tr>
      <w:tr w:rsidR="003201BA" w:rsidRPr="003201BA" w:rsidTr="00F81EF1">
        <w:trPr>
          <w:trHeight w:val="180"/>
        </w:trPr>
        <w:tc>
          <w:tcPr>
            <w:tcW w:w="6220" w:type="dxa"/>
            <w:tcBorders>
              <w:top w:val="nil"/>
              <w:left w:val="single" w:sz="8" w:space="0" w:color="auto"/>
              <w:bottom w:val="nil"/>
              <w:right w:val="single" w:sz="8" w:space="0" w:color="auto"/>
            </w:tcBorders>
            <w:vAlign w:val="bottom"/>
            <w:hideMark/>
          </w:tcPr>
          <w:p w:rsidR="003201BA" w:rsidRPr="003201BA" w:rsidRDefault="003201BA" w:rsidP="003201BA">
            <w:pPr>
              <w:spacing w:line="180" w:lineRule="exact"/>
              <w:jc w:val="center"/>
            </w:pPr>
            <w:r w:rsidRPr="003201BA">
              <w:rPr>
                <w:sz w:val="16"/>
                <w:szCs w:val="16"/>
              </w:rPr>
              <w:t>выявленных нарушений</w:t>
            </w:r>
          </w:p>
        </w:tc>
        <w:tc>
          <w:tcPr>
            <w:tcW w:w="1480" w:type="dxa"/>
            <w:tcBorders>
              <w:top w:val="nil"/>
              <w:left w:val="nil"/>
              <w:bottom w:val="nil"/>
              <w:right w:val="single" w:sz="8" w:space="0" w:color="auto"/>
            </w:tcBorders>
            <w:vAlign w:val="bottom"/>
          </w:tcPr>
          <w:p w:rsidR="003201BA" w:rsidRPr="003201BA" w:rsidRDefault="003201BA" w:rsidP="003201BA">
            <w:pPr>
              <w:rPr>
                <w:sz w:val="15"/>
                <w:szCs w:val="15"/>
              </w:rPr>
            </w:pPr>
          </w:p>
        </w:tc>
        <w:tc>
          <w:tcPr>
            <w:tcW w:w="1560" w:type="dxa"/>
            <w:tcBorders>
              <w:top w:val="nil"/>
              <w:left w:val="nil"/>
              <w:bottom w:val="nil"/>
              <w:right w:val="single" w:sz="8" w:space="0" w:color="auto"/>
            </w:tcBorders>
            <w:vAlign w:val="bottom"/>
          </w:tcPr>
          <w:p w:rsidR="003201BA" w:rsidRPr="003201BA" w:rsidRDefault="003201BA" w:rsidP="003201BA">
            <w:pPr>
              <w:rPr>
                <w:sz w:val="15"/>
                <w:szCs w:val="15"/>
              </w:rPr>
            </w:pPr>
          </w:p>
        </w:tc>
      </w:tr>
      <w:tr w:rsidR="003201BA" w:rsidRPr="003201BA" w:rsidTr="00F81EF1">
        <w:trPr>
          <w:trHeight w:val="362"/>
        </w:trPr>
        <w:tc>
          <w:tcPr>
            <w:tcW w:w="6220" w:type="dxa"/>
            <w:tcBorders>
              <w:top w:val="nil"/>
              <w:left w:val="single" w:sz="8" w:space="0" w:color="auto"/>
              <w:bottom w:val="single" w:sz="8" w:space="0" w:color="auto"/>
              <w:right w:val="single" w:sz="8" w:space="0" w:color="auto"/>
            </w:tcBorders>
            <w:vAlign w:val="bottom"/>
          </w:tcPr>
          <w:p w:rsidR="003201BA" w:rsidRPr="003201BA" w:rsidRDefault="003201BA" w:rsidP="003201BA">
            <w:pPr>
              <w:rPr>
                <w:sz w:val="24"/>
                <w:szCs w:val="24"/>
              </w:rPr>
            </w:pPr>
          </w:p>
        </w:tc>
        <w:tc>
          <w:tcPr>
            <w:tcW w:w="1480" w:type="dxa"/>
            <w:tcBorders>
              <w:top w:val="nil"/>
              <w:left w:val="nil"/>
              <w:bottom w:val="nil"/>
              <w:right w:val="single" w:sz="8" w:space="0" w:color="auto"/>
            </w:tcBorders>
            <w:vAlign w:val="bottom"/>
          </w:tcPr>
          <w:p w:rsidR="003201BA" w:rsidRPr="003201BA" w:rsidRDefault="003201BA" w:rsidP="003201BA">
            <w:pPr>
              <w:rPr>
                <w:sz w:val="24"/>
                <w:szCs w:val="24"/>
              </w:rPr>
            </w:pPr>
          </w:p>
        </w:tc>
        <w:tc>
          <w:tcPr>
            <w:tcW w:w="1560" w:type="dxa"/>
            <w:tcBorders>
              <w:top w:val="nil"/>
              <w:left w:val="nil"/>
              <w:bottom w:val="single" w:sz="8" w:space="0" w:color="auto"/>
              <w:right w:val="single" w:sz="8" w:space="0" w:color="auto"/>
            </w:tcBorders>
            <w:vAlign w:val="bottom"/>
          </w:tcPr>
          <w:p w:rsidR="003201BA" w:rsidRPr="003201BA" w:rsidRDefault="003201BA" w:rsidP="003201BA">
            <w:pPr>
              <w:rPr>
                <w:sz w:val="24"/>
                <w:szCs w:val="24"/>
              </w:rPr>
            </w:pPr>
          </w:p>
        </w:tc>
      </w:tr>
    </w:tbl>
    <w:p w:rsidR="003201BA" w:rsidRPr="003201BA" w:rsidRDefault="003201BA" w:rsidP="003201BA">
      <w:pPr>
        <w:spacing w:line="20" w:lineRule="exact"/>
      </w:pPr>
      <w:r w:rsidRPr="003201BA">
        <w:rPr>
          <w:rFonts w:ascii="Calibri" w:hAnsi="Calibri"/>
          <w:noProof/>
          <w:sz w:val="22"/>
          <w:szCs w:val="22"/>
        </w:rPr>
        <w:drawing>
          <wp:anchor distT="0" distB="0" distL="114300" distR="114300" simplePos="0" relativeHeight="251672576" behindDoc="1" locked="0" layoutInCell="0" allowOverlap="1" wp14:anchorId="01B71DF8" wp14:editId="6905710F">
            <wp:simplePos x="0" y="0"/>
            <wp:positionH relativeFrom="column">
              <wp:posOffset>4224020</wp:posOffset>
            </wp:positionH>
            <wp:positionV relativeFrom="paragraph">
              <wp:posOffset>-385445</wp:posOffset>
            </wp:positionV>
            <wp:extent cx="985520" cy="114300"/>
            <wp:effectExtent l="0" t="0" r="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5520" cy="114300"/>
                    </a:xfrm>
                    <a:prstGeom prst="rect">
                      <a:avLst/>
                    </a:prstGeom>
                    <a:noFill/>
                  </pic:spPr>
                </pic:pic>
              </a:graphicData>
            </a:graphic>
            <wp14:sizeRelH relativeFrom="page">
              <wp14:pctWidth>0</wp14:pctWidth>
            </wp14:sizeRelH>
            <wp14:sizeRelV relativeFrom="page">
              <wp14:pctHeight>0</wp14:pctHeight>
            </wp14:sizeRelV>
          </wp:anchor>
        </w:drawing>
      </w:r>
    </w:p>
    <w:p w:rsidR="003201BA" w:rsidRPr="003201BA" w:rsidRDefault="003201BA" w:rsidP="003201BA">
      <w:pPr>
        <w:spacing w:line="20" w:lineRule="exact"/>
        <w:rPr>
          <w:rFonts w:ascii="Calibri" w:hAnsi="Calibri"/>
        </w:rPr>
      </w:pPr>
      <w:r w:rsidRPr="003201BA">
        <w:rPr>
          <w:rFonts w:ascii="Calibri" w:hAnsi="Calibri"/>
          <w:noProof/>
          <w:sz w:val="22"/>
          <w:szCs w:val="22"/>
        </w:rPr>
        <w:drawing>
          <wp:anchor distT="0" distB="0" distL="114300" distR="114300" simplePos="0" relativeHeight="251659264" behindDoc="1" locked="0" layoutInCell="0" allowOverlap="1" wp14:anchorId="10CF2E9C" wp14:editId="773BDF33">
            <wp:simplePos x="0" y="0"/>
            <wp:positionH relativeFrom="column">
              <wp:posOffset>4224020</wp:posOffset>
            </wp:positionH>
            <wp:positionV relativeFrom="paragraph">
              <wp:posOffset>-385445</wp:posOffset>
            </wp:positionV>
            <wp:extent cx="985520" cy="114300"/>
            <wp:effectExtent l="0" t="0" r="0" b="0"/>
            <wp:wrapNone/>
            <wp:docPr id="8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5520" cy="114300"/>
                    </a:xfrm>
                    <a:prstGeom prst="rect">
                      <a:avLst/>
                    </a:prstGeom>
                    <a:noFill/>
                  </pic:spPr>
                </pic:pic>
              </a:graphicData>
            </a:graphic>
            <wp14:sizeRelH relativeFrom="page">
              <wp14:pctWidth>0</wp14:pctWidth>
            </wp14:sizeRelH>
            <wp14:sizeRelV relativeFrom="page">
              <wp14:pctHeight>0</wp14:pctHeight>
            </wp14:sizeRelV>
          </wp:anchor>
        </w:drawing>
      </w:r>
      <w:r w:rsidRPr="003201BA">
        <w:rPr>
          <w:b/>
          <w:bCs/>
        </w:rPr>
        <w:t xml:space="preserve">  </w:t>
      </w:r>
    </w:p>
    <w:p w:rsidR="003201BA" w:rsidRPr="003201BA" w:rsidRDefault="003201BA" w:rsidP="003201BA">
      <w:pPr>
        <w:sectPr w:rsidR="003201BA" w:rsidRPr="003201BA">
          <w:pgSz w:w="11900" w:h="16838"/>
          <w:pgMar w:top="851" w:right="704" w:bottom="985" w:left="1440" w:header="0" w:footer="0" w:gutter="0"/>
          <w:cols w:space="720"/>
        </w:sectPr>
      </w:pPr>
    </w:p>
    <w:p w:rsidR="003201BA" w:rsidRPr="003201BA" w:rsidRDefault="003201BA" w:rsidP="003201BA">
      <w:pPr>
        <w:jc w:val="right"/>
        <w:rPr>
          <w:sz w:val="22"/>
          <w:szCs w:val="22"/>
        </w:rPr>
      </w:pPr>
      <w:r w:rsidRPr="003201BA">
        <w:lastRenderedPageBreak/>
        <w:t>Приложение 2</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971E6C" w:rsidRPr="003201BA" w:rsidRDefault="00971E6C" w:rsidP="00971E6C">
      <w:pPr>
        <w:jc w:val="right"/>
      </w:pPr>
      <w:r w:rsidRPr="003201BA">
        <w:t xml:space="preserve">муниципального контроля  </w:t>
      </w:r>
      <w:r>
        <w:t>в сфере благоустройства</w:t>
      </w:r>
    </w:p>
    <w:p w:rsidR="00971E6C" w:rsidRPr="003201BA" w:rsidRDefault="00971E6C" w:rsidP="00971E6C">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p w:rsidR="003201BA" w:rsidRPr="003201BA" w:rsidRDefault="003201BA" w:rsidP="003201BA">
      <w:pPr>
        <w:spacing w:line="200" w:lineRule="exact"/>
      </w:pPr>
    </w:p>
    <w:p w:rsidR="003201BA" w:rsidRPr="003201BA" w:rsidRDefault="003201BA" w:rsidP="003201BA">
      <w:pPr>
        <w:spacing w:line="200" w:lineRule="exact"/>
      </w:pPr>
    </w:p>
    <w:p w:rsidR="003201BA" w:rsidRPr="003201BA" w:rsidRDefault="003201BA" w:rsidP="003201BA">
      <w:pPr>
        <w:spacing w:line="254" w:lineRule="exact"/>
      </w:pPr>
    </w:p>
    <w:p w:rsidR="003201BA" w:rsidRPr="003201BA" w:rsidRDefault="003201BA" w:rsidP="003201BA">
      <w:pPr>
        <w:ind w:left="3427"/>
        <w:rPr>
          <w:color w:val="000000"/>
          <w:sz w:val="24"/>
          <w:szCs w:val="24"/>
        </w:rPr>
      </w:pPr>
      <w:r w:rsidRPr="003201BA">
        <w:rPr>
          <w:color w:val="000000"/>
          <w:sz w:val="24"/>
          <w:szCs w:val="24"/>
        </w:rPr>
        <w:t>Плановое (рейдовое) задание</w:t>
      </w:r>
    </w:p>
    <w:p w:rsidR="003201BA" w:rsidRPr="003201BA" w:rsidRDefault="003201BA" w:rsidP="003201BA">
      <w:pPr>
        <w:spacing w:line="266" w:lineRule="exact"/>
        <w:rPr>
          <w:color w:val="000000"/>
          <w:sz w:val="24"/>
          <w:szCs w:val="24"/>
        </w:rPr>
      </w:pPr>
    </w:p>
    <w:p w:rsidR="003201BA" w:rsidRPr="003201BA" w:rsidRDefault="003201BA" w:rsidP="003201BA">
      <w:pPr>
        <w:ind w:left="7"/>
        <w:rPr>
          <w:color w:val="000000"/>
          <w:sz w:val="24"/>
          <w:szCs w:val="24"/>
        </w:rPr>
      </w:pPr>
      <w:r w:rsidRPr="003201BA">
        <w:rPr>
          <w:color w:val="000000"/>
          <w:sz w:val="24"/>
          <w:szCs w:val="24"/>
        </w:rPr>
        <w:t>на проведение планового (рейдового) осмотра обследования территории:</w:t>
      </w:r>
    </w:p>
    <w:p w:rsidR="003201BA" w:rsidRPr="003201BA" w:rsidRDefault="003201BA" w:rsidP="003201BA">
      <w:pPr>
        <w:spacing w:line="73" w:lineRule="exact"/>
        <w:rPr>
          <w:color w:val="000000"/>
        </w:rPr>
      </w:pPr>
    </w:p>
    <w:p w:rsidR="003201BA" w:rsidRPr="003201BA" w:rsidRDefault="003201BA" w:rsidP="003201BA">
      <w:pPr>
        <w:ind w:left="7"/>
        <w:rPr>
          <w:color w:val="000000"/>
        </w:rPr>
      </w:pPr>
      <w:r w:rsidRPr="003201BA">
        <w:rPr>
          <w:color w:val="000000"/>
          <w:sz w:val="21"/>
          <w:szCs w:val="21"/>
        </w:rPr>
        <w:t>______________________________________________________________________________________________</w:t>
      </w:r>
    </w:p>
    <w:p w:rsidR="003201BA" w:rsidRPr="003201BA" w:rsidRDefault="003201BA" w:rsidP="003201BA">
      <w:pPr>
        <w:spacing w:line="73" w:lineRule="exact"/>
        <w:rPr>
          <w:color w:val="000000"/>
        </w:rPr>
      </w:pPr>
    </w:p>
    <w:p w:rsidR="003201BA" w:rsidRPr="003201BA" w:rsidRDefault="003201BA" w:rsidP="003201BA">
      <w:pPr>
        <w:ind w:left="7"/>
        <w:rPr>
          <w:color w:val="000000"/>
        </w:rPr>
      </w:pPr>
      <w:r w:rsidRPr="003201BA">
        <w:rPr>
          <w:color w:val="000000"/>
          <w:sz w:val="21"/>
          <w:szCs w:val="21"/>
        </w:rPr>
        <w:t>______________________________________________________________________________________________</w:t>
      </w:r>
    </w:p>
    <w:p w:rsidR="003201BA" w:rsidRPr="003201BA" w:rsidRDefault="003201BA" w:rsidP="003201BA">
      <w:pPr>
        <w:spacing w:line="75" w:lineRule="exact"/>
        <w:rPr>
          <w:color w:val="000000"/>
        </w:rPr>
      </w:pPr>
    </w:p>
    <w:p w:rsidR="003201BA" w:rsidRPr="003201BA" w:rsidRDefault="003201BA" w:rsidP="003201BA">
      <w:pPr>
        <w:ind w:left="7"/>
        <w:rPr>
          <w:color w:val="000000"/>
        </w:rPr>
      </w:pPr>
      <w:r w:rsidRPr="003201BA">
        <w:rPr>
          <w:color w:val="000000"/>
          <w:sz w:val="21"/>
          <w:szCs w:val="21"/>
        </w:rPr>
        <w:t>______________________________________________________________________________________________</w:t>
      </w:r>
    </w:p>
    <w:p w:rsidR="003201BA" w:rsidRPr="003201BA" w:rsidRDefault="003201BA" w:rsidP="003201BA">
      <w:pPr>
        <w:spacing w:line="39" w:lineRule="exact"/>
        <w:rPr>
          <w:color w:val="000000"/>
        </w:rPr>
      </w:pPr>
    </w:p>
    <w:p w:rsidR="003201BA" w:rsidRPr="003201BA" w:rsidRDefault="003201BA" w:rsidP="003201BA">
      <w:pPr>
        <w:ind w:left="7"/>
        <w:jc w:val="center"/>
        <w:rPr>
          <w:color w:val="000000"/>
        </w:rPr>
      </w:pPr>
      <w:r w:rsidRPr="003201BA">
        <w:rPr>
          <w:color w:val="000000"/>
          <w:sz w:val="14"/>
          <w:szCs w:val="14"/>
        </w:rPr>
        <w:t>(место проведения планового (рейдового) осмотра, обследования: район, территория, земельные участки, маршрут)</w:t>
      </w:r>
    </w:p>
    <w:p w:rsidR="003201BA" w:rsidRPr="003201BA" w:rsidRDefault="003201BA" w:rsidP="003201BA">
      <w:pPr>
        <w:spacing w:line="200" w:lineRule="exact"/>
        <w:rPr>
          <w:color w:val="000000"/>
        </w:rPr>
      </w:pPr>
    </w:p>
    <w:p w:rsidR="003201BA" w:rsidRPr="003201BA" w:rsidRDefault="003201BA" w:rsidP="003201BA">
      <w:pPr>
        <w:spacing w:line="305" w:lineRule="exact"/>
        <w:rPr>
          <w:color w:val="000000"/>
        </w:rPr>
      </w:pPr>
    </w:p>
    <w:p w:rsidR="003201BA" w:rsidRPr="003201BA" w:rsidRDefault="003201BA" w:rsidP="003201BA">
      <w:pPr>
        <w:ind w:left="7"/>
        <w:rPr>
          <w:color w:val="000000"/>
        </w:rPr>
      </w:pPr>
      <w:r w:rsidRPr="003201BA">
        <w:rPr>
          <w:color w:val="000000"/>
          <w:sz w:val="21"/>
          <w:szCs w:val="21"/>
        </w:rPr>
        <w:t>Дата начала и окончания исполнения планового (рейдового) задания:</w:t>
      </w:r>
    </w:p>
    <w:p w:rsidR="003201BA" w:rsidRPr="003201BA" w:rsidRDefault="003201BA" w:rsidP="003201BA">
      <w:pPr>
        <w:spacing w:line="387" w:lineRule="exact"/>
        <w:rPr>
          <w:color w:val="000000"/>
        </w:rPr>
      </w:pPr>
    </w:p>
    <w:p w:rsidR="003201BA" w:rsidRPr="003201BA" w:rsidRDefault="003201BA" w:rsidP="003201BA">
      <w:pPr>
        <w:numPr>
          <w:ilvl w:val="0"/>
          <w:numId w:val="45"/>
        </w:numPr>
        <w:tabs>
          <w:tab w:val="left" w:pos="147"/>
        </w:tabs>
        <w:rPr>
          <w:color w:val="000000"/>
          <w:sz w:val="21"/>
          <w:szCs w:val="21"/>
        </w:rPr>
      </w:pPr>
      <w:r w:rsidRPr="003201BA">
        <w:rPr>
          <w:color w:val="000000"/>
          <w:sz w:val="21"/>
          <w:szCs w:val="21"/>
        </w:rPr>
        <w:t>" __ " ________ 20 ___ года по " _____" _________ 20 ___ года</w:t>
      </w:r>
    </w:p>
    <w:p w:rsidR="003201BA" w:rsidRPr="003201BA" w:rsidRDefault="003201BA" w:rsidP="003201BA">
      <w:pPr>
        <w:spacing w:line="390" w:lineRule="exact"/>
        <w:rPr>
          <w:color w:val="000000"/>
        </w:rPr>
      </w:pPr>
    </w:p>
    <w:p w:rsidR="003201BA" w:rsidRPr="003201BA" w:rsidRDefault="003201BA" w:rsidP="003201BA">
      <w:pPr>
        <w:ind w:left="7"/>
        <w:rPr>
          <w:color w:val="000000"/>
        </w:rPr>
      </w:pPr>
      <w:r w:rsidRPr="003201BA">
        <w:rPr>
          <w:color w:val="000000"/>
          <w:sz w:val="21"/>
          <w:szCs w:val="21"/>
        </w:rPr>
        <w:t>Должностные лица, участвующие в проведении планового (рейдового) осмотра, обследования:</w:t>
      </w:r>
    </w:p>
    <w:p w:rsidR="003201BA" w:rsidRPr="003201BA" w:rsidRDefault="003201BA" w:rsidP="003201BA">
      <w:pPr>
        <w:spacing w:line="83" w:lineRule="exact"/>
        <w:rPr>
          <w:color w:val="000000"/>
        </w:rPr>
      </w:pPr>
    </w:p>
    <w:p w:rsidR="003201BA" w:rsidRPr="003201BA" w:rsidRDefault="003201BA" w:rsidP="003201BA">
      <w:pPr>
        <w:spacing w:line="300" w:lineRule="auto"/>
        <w:ind w:left="7" w:right="20"/>
        <w:rPr>
          <w:color w:val="000000"/>
        </w:rPr>
      </w:pPr>
      <w:r w:rsidRPr="003201BA">
        <w:rPr>
          <w:color w:val="000000"/>
          <w:sz w:val="21"/>
          <w:szCs w:val="21"/>
        </w:rPr>
        <w:t>____________________________________________________________________________________ ______________________________________________________________________________________________ __________________________________________________________________________</w:t>
      </w:r>
    </w:p>
    <w:p w:rsidR="003201BA" w:rsidRPr="003201BA" w:rsidRDefault="003201BA" w:rsidP="003201BA">
      <w:pPr>
        <w:spacing w:line="228" w:lineRule="auto"/>
        <w:ind w:left="7"/>
        <w:jc w:val="center"/>
        <w:rPr>
          <w:color w:val="000000"/>
        </w:rPr>
      </w:pPr>
      <w:r w:rsidRPr="003201BA">
        <w:rPr>
          <w:color w:val="000000"/>
          <w:sz w:val="14"/>
          <w:szCs w:val="14"/>
        </w:rPr>
        <w:t>(фамилия и инициалы, должность)</w:t>
      </w:r>
    </w:p>
    <w:p w:rsidR="003201BA" w:rsidRPr="003201BA" w:rsidRDefault="003201BA" w:rsidP="003201BA">
      <w:pPr>
        <w:spacing w:line="200" w:lineRule="exact"/>
        <w:rPr>
          <w:color w:val="000000"/>
        </w:rPr>
      </w:pPr>
    </w:p>
    <w:p w:rsidR="003201BA" w:rsidRPr="003201BA" w:rsidRDefault="003201BA" w:rsidP="003201BA">
      <w:pPr>
        <w:spacing w:line="228" w:lineRule="exact"/>
        <w:rPr>
          <w:color w:val="000000"/>
        </w:rPr>
      </w:pPr>
    </w:p>
    <w:p w:rsidR="003201BA" w:rsidRPr="003201BA" w:rsidRDefault="003201BA" w:rsidP="003201BA">
      <w:pPr>
        <w:ind w:right="13"/>
        <w:jc w:val="center"/>
        <w:rPr>
          <w:color w:val="000000"/>
        </w:rPr>
      </w:pPr>
      <w:r w:rsidRPr="003201BA">
        <w:rPr>
          <w:color w:val="000000"/>
          <w:sz w:val="21"/>
          <w:szCs w:val="21"/>
        </w:rPr>
        <w:t>Цель и предмет планового (рейдового) осмотра:</w:t>
      </w:r>
    </w:p>
    <w:p w:rsidR="003201BA" w:rsidRPr="003201BA" w:rsidRDefault="003201BA" w:rsidP="003201BA">
      <w:pPr>
        <w:spacing w:line="11" w:lineRule="exact"/>
        <w:rPr>
          <w:color w:val="000000"/>
        </w:rPr>
      </w:pPr>
    </w:p>
    <w:p w:rsidR="003201BA" w:rsidRPr="003201BA" w:rsidRDefault="003201BA" w:rsidP="003201BA">
      <w:pPr>
        <w:spacing w:line="232" w:lineRule="auto"/>
        <w:ind w:right="-6"/>
        <w:jc w:val="center"/>
        <w:rPr>
          <w:color w:val="000000"/>
        </w:rPr>
      </w:pPr>
      <w:r w:rsidRPr="003201BA">
        <w:rPr>
          <w:color w:val="000000"/>
          <w:sz w:val="21"/>
          <w:szCs w:val="21"/>
        </w:rPr>
        <w:t>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w:t>
      </w:r>
    </w:p>
    <w:p w:rsidR="003201BA" w:rsidRPr="003201BA" w:rsidRDefault="003201BA" w:rsidP="003201BA">
      <w:pPr>
        <w:spacing w:line="225" w:lineRule="auto"/>
        <w:ind w:right="33"/>
        <w:jc w:val="center"/>
        <w:rPr>
          <w:color w:val="000000"/>
        </w:rPr>
      </w:pPr>
      <w:r w:rsidRPr="003201BA">
        <w:rPr>
          <w:color w:val="000000"/>
          <w:sz w:val="14"/>
          <w:szCs w:val="14"/>
        </w:rPr>
        <w:t>(должность руководителя органа (подпись) (фамилия, инициалы) муниципального контроля)</w:t>
      </w:r>
    </w:p>
    <w:p w:rsidR="003201BA" w:rsidRPr="003201BA" w:rsidRDefault="003201BA" w:rsidP="003201BA">
      <w:pPr>
        <w:spacing w:line="356" w:lineRule="exact"/>
        <w:rPr>
          <w:color w:val="000000"/>
        </w:rPr>
      </w:pPr>
    </w:p>
    <w:p w:rsidR="003201BA" w:rsidRPr="003201BA" w:rsidRDefault="003201BA" w:rsidP="003201BA">
      <w:pPr>
        <w:ind w:right="-6"/>
        <w:rPr>
          <w:color w:val="000000"/>
        </w:rPr>
      </w:pPr>
      <w:r w:rsidRPr="003201BA">
        <w:rPr>
          <w:color w:val="000000"/>
          <w:sz w:val="21"/>
          <w:szCs w:val="21"/>
        </w:rPr>
        <w:t>С плановым (рейдовым) заданием ознакомлен(а), копию получил(а):</w:t>
      </w:r>
    </w:p>
    <w:p w:rsidR="003201BA" w:rsidRPr="003201BA" w:rsidRDefault="003201BA" w:rsidP="003201BA">
      <w:pPr>
        <w:spacing w:line="220" w:lineRule="exact"/>
        <w:rPr>
          <w:color w:val="000000"/>
        </w:rPr>
      </w:pPr>
    </w:p>
    <w:p w:rsidR="003201BA" w:rsidRPr="003201BA" w:rsidRDefault="003201BA" w:rsidP="003201BA">
      <w:pPr>
        <w:ind w:right="-6"/>
        <w:rPr>
          <w:color w:val="000000"/>
        </w:rPr>
      </w:pPr>
      <w:r w:rsidRPr="003201BA">
        <w:rPr>
          <w:color w:val="000000"/>
          <w:sz w:val="21"/>
          <w:szCs w:val="21"/>
        </w:rPr>
        <w:t>_________________________ ________ __________________ _________</w:t>
      </w:r>
    </w:p>
    <w:p w:rsidR="003201BA" w:rsidRPr="003201BA" w:rsidRDefault="003201BA" w:rsidP="003201BA">
      <w:pPr>
        <w:spacing w:line="218" w:lineRule="auto"/>
        <w:ind w:right="-6"/>
        <w:rPr>
          <w:color w:val="000000"/>
        </w:rPr>
      </w:pPr>
      <w:r w:rsidRPr="003201BA">
        <w:rPr>
          <w:color w:val="000000"/>
          <w:sz w:val="14"/>
          <w:szCs w:val="14"/>
        </w:rPr>
        <w:t xml:space="preserve">                     (должность, подпись)                          (ФИО)                                 (дата)</w:t>
      </w:r>
    </w:p>
    <w:p w:rsidR="003201BA" w:rsidRPr="003201BA" w:rsidRDefault="003201BA" w:rsidP="003201BA">
      <w:pPr>
        <w:sectPr w:rsidR="003201BA" w:rsidRPr="003201BA">
          <w:pgSz w:w="11900" w:h="16838"/>
          <w:pgMar w:top="836" w:right="704" w:bottom="1440" w:left="1133" w:header="0" w:footer="0" w:gutter="0"/>
          <w:cols w:space="720"/>
        </w:sectPr>
      </w:pPr>
    </w:p>
    <w:p w:rsidR="003201BA" w:rsidRPr="003201BA" w:rsidRDefault="003201BA" w:rsidP="003201BA">
      <w:pPr>
        <w:jc w:val="right"/>
        <w:rPr>
          <w:sz w:val="22"/>
          <w:szCs w:val="22"/>
        </w:rPr>
      </w:pPr>
      <w:r w:rsidRPr="003201BA">
        <w:lastRenderedPageBreak/>
        <w:t xml:space="preserve"> Приложение 3</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971E6C" w:rsidRPr="003201BA" w:rsidRDefault="00971E6C" w:rsidP="00971E6C">
      <w:pPr>
        <w:jc w:val="right"/>
      </w:pPr>
      <w:r w:rsidRPr="003201BA">
        <w:t xml:space="preserve">муниципального контроля  </w:t>
      </w:r>
      <w:r>
        <w:t>в сфере благоустройства</w:t>
      </w:r>
    </w:p>
    <w:p w:rsidR="00971E6C" w:rsidRPr="003201BA" w:rsidRDefault="00971E6C" w:rsidP="00971E6C">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p w:rsidR="003201BA" w:rsidRPr="003201BA" w:rsidRDefault="003201BA" w:rsidP="003201BA">
      <w:pPr>
        <w:spacing w:line="348" w:lineRule="exact"/>
      </w:pPr>
    </w:p>
    <w:p w:rsidR="003201BA" w:rsidRPr="003201BA" w:rsidRDefault="003201BA" w:rsidP="003201BA">
      <w:pPr>
        <w:jc w:val="center"/>
        <w:rPr>
          <w:color w:val="000000"/>
          <w:sz w:val="28"/>
          <w:szCs w:val="28"/>
        </w:rPr>
      </w:pPr>
      <w:r w:rsidRPr="003201BA">
        <w:rPr>
          <w:color w:val="000000"/>
          <w:sz w:val="28"/>
          <w:szCs w:val="28"/>
        </w:rPr>
        <w:t>Акт планового (рейдового) осмотра, обследования</w:t>
      </w:r>
    </w:p>
    <w:p w:rsidR="003201BA" w:rsidRPr="003201BA" w:rsidRDefault="003201BA" w:rsidP="003201BA">
      <w:pPr>
        <w:spacing w:line="392" w:lineRule="exact"/>
        <w:jc w:val="both"/>
        <w:rPr>
          <w:color w:val="000000"/>
        </w:rPr>
      </w:pPr>
    </w:p>
    <w:p w:rsidR="003201BA" w:rsidRPr="003201BA" w:rsidRDefault="003201BA" w:rsidP="003201BA">
      <w:pPr>
        <w:jc w:val="both"/>
        <w:rPr>
          <w:color w:val="000000"/>
        </w:rPr>
      </w:pPr>
      <w:r w:rsidRPr="003201BA">
        <w:rPr>
          <w:color w:val="000000"/>
          <w:sz w:val="21"/>
          <w:szCs w:val="21"/>
        </w:rPr>
        <w:t>"___"_____________________ 20___г. в _____ час. _____ мин.  на основании планового (рейдового) задания</w:t>
      </w:r>
    </w:p>
    <w:p w:rsidR="003201BA" w:rsidRPr="003201BA" w:rsidRDefault="003201BA" w:rsidP="003201BA">
      <w:pPr>
        <w:spacing w:line="73" w:lineRule="exact"/>
        <w:jc w:val="both"/>
        <w:rPr>
          <w:color w:val="000000"/>
        </w:rPr>
      </w:pPr>
    </w:p>
    <w:p w:rsidR="003201BA" w:rsidRPr="003201BA" w:rsidRDefault="003201BA" w:rsidP="003201BA">
      <w:pPr>
        <w:jc w:val="both"/>
        <w:rPr>
          <w:color w:val="000000"/>
        </w:rPr>
      </w:pPr>
      <w:r w:rsidRPr="003201BA">
        <w:rPr>
          <w:color w:val="000000"/>
          <w:sz w:val="21"/>
          <w:szCs w:val="21"/>
        </w:rPr>
        <w:t>от _______________ N ___________________ и в порядке осуществления муниципального контроля за</w:t>
      </w:r>
      <w:r w:rsidRPr="003201BA">
        <w:rPr>
          <w:color w:val="000000"/>
        </w:rPr>
        <w:t xml:space="preserve"> </w:t>
      </w:r>
      <w:r w:rsidRPr="003201BA">
        <w:rPr>
          <w:color w:val="000000"/>
          <w:sz w:val="21"/>
          <w:szCs w:val="21"/>
        </w:rPr>
        <w:t xml:space="preserve">соблюдением требований Правил благоустройства </w:t>
      </w:r>
      <w:r w:rsidRPr="003201BA">
        <w:rPr>
          <w:bCs/>
          <w:color w:val="000000"/>
          <w:sz w:val="21"/>
          <w:szCs w:val="21"/>
        </w:rPr>
        <w:t xml:space="preserve">территории </w:t>
      </w:r>
      <w:proofErr w:type="spellStart"/>
      <w:r w:rsidR="00505EFE">
        <w:rPr>
          <w:bCs/>
          <w:color w:val="000000"/>
          <w:sz w:val="21"/>
          <w:szCs w:val="21"/>
        </w:rPr>
        <w:t>Маукского</w:t>
      </w:r>
      <w:proofErr w:type="spellEnd"/>
      <w:r w:rsidRPr="003201BA">
        <w:rPr>
          <w:bCs/>
          <w:color w:val="000000"/>
          <w:sz w:val="21"/>
          <w:szCs w:val="21"/>
        </w:rPr>
        <w:t xml:space="preserve">  сельское поселение </w:t>
      </w:r>
    </w:p>
    <w:p w:rsidR="003201BA" w:rsidRPr="003201BA" w:rsidRDefault="003201BA" w:rsidP="003201BA">
      <w:pPr>
        <w:spacing w:line="73" w:lineRule="exact"/>
        <w:rPr>
          <w:color w:val="000000"/>
        </w:rPr>
      </w:pPr>
    </w:p>
    <w:p w:rsidR="003201BA" w:rsidRPr="003201BA" w:rsidRDefault="003201BA" w:rsidP="003201BA">
      <w:pPr>
        <w:rPr>
          <w:color w:val="000000"/>
        </w:rPr>
      </w:pPr>
      <w:r w:rsidRPr="003201BA">
        <w:rPr>
          <w:color w:val="000000"/>
          <w:sz w:val="21"/>
          <w:szCs w:val="21"/>
        </w:rPr>
        <w:t>Должностное(</w:t>
      </w:r>
      <w:proofErr w:type="spellStart"/>
      <w:r w:rsidRPr="003201BA">
        <w:rPr>
          <w:color w:val="000000"/>
          <w:sz w:val="21"/>
          <w:szCs w:val="21"/>
        </w:rPr>
        <w:t>ые</w:t>
      </w:r>
      <w:proofErr w:type="spellEnd"/>
      <w:r w:rsidRPr="003201BA">
        <w:rPr>
          <w:color w:val="000000"/>
          <w:sz w:val="21"/>
          <w:szCs w:val="21"/>
        </w:rPr>
        <w:t>) лицо(а) _________________________________________________________________________</w:t>
      </w:r>
    </w:p>
    <w:p w:rsidR="003201BA" w:rsidRPr="003201BA" w:rsidRDefault="003201BA" w:rsidP="003201BA">
      <w:pPr>
        <w:spacing w:line="39" w:lineRule="exact"/>
        <w:rPr>
          <w:color w:val="000000"/>
        </w:rPr>
      </w:pPr>
    </w:p>
    <w:p w:rsidR="003201BA" w:rsidRPr="003201BA" w:rsidRDefault="003201BA" w:rsidP="003201BA">
      <w:pPr>
        <w:jc w:val="center"/>
        <w:rPr>
          <w:color w:val="000000"/>
        </w:rPr>
      </w:pPr>
      <w:r w:rsidRPr="003201BA">
        <w:rPr>
          <w:color w:val="000000"/>
          <w:sz w:val="14"/>
          <w:szCs w:val="14"/>
        </w:rPr>
        <w:t>(должность, ФИО, N и дата выдачи служебного удостоверения)</w:t>
      </w:r>
    </w:p>
    <w:p w:rsidR="003201BA" w:rsidRPr="003201BA" w:rsidRDefault="003201BA" w:rsidP="003201BA">
      <w:pPr>
        <w:spacing w:line="156" w:lineRule="exact"/>
        <w:rPr>
          <w:color w:val="000000"/>
        </w:rPr>
      </w:pPr>
    </w:p>
    <w:p w:rsidR="003201BA" w:rsidRPr="003201BA" w:rsidRDefault="003201BA" w:rsidP="003201BA">
      <w:pPr>
        <w:rPr>
          <w:color w:val="000000"/>
        </w:rPr>
      </w:pPr>
      <w:r w:rsidRPr="003201BA">
        <w:rPr>
          <w:color w:val="000000"/>
          <w:sz w:val="14"/>
          <w:szCs w:val="14"/>
        </w:rPr>
        <w:t>______________________________________________________________________________________________________________________________________________</w:t>
      </w:r>
    </w:p>
    <w:p w:rsidR="003201BA" w:rsidRPr="003201BA" w:rsidRDefault="003201BA" w:rsidP="003201BA">
      <w:pPr>
        <w:spacing w:line="188" w:lineRule="exact"/>
        <w:rPr>
          <w:color w:val="000000"/>
        </w:rPr>
      </w:pPr>
    </w:p>
    <w:p w:rsidR="003201BA" w:rsidRPr="003201BA" w:rsidRDefault="003201BA" w:rsidP="003201BA">
      <w:pPr>
        <w:rPr>
          <w:color w:val="000000"/>
        </w:rPr>
      </w:pPr>
      <w:r w:rsidRPr="003201BA">
        <w:rPr>
          <w:color w:val="000000"/>
          <w:sz w:val="21"/>
          <w:szCs w:val="21"/>
        </w:rPr>
        <w:t>при осмотре также присутствовали  ______________________________________________________________________________________________________________________________________________________________________________________________</w:t>
      </w:r>
    </w:p>
    <w:p w:rsidR="003201BA" w:rsidRPr="003201BA" w:rsidRDefault="003201BA" w:rsidP="003201BA">
      <w:pPr>
        <w:spacing w:line="39" w:lineRule="exact"/>
        <w:rPr>
          <w:color w:val="000000"/>
        </w:rPr>
      </w:pPr>
    </w:p>
    <w:p w:rsidR="003201BA" w:rsidRPr="003201BA" w:rsidRDefault="003201BA" w:rsidP="003201BA">
      <w:pPr>
        <w:jc w:val="center"/>
        <w:rPr>
          <w:color w:val="000000"/>
        </w:rPr>
      </w:pPr>
      <w:r w:rsidRPr="003201BA">
        <w:rPr>
          <w:color w:val="000000"/>
          <w:sz w:val="14"/>
          <w:szCs w:val="14"/>
        </w:rPr>
        <w:t>(ФИО, место жительства)</w:t>
      </w:r>
    </w:p>
    <w:p w:rsidR="003201BA" w:rsidRPr="003201BA" w:rsidRDefault="003201BA" w:rsidP="003201BA">
      <w:pPr>
        <w:spacing w:line="200" w:lineRule="exact"/>
        <w:rPr>
          <w:color w:val="000000"/>
        </w:rPr>
      </w:pPr>
    </w:p>
    <w:p w:rsidR="003201BA" w:rsidRPr="003201BA" w:rsidRDefault="003201BA" w:rsidP="003201BA">
      <w:pPr>
        <w:spacing w:line="312" w:lineRule="auto"/>
        <w:jc w:val="center"/>
        <w:rPr>
          <w:color w:val="000000"/>
          <w:sz w:val="21"/>
          <w:szCs w:val="21"/>
        </w:rPr>
      </w:pPr>
      <w:r w:rsidRPr="003201BA">
        <w:rPr>
          <w:color w:val="000000"/>
          <w:sz w:val="21"/>
          <w:szCs w:val="21"/>
        </w:rPr>
        <w:t xml:space="preserve">на объекте: _________________________________________________________________________ по адресу: ______________________________________________________________________________________________ </w:t>
      </w:r>
    </w:p>
    <w:p w:rsidR="003201BA" w:rsidRPr="003201BA" w:rsidRDefault="003201BA" w:rsidP="003201BA">
      <w:pPr>
        <w:spacing w:line="312" w:lineRule="auto"/>
        <w:jc w:val="center"/>
        <w:rPr>
          <w:color w:val="000000"/>
          <w:sz w:val="21"/>
          <w:szCs w:val="21"/>
        </w:rPr>
      </w:pPr>
      <w:r w:rsidRPr="003201BA">
        <w:rPr>
          <w:color w:val="000000"/>
          <w:sz w:val="21"/>
          <w:szCs w:val="21"/>
        </w:rPr>
        <w:t xml:space="preserve">На объекте осуществляет деятельность _________________________________________________ Установлено:__________________________________________________________________________________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 </w:t>
      </w:r>
    </w:p>
    <w:p w:rsidR="003201BA" w:rsidRPr="003201BA" w:rsidRDefault="003201BA" w:rsidP="003201BA">
      <w:pPr>
        <w:spacing w:line="312" w:lineRule="auto"/>
        <w:jc w:val="center"/>
        <w:rPr>
          <w:color w:val="000000"/>
        </w:rPr>
      </w:pPr>
      <w:r w:rsidRPr="003201BA">
        <w:rPr>
          <w:color w:val="000000"/>
          <w:sz w:val="21"/>
          <w:szCs w:val="21"/>
        </w:rPr>
        <w:t>В ходе осмотра производилась фотосъемка с использованием фотоаппарата "___________________",    N</w:t>
      </w:r>
    </w:p>
    <w:p w:rsidR="003201BA" w:rsidRPr="003201BA" w:rsidRDefault="003201BA" w:rsidP="003201BA">
      <w:pPr>
        <w:rPr>
          <w:color w:val="000000"/>
        </w:rPr>
        <w:sectPr w:rsidR="003201BA" w:rsidRPr="003201BA">
          <w:pgSz w:w="11900" w:h="16838"/>
          <w:pgMar w:top="788" w:right="704" w:bottom="1440" w:left="1140" w:header="0" w:footer="0" w:gutter="0"/>
          <w:cols w:space="720"/>
        </w:sectPr>
      </w:pPr>
    </w:p>
    <w:p w:rsidR="003201BA" w:rsidRPr="003201BA" w:rsidRDefault="003201BA" w:rsidP="003201BA">
      <w:pPr>
        <w:rPr>
          <w:color w:val="000000"/>
        </w:rPr>
      </w:pPr>
      <w:r w:rsidRPr="003201BA">
        <w:rPr>
          <w:color w:val="000000"/>
          <w:sz w:val="21"/>
          <w:szCs w:val="21"/>
        </w:rPr>
        <w:t>____________.</w:t>
      </w:r>
    </w:p>
    <w:p w:rsidR="003201BA" w:rsidRPr="003201BA" w:rsidRDefault="003201BA" w:rsidP="003201BA">
      <w:pPr>
        <w:spacing w:line="73" w:lineRule="exact"/>
        <w:rPr>
          <w:color w:val="000000"/>
        </w:rPr>
      </w:pPr>
    </w:p>
    <w:p w:rsidR="003201BA" w:rsidRPr="003201BA" w:rsidRDefault="003201BA" w:rsidP="003201BA">
      <w:pPr>
        <w:rPr>
          <w:color w:val="000000"/>
          <w:sz w:val="21"/>
          <w:szCs w:val="21"/>
        </w:rPr>
      </w:pPr>
      <w:r w:rsidRPr="003201BA">
        <w:rPr>
          <w:color w:val="000000"/>
          <w:sz w:val="21"/>
          <w:szCs w:val="21"/>
        </w:rPr>
        <w:t xml:space="preserve">Прилагаемые документы: ________________________________________________________ </w:t>
      </w:r>
    </w:p>
    <w:p w:rsidR="003201BA" w:rsidRPr="003201BA" w:rsidRDefault="003201BA" w:rsidP="003201BA">
      <w:pPr>
        <w:jc w:val="center"/>
        <w:rPr>
          <w:color w:val="000000"/>
        </w:rPr>
      </w:pPr>
      <w:r w:rsidRPr="003201BA">
        <w:rPr>
          <w:color w:val="000000"/>
        </w:rPr>
        <w:t xml:space="preserve">                        (акты, </w:t>
      </w:r>
      <w:proofErr w:type="spellStart"/>
      <w:r w:rsidRPr="003201BA">
        <w:rPr>
          <w:color w:val="000000"/>
        </w:rPr>
        <w:t>фототаблица</w:t>
      </w:r>
      <w:proofErr w:type="spellEnd"/>
      <w:r w:rsidRPr="003201BA">
        <w:rPr>
          <w:color w:val="000000"/>
        </w:rPr>
        <w:t>, заключения,  письма, техпаспорт и  т.п.)</w:t>
      </w:r>
    </w:p>
    <w:p w:rsidR="003201BA" w:rsidRPr="003201BA" w:rsidRDefault="003201BA" w:rsidP="003201BA">
      <w:pPr>
        <w:rPr>
          <w:color w:val="000000"/>
        </w:rPr>
        <w:sectPr w:rsidR="003201BA" w:rsidRPr="003201BA">
          <w:type w:val="continuous"/>
          <w:pgSz w:w="11900" w:h="16838"/>
          <w:pgMar w:top="788" w:right="704" w:bottom="1440" w:left="1140" w:header="0" w:footer="0" w:gutter="0"/>
          <w:cols w:num="2" w:space="720" w:equalWidth="0">
            <w:col w:w="8360" w:space="60"/>
            <w:col w:w="1640"/>
          </w:cols>
        </w:sectPr>
      </w:pPr>
    </w:p>
    <w:p w:rsidR="003201BA" w:rsidRPr="003201BA" w:rsidRDefault="003201BA" w:rsidP="003201BA">
      <w:pPr>
        <w:ind w:right="80"/>
        <w:rPr>
          <w:color w:val="000000"/>
        </w:rPr>
      </w:pPr>
    </w:p>
    <w:p w:rsidR="003201BA" w:rsidRPr="003201BA" w:rsidRDefault="003201BA" w:rsidP="003201BA">
      <w:pPr>
        <w:spacing w:line="188" w:lineRule="exact"/>
        <w:rPr>
          <w:color w:val="000000"/>
        </w:rPr>
      </w:pPr>
    </w:p>
    <w:p w:rsidR="003201BA" w:rsidRPr="003201BA" w:rsidRDefault="003201BA" w:rsidP="003201BA">
      <w:pPr>
        <w:rPr>
          <w:color w:val="000000"/>
        </w:rPr>
      </w:pPr>
      <w:r w:rsidRPr="003201BA">
        <w:rPr>
          <w:color w:val="000000"/>
          <w:sz w:val="21"/>
          <w:szCs w:val="21"/>
        </w:rPr>
        <w:t>Подпись должностных(ого) лиц(а),</w:t>
      </w:r>
    </w:p>
    <w:p w:rsidR="003201BA" w:rsidRPr="003201BA" w:rsidRDefault="003201BA" w:rsidP="003201BA">
      <w:pPr>
        <w:spacing w:line="216" w:lineRule="auto"/>
        <w:ind w:left="40"/>
        <w:rPr>
          <w:color w:val="000000"/>
        </w:rPr>
      </w:pPr>
      <w:r w:rsidRPr="003201BA">
        <w:rPr>
          <w:color w:val="000000"/>
          <w:sz w:val="21"/>
          <w:szCs w:val="21"/>
        </w:rPr>
        <w:t>проводивших осмотр, обследование: _________________ ____________________</w:t>
      </w:r>
    </w:p>
    <w:p w:rsidR="003201BA" w:rsidRPr="003201BA" w:rsidRDefault="003201BA" w:rsidP="003201BA">
      <w:pPr>
        <w:spacing w:line="220" w:lineRule="auto"/>
        <w:ind w:left="5960"/>
        <w:rPr>
          <w:color w:val="000000"/>
        </w:rPr>
      </w:pPr>
      <w:r w:rsidRPr="003201BA">
        <w:rPr>
          <w:color w:val="000000"/>
          <w:sz w:val="14"/>
          <w:szCs w:val="14"/>
        </w:rPr>
        <w:t>(ФИО)</w:t>
      </w:r>
    </w:p>
    <w:p w:rsidR="003201BA" w:rsidRPr="003201BA" w:rsidRDefault="003201BA" w:rsidP="003201BA">
      <w:pPr>
        <w:spacing w:line="113" w:lineRule="exact"/>
        <w:rPr>
          <w:color w:val="000000"/>
        </w:rPr>
      </w:pPr>
    </w:p>
    <w:p w:rsidR="003201BA" w:rsidRPr="003201BA" w:rsidRDefault="003201BA" w:rsidP="003201BA">
      <w:pPr>
        <w:rPr>
          <w:color w:val="000000"/>
        </w:rPr>
      </w:pPr>
      <w:r w:rsidRPr="003201BA">
        <w:rPr>
          <w:color w:val="000000"/>
          <w:sz w:val="21"/>
          <w:szCs w:val="21"/>
        </w:rPr>
        <w:t>Подписи лиц, присутствовавших при проведении осмотра:</w:t>
      </w:r>
    </w:p>
    <w:p w:rsidR="003201BA" w:rsidRPr="003201BA" w:rsidRDefault="003201BA" w:rsidP="003201BA">
      <w:pPr>
        <w:spacing w:line="220" w:lineRule="auto"/>
        <w:rPr>
          <w:color w:val="000000"/>
        </w:rPr>
      </w:pPr>
      <w:r w:rsidRPr="003201BA">
        <w:rPr>
          <w:color w:val="000000"/>
          <w:sz w:val="21"/>
          <w:szCs w:val="21"/>
        </w:rPr>
        <w:t>______________________________________ __________________________</w:t>
      </w:r>
    </w:p>
    <w:p w:rsidR="003201BA" w:rsidRPr="003201BA" w:rsidRDefault="003201BA" w:rsidP="003201BA">
      <w:pPr>
        <w:spacing w:line="218" w:lineRule="auto"/>
        <w:ind w:left="5960"/>
        <w:rPr>
          <w:color w:val="000000"/>
        </w:rPr>
      </w:pPr>
      <w:r w:rsidRPr="003201BA">
        <w:rPr>
          <w:color w:val="000000"/>
          <w:sz w:val="14"/>
          <w:szCs w:val="14"/>
        </w:rPr>
        <w:t>(ФИО)</w:t>
      </w:r>
    </w:p>
    <w:p w:rsidR="003201BA" w:rsidRPr="003201BA" w:rsidRDefault="003201BA" w:rsidP="003201BA">
      <w:pPr>
        <w:spacing w:line="93" w:lineRule="exact"/>
        <w:rPr>
          <w:color w:val="000000"/>
        </w:rPr>
      </w:pPr>
    </w:p>
    <w:p w:rsidR="003201BA" w:rsidRPr="003201BA" w:rsidRDefault="003201BA" w:rsidP="003201BA">
      <w:pPr>
        <w:rPr>
          <w:color w:val="000000"/>
        </w:rPr>
      </w:pPr>
      <w:r w:rsidRPr="003201BA">
        <w:rPr>
          <w:color w:val="000000"/>
          <w:sz w:val="21"/>
          <w:szCs w:val="21"/>
        </w:rPr>
        <w:t>______________________________________ __________________________</w:t>
      </w:r>
    </w:p>
    <w:p w:rsidR="003201BA" w:rsidRPr="003201BA" w:rsidRDefault="003201BA" w:rsidP="003201BA">
      <w:pPr>
        <w:spacing w:line="218" w:lineRule="auto"/>
        <w:ind w:left="5960"/>
        <w:rPr>
          <w:color w:val="000000"/>
        </w:rPr>
      </w:pPr>
      <w:r w:rsidRPr="003201BA">
        <w:rPr>
          <w:color w:val="000000"/>
          <w:sz w:val="14"/>
          <w:szCs w:val="14"/>
        </w:rPr>
        <w:t>(ФИО)</w:t>
      </w:r>
    </w:p>
    <w:p w:rsidR="003201BA" w:rsidRPr="003201BA" w:rsidRDefault="003201BA" w:rsidP="003201BA">
      <w:pPr>
        <w:rPr>
          <w:color w:val="000000"/>
        </w:rPr>
        <w:sectPr w:rsidR="003201BA" w:rsidRPr="003201BA">
          <w:type w:val="continuous"/>
          <w:pgSz w:w="11900" w:h="16838"/>
          <w:pgMar w:top="788" w:right="704" w:bottom="1440" w:left="1140" w:header="0" w:footer="0" w:gutter="0"/>
          <w:cols w:space="720"/>
        </w:sectPr>
      </w:pPr>
    </w:p>
    <w:p w:rsidR="003201BA" w:rsidRPr="003201BA" w:rsidRDefault="003201BA" w:rsidP="003201BA">
      <w:pPr>
        <w:jc w:val="right"/>
      </w:pPr>
      <w:r w:rsidRPr="003201BA">
        <w:lastRenderedPageBreak/>
        <w:t xml:space="preserve"> </w:t>
      </w:r>
    </w:p>
    <w:p w:rsidR="003201BA" w:rsidRPr="003201BA" w:rsidRDefault="003201BA" w:rsidP="003201BA">
      <w:pPr>
        <w:jc w:val="right"/>
        <w:rPr>
          <w:sz w:val="22"/>
          <w:szCs w:val="22"/>
        </w:rPr>
      </w:pPr>
      <w:r w:rsidRPr="003201BA">
        <w:t>Приложение 4</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971E6C" w:rsidRPr="003201BA" w:rsidRDefault="00971E6C" w:rsidP="00971E6C">
      <w:pPr>
        <w:jc w:val="right"/>
      </w:pPr>
      <w:r w:rsidRPr="003201BA">
        <w:t xml:space="preserve">муниципального контроля  </w:t>
      </w:r>
      <w:r>
        <w:t>в сфере благоустройства</w:t>
      </w:r>
    </w:p>
    <w:p w:rsidR="00971E6C" w:rsidRPr="003201BA" w:rsidRDefault="00971E6C" w:rsidP="00971E6C">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p w:rsidR="003201BA" w:rsidRPr="003201BA" w:rsidRDefault="003201BA" w:rsidP="003201BA">
      <w:pPr>
        <w:spacing w:line="235" w:lineRule="auto"/>
        <w:ind w:left="7"/>
      </w:pPr>
      <w:r w:rsidRPr="003201BA">
        <w:rPr>
          <w:sz w:val="24"/>
          <w:szCs w:val="24"/>
        </w:rPr>
        <w:t>______________________________________________________________________</w:t>
      </w:r>
    </w:p>
    <w:p w:rsidR="003201BA" w:rsidRPr="003201BA" w:rsidRDefault="003201BA" w:rsidP="003201BA">
      <w:pPr>
        <w:spacing w:line="5" w:lineRule="exact"/>
      </w:pPr>
    </w:p>
    <w:p w:rsidR="003201BA" w:rsidRPr="003201BA" w:rsidRDefault="003201BA" w:rsidP="003201BA">
      <w:pPr>
        <w:ind w:right="-6"/>
        <w:jc w:val="center"/>
      </w:pPr>
      <w:r w:rsidRPr="003201BA">
        <w:rPr>
          <w:sz w:val="16"/>
          <w:szCs w:val="16"/>
        </w:rPr>
        <w:t>(наименование органа муниципального контроля)</w:t>
      </w:r>
    </w:p>
    <w:p w:rsidR="003201BA" w:rsidRPr="003201BA" w:rsidRDefault="003201BA" w:rsidP="003201BA">
      <w:pPr>
        <w:spacing w:line="278" w:lineRule="exact"/>
      </w:pPr>
    </w:p>
    <w:p w:rsidR="003201BA" w:rsidRPr="003201BA" w:rsidRDefault="003201BA" w:rsidP="003201BA">
      <w:pPr>
        <w:ind w:right="-6"/>
        <w:jc w:val="center"/>
      </w:pPr>
      <w:r w:rsidRPr="003201BA">
        <w:rPr>
          <w:b/>
          <w:bCs/>
          <w:sz w:val="24"/>
          <w:szCs w:val="24"/>
        </w:rPr>
        <w:t>РАСПОРЯЖЕНИЕ</w:t>
      </w:r>
    </w:p>
    <w:p w:rsidR="003201BA" w:rsidRPr="003201BA" w:rsidRDefault="003201BA" w:rsidP="003201BA">
      <w:pPr>
        <w:spacing w:line="232" w:lineRule="auto"/>
        <w:ind w:right="-6"/>
        <w:jc w:val="center"/>
      </w:pPr>
      <w:r w:rsidRPr="003201BA">
        <w:rPr>
          <w:sz w:val="24"/>
          <w:szCs w:val="24"/>
        </w:rPr>
        <w:t xml:space="preserve">  о проведении</w:t>
      </w:r>
    </w:p>
    <w:p w:rsidR="003201BA" w:rsidRPr="003201BA" w:rsidRDefault="003201BA" w:rsidP="003201BA">
      <w:pPr>
        <w:spacing w:line="1" w:lineRule="exact"/>
      </w:pPr>
    </w:p>
    <w:p w:rsidR="003201BA" w:rsidRPr="003201BA" w:rsidRDefault="003201BA" w:rsidP="003201BA">
      <w:pPr>
        <w:ind w:right="-6"/>
        <w:jc w:val="center"/>
      </w:pPr>
      <w:r w:rsidRPr="003201BA">
        <w:rPr>
          <w:sz w:val="24"/>
          <w:szCs w:val="24"/>
        </w:rPr>
        <w:t>_______________________________________________ проверки</w:t>
      </w:r>
    </w:p>
    <w:p w:rsidR="003201BA" w:rsidRPr="003201BA" w:rsidRDefault="003201BA" w:rsidP="003201BA">
      <w:pPr>
        <w:spacing w:line="4" w:lineRule="exact"/>
      </w:pPr>
    </w:p>
    <w:p w:rsidR="003201BA" w:rsidRPr="003201BA" w:rsidRDefault="003201BA" w:rsidP="003201BA">
      <w:pPr>
        <w:ind w:right="-6"/>
        <w:jc w:val="center"/>
      </w:pPr>
      <w:r w:rsidRPr="003201BA">
        <w:rPr>
          <w:sz w:val="16"/>
          <w:szCs w:val="16"/>
        </w:rPr>
        <w:t>(плановой/внеплановой, документарной/выездной) юридического лица, индивидуального предпринимателя</w:t>
      </w:r>
    </w:p>
    <w:p w:rsidR="003201BA" w:rsidRPr="003201BA" w:rsidRDefault="003201BA" w:rsidP="003201BA">
      <w:pPr>
        <w:spacing w:line="200" w:lineRule="exact"/>
      </w:pPr>
    </w:p>
    <w:p w:rsidR="003201BA" w:rsidRPr="003201BA" w:rsidRDefault="003201BA" w:rsidP="003201BA">
      <w:pPr>
        <w:spacing w:line="349" w:lineRule="exact"/>
      </w:pPr>
    </w:p>
    <w:p w:rsidR="003201BA" w:rsidRPr="003201BA" w:rsidRDefault="003201BA" w:rsidP="003201BA">
      <w:pPr>
        <w:tabs>
          <w:tab w:val="left" w:pos="6686"/>
        </w:tabs>
        <w:ind w:left="7"/>
      </w:pPr>
      <w:r w:rsidRPr="003201BA">
        <w:rPr>
          <w:sz w:val="24"/>
          <w:szCs w:val="24"/>
        </w:rPr>
        <w:t>от "__" __________ ____ г.</w:t>
      </w:r>
      <w:r w:rsidRPr="003201BA">
        <w:tab/>
      </w:r>
      <w:r w:rsidRPr="003201BA">
        <w:rPr>
          <w:sz w:val="23"/>
          <w:szCs w:val="23"/>
        </w:rPr>
        <w:t>№ _____</w:t>
      </w:r>
    </w:p>
    <w:p w:rsidR="003201BA" w:rsidRPr="003201BA" w:rsidRDefault="003201BA" w:rsidP="003201BA">
      <w:pPr>
        <w:spacing w:line="288" w:lineRule="exact"/>
      </w:pPr>
    </w:p>
    <w:p w:rsidR="003201BA" w:rsidRPr="003201BA" w:rsidRDefault="003201BA" w:rsidP="003201BA">
      <w:pPr>
        <w:spacing w:line="232" w:lineRule="auto"/>
        <w:ind w:right="-2"/>
      </w:pPr>
      <w:r w:rsidRPr="003201BA">
        <w:rPr>
          <w:sz w:val="23"/>
          <w:szCs w:val="23"/>
        </w:rPr>
        <w:t>1. Провести проверку в отношении___________________________________</w:t>
      </w:r>
      <w:r w:rsidRPr="003201BA">
        <w:rPr>
          <w:sz w:val="23"/>
          <w:szCs w:val="23"/>
        </w:rPr>
        <w:softHyphen/>
      </w:r>
      <w:r w:rsidRPr="003201BA">
        <w:rPr>
          <w:sz w:val="23"/>
          <w:szCs w:val="23"/>
        </w:rPr>
        <w:softHyphen/>
      </w:r>
      <w:r w:rsidRPr="003201BA">
        <w:rPr>
          <w:sz w:val="23"/>
          <w:szCs w:val="23"/>
        </w:rPr>
        <w:softHyphen/>
      </w:r>
      <w:r w:rsidRPr="003201BA">
        <w:rPr>
          <w:sz w:val="23"/>
          <w:szCs w:val="23"/>
        </w:rPr>
        <w:softHyphen/>
        <w:t>___________________ ______________________________________________________________________________________</w:t>
      </w:r>
    </w:p>
    <w:p w:rsidR="003201BA" w:rsidRPr="003201BA" w:rsidRDefault="003201BA" w:rsidP="003201BA">
      <w:pPr>
        <w:spacing w:line="223" w:lineRule="auto"/>
        <w:ind w:left="7" w:right="-2"/>
      </w:pPr>
      <w:r w:rsidRPr="003201BA">
        <w:rPr>
          <w:sz w:val="16"/>
          <w:szCs w:val="16"/>
        </w:rPr>
        <w:t>(наименование юридического лица, фамилия, имя, отчество (последнее - при наличии) индивидуального предпринимателя)</w:t>
      </w:r>
    </w:p>
    <w:p w:rsidR="003201BA" w:rsidRPr="003201BA" w:rsidRDefault="003201BA" w:rsidP="003201BA">
      <w:pPr>
        <w:spacing w:line="127" w:lineRule="exact"/>
        <w:ind w:right="-2"/>
      </w:pPr>
    </w:p>
    <w:p w:rsidR="003201BA" w:rsidRPr="003201BA" w:rsidRDefault="003201BA" w:rsidP="003201BA">
      <w:pPr>
        <w:numPr>
          <w:ilvl w:val="0"/>
          <w:numId w:val="46"/>
        </w:numPr>
        <w:tabs>
          <w:tab w:val="left" w:pos="547"/>
        </w:tabs>
        <w:ind w:right="-2"/>
        <w:rPr>
          <w:sz w:val="24"/>
          <w:szCs w:val="24"/>
        </w:rPr>
      </w:pPr>
      <w:r w:rsidRPr="003201BA">
        <w:rPr>
          <w:sz w:val="24"/>
          <w:szCs w:val="24"/>
        </w:rPr>
        <w:t>Место нахождения: ______________________________________________________________</w:t>
      </w:r>
    </w:p>
    <w:p w:rsidR="003201BA" w:rsidRPr="003201BA" w:rsidRDefault="003201BA" w:rsidP="003201BA">
      <w:pPr>
        <w:spacing w:line="220" w:lineRule="auto"/>
        <w:ind w:left="7" w:right="-2"/>
      </w:pPr>
      <w:r w:rsidRPr="003201BA">
        <w:rPr>
          <w:sz w:val="24"/>
          <w:szCs w:val="24"/>
        </w:rPr>
        <w:t>___________________________________________________________________________________</w:t>
      </w:r>
    </w:p>
    <w:p w:rsidR="003201BA" w:rsidRPr="003201BA" w:rsidRDefault="003201BA" w:rsidP="003201BA">
      <w:pPr>
        <w:spacing w:line="1" w:lineRule="exact"/>
        <w:ind w:right="-2"/>
      </w:pPr>
    </w:p>
    <w:p w:rsidR="003201BA" w:rsidRPr="003201BA" w:rsidRDefault="003201BA" w:rsidP="003201BA">
      <w:pPr>
        <w:spacing w:line="340" w:lineRule="auto"/>
        <w:ind w:left="7" w:right="-2"/>
      </w:pPr>
      <w:r w:rsidRPr="003201BA">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201BA" w:rsidRPr="003201BA" w:rsidRDefault="003201BA" w:rsidP="003201BA">
      <w:pPr>
        <w:spacing w:line="49" w:lineRule="exact"/>
        <w:ind w:right="-2"/>
      </w:pPr>
    </w:p>
    <w:p w:rsidR="003201BA" w:rsidRPr="003201BA" w:rsidRDefault="003201BA" w:rsidP="003201BA">
      <w:pPr>
        <w:ind w:right="-2"/>
      </w:pPr>
      <w:r w:rsidRPr="003201BA">
        <w:rPr>
          <w:sz w:val="24"/>
          <w:szCs w:val="24"/>
        </w:rPr>
        <w:t>3. Назначить лицом (</w:t>
      </w:r>
      <w:proofErr w:type="spellStart"/>
      <w:r w:rsidRPr="003201BA">
        <w:rPr>
          <w:sz w:val="24"/>
          <w:szCs w:val="24"/>
        </w:rPr>
        <w:t>ами</w:t>
      </w:r>
      <w:proofErr w:type="spellEnd"/>
      <w:r w:rsidRPr="003201BA">
        <w:rPr>
          <w:sz w:val="24"/>
          <w:szCs w:val="24"/>
        </w:rPr>
        <w:t>), уполномоченным(и) на проведение проверки:</w:t>
      </w:r>
    </w:p>
    <w:p w:rsidR="003201BA" w:rsidRPr="003201BA" w:rsidRDefault="003201BA" w:rsidP="003201BA">
      <w:pPr>
        <w:spacing w:line="220" w:lineRule="auto"/>
        <w:ind w:left="7" w:right="-2"/>
      </w:pPr>
      <w:r w:rsidRPr="003201BA">
        <w:rPr>
          <w:sz w:val="24"/>
          <w:szCs w:val="24"/>
        </w:rPr>
        <w:t>_________________________________________________________________________________</w:t>
      </w:r>
    </w:p>
    <w:p w:rsidR="003201BA" w:rsidRPr="003201BA" w:rsidRDefault="003201BA" w:rsidP="003201BA">
      <w:pPr>
        <w:spacing w:line="1" w:lineRule="exact"/>
        <w:ind w:right="-2"/>
      </w:pPr>
    </w:p>
    <w:p w:rsidR="003201BA" w:rsidRPr="003201BA" w:rsidRDefault="003201BA" w:rsidP="003201BA">
      <w:pPr>
        <w:spacing w:line="340" w:lineRule="auto"/>
        <w:ind w:left="7" w:right="-2"/>
      </w:pPr>
      <w:r w:rsidRPr="003201BA">
        <w:rPr>
          <w:sz w:val="16"/>
          <w:szCs w:val="16"/>
        </w:rPr>
        <w:t>(фамилия, имя, отчество (последнее - при наличии), должность должностного лица (должностных лиц), уполномоченного(</w:t>
      </w:r>
      <w:proofErr w:type="spellStart"/>
      <w:r w:rsidRPr="003201BA">
        <w:rPr>
          <w:sz w:val="16"/>
          <w:szCs w:val="16"/>
        </w:rPr>
        <w:t>ых</w:t>
      </w:r>
      <w:proofErr w:type="spellEnd"/>
      <w:r w:rsidRPr="003201BA">
        <w:rPr>
          <w:sz w:val="16"/>
          <w:szCs w:val="16"/>
        </w:rPr>
        <w:t>) на проведение проверки)</w:t>
      </w:r>
    </w:p>
    <w:p w:rsidR="003201BA" w:rsidRPr="003201BA" w:rsidRDefault="003201BA" w:rsidP="003201BA">
      <w:pPr>
        <w:spacing w:line="49" w:lineRule="exact"/>
        <w:ind w:right="-2"/>
      </w:pPr>
    </w:p>
    <w:p w:rsidR="003201BA" w:rsidRPr="003201BA" w:rsidRDefault="003201BA" w:rsidP="003201BA">
      <w:pPr>
        <w:numPr>
          <w:ilvl w:val="0"/>
          <w:numId w:val="47"/>
        </w:numPr>
        <w:tabs>
          <w:tab w:val="left" w:pos="627"/>
        </w:tabs>
        <w:ind w:right="-2"/>
        <w:rPr>
          <w:sz w:val="24"/>
          <w:szCs w:val="24"/>
        </w:rPr>
      </w:pPr>
      <w:r w:rsidRPr="003201BA">
        <w:rPr>
          <w:sz w:val="24"/>
          <w:szCs w:val="24"/>
        </w:rPr>
        <w:t>Привлечь  к  проведению  проверки  в  качестве  экспертов,  представителей  экспертных</w:t>
      </w:r>
    </w:p>
    <w:p w:rsidR="003201BA" w:rsidRPr="003201BA" w:rsidRDefault="003201BA" w:rsidP="003201BA">
      <w:pPr>
        <w:ind w:left="7" w:right="-2"/>
        <w:rPr>
          <w:sz w:val="24"/>
          <w:szCs w:val="24"/>
        </w:rPr>
      </w:pPr>
      <w:r w:rsidRPr="003201BA">
        <w:rPr>
          <w:sz w:val="24"/>
          <w:szCs w:val="24"/>
        </w:rPr>
        <w:t xml:space="preserve">организаций следующих </w:t>
      </w:r>
      <w:r w:rsidRPr="003201BA">
        <w:rPr>
          <w:sz w:val="23"/>
          <w:szCs w:val="23"/>
        </w:rPr>
        <w:t>лиц:___________________________________________________________</w:t>
      </w:r>
    </w:p>
    <w:p w:rsidR="003201BA" w:rsidRPr="003201BA" w:rsidRDefault="003201BA" w:rsidP="003201BA">
      <w:pPr>
        <w:spacing w:line="220" w:lineRule="auto"/>
        <w:ind w:left="7" w:right="-2"/>
      </w:pPr>
      <w:r w:rsidRPr="003201BA">
        <w:rPr>
          <w:sz w:val="24"/>
          <w:szCs w:val="24"/>
        </w:rPr>
        <w:t>___________________________________________________________________________________</w:t>
      </w:r>
    </w:p>
    <w:p w:rsidR="003201BA" w:rsidRPr="003201BA" w:rsidRDefault="003201BA" w:rsidP="003201BA">
      <w:pPr>
        <w:spacing w:line="1" w:lineRule="exact"/>
        <w:ind w:right="-2"/>
      </w:pPr>
    </w:p>
    <w:p w:rsidR="003201BA" w:rsidRPr="003201BA" w:rsidRDefault="003201BA" w:rsidP="003201BA">
      <w:pPr>
        <w:spacing w:line="350" w:lineRule="auto"/>
        <w:ind w:left="7" w:right="-2"/>
        <w:jc w:val="both"/>
      </w:pPr>
      <w:r w:rsidRPr="003201BA">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201BA" w:rsidRPr="003201BA" w:rsidRDefault="003201BA" w:rsidP="003201BA">
      <w:pPr>
        <w:spacing w:line="54" w:lineRule="exact"/>
        <w:ind w:right="-2"/>
      </w:pPr>
    </w:p>
    <w:p w:rsidR="003201BA" w:rsidRPr="003201BA" w:rsidRDefault="003201BA" w:rsidP="003201BA">
      <w:pPr>
        <w:spacing w:line="232" w:lineRule="auto"/>
        <w:ind w:left="7" w:right="-2"/>
      </w:pPr>
      <w:r w:rsidRPr="003201BA">
        <w:rPr>
          <w:sz w:val="23"/>
          <w:szCs w:val="23"/>
        </w:rPr>
        <w:t>5. Настоящая проверка проводится в рамках _______________________________________________ _______________________________________________________________________________________</w:t>
      </w:r>
    </w:p>
    <w:p w:rsidR="003201BA" w:rsidRPr="003201BA" w:rsidRDefault="003201BA" w:rsidP="003201BA">
      <w:pPr>
        <w:spacing w:line="1" w:lineRule="exact"/>
        <w:ind w:right="-2"/>
      </w:pPr>
    </w:p>
    <w:p w:rsidR="003201BA" w:rsidRPr="003201BA" w:rsidRDefault="003201BA" w:rsidP="003201BA">
      <w:pPr>
        <w:spacing w:line="340" w:lineRule="auto"/>
        <w:ind w:left="7" w:right="-2"/>
      </w:pPr>
      <w:r w:rsidRPr="003201BA">
        <w:rPr>
          <w:sz w:val="16"/>
          <w:szCs w:val="16"/>
        </w:rPr>
        <w:t>(наименование вида (видов) муниципального контроля, реестровый(</w:t>
      </w:r>
      <w:proofErr w:type="spellStart"/>
      <w:r w:rsidRPr="003201BA">
        <w:rPr>
          <w:sz w:val="16"/>
          <w:szCs w:val="16"/>
        </w:rPr>
        <w:t>ые</w:t>
      </w:r>
      <w:proofErr w:type="spellEnd"/>
      <w:r w:rsidRPr="003201BA">
        <w:rPr>
          <w:sz w:val="16"/>
          <w:szCs w:val="16"/>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201BA" w:rsidRPr="003201BA" w:rsidRDefault="003201BA" w:rsidP="003201BA">
      <w:pPr>
        <w:spacing w:line="49" w:lineRule="exact"/>
        <w:ind w:right="-2"/>
      </w:pPr>
    </w:p>
    <w:p w:rsidR="003201BA" w:rsidRPr="003201BA" w:rsidRDefault="003201BA" w:rsidP="003201BA">
      <w:pPr>
        <w:numPr>
          <w:ilvl w:val="3"/>
          <w:numId w:val="48"/>
        </w:numPr>
        <w:tabs>
          <w:tab w:val="left" w:pos="487"/>
        </w:tabs>
        <w:ind w:right="-2"/>
        <w:rPr>
          <w:sz w:val="24"/>
          <w:szCs w:val="24"/>
        </w:rPr>
      </w:pPr>
      <w:r w:rsidRPr="003201BA">
        <w:rPr>
          <w:sz w:val="24"/>
          <w:szCs w:val="24"/>
        </w:rPr>
        <w:t>Установить, что настоящая проверка проводится с целью:______________________________</w:t>
      </w:r>
    </w:p>
    <w:p w:rsidR="003201BA" w:rsidRPr="003201BA" w:rsidRDefault="003201BA" w:rsidP="003201BA">
      <w:pPr>
        <w:ind w:left="7" w:right="-2"/>
        <w:rPr>
          <w:sz w:val="24"/>
          <w:szCs w:val="24"/>
        </w:rPr>
      </w:pPr>
      <w:r w:rsidRPr="003201BA">
        <w:rPr>
          <w:sz w:val="24"/>
          <w:szCs w:val="24"/>
        </w:rPr>
        <w:t>___________________________________________________________________________________</w:t>
      </w:r>
    </w:p>
    <w:p w:rsidR="003201BA" w:rsidRPr="003201BA" w:rsidRDefault="003201BA" w:rsidP="003201BA">
      <w:pPr>
        <w:ind w:left="7" w:right="-2"/>
        <w:rPr>
          <w:sz w:val="24"/>
          <w:szCs w:val="24"/>
        </w:rPr>
      </w:pPr>
      <w:r w:rsidRPr="003201BA">
        <w:rPr>
          <w:sz w:val="24"/>
          <w:szCs w:val="24"/>
        </w:rPr>
        <w:t>___________________________________________________________________________________</w:t>
      </w:r>
    </w:p>
    <w:p w:rsidR="003201BA" w:rsidRPr="003201BA" w:rsidRDefault="003201BA" w:rsidP="003201BA">
      <w:pPr>
        <w:spacing w:line="12" w:lineRule="exact"/>
        <w:ind w:right="-2"/>
        <w:rPr>
          <w:sz w:val="24"/>
          <w:szCs w:val="24"/>
        </w:rPr>
      </w:pPr>
    </w:p>
    <w:p w:rsidR="003201BA" w:rsidRPr="003201BA" w:rsidRDefault="003201BA" w:rsidP="003201BA">
      <w:pPr>
        <w:spacing w:line="232" w:lineRule="auto"/>
        <w:ind w:right="-2" w:firstLine="567"/>
        <w:rPr>
          <w:sz w:val="24"/>
          <w:szCs w:val="24"/>
        </w:rPr>
      </w:pPr>
      <w:r w:rsidRPr="003201BA">
        <w:rPr>
          <w:sz w:val="24"/>
          <w:szCs w:val="24"/>
        </w:rPr>
        <w:t>При установлении целей проводимой проверки указывается следующая информация: а) в случае проведения плановой проверки:</w:t>
      </w:r>
    </w:p>
    <w:p w:rsidR="003201BA" w:rsidRPr="003201BA" w:rsidRDefault="003201BA" w:rsidP="003201BA">
      <w:pPr>
        <w:spacing w:line="1" w:lineRule="exact"/>
        <w:ind w:right="-2"/>
        <w:rPr>
          <w:sz w:val="24"/>
          <w:szCs w:val="24"/>
        </w:rPr>
      </w:pPr>
    </w:p>
    <w:p w:rsidR="003201BA" w:rsidRPr="003201BA" w:rsidRDefault="003201BA" w:rsidP="003201BA">
      <w:pPr>
        <w:numPr>
          <w:ilvl w:val="0"/>
          <w:numId w:val="48"/>
        </w:numPr>
        <w:tabs>
          <w:tab w:val="left" w:pos="147"/>
        </w:tabs>
        <w:ind w:right="-2"/>
        <w:rPr>
          <w:sz w:val="24"/>
          <w:szCs w:val="24"/>
        </w:rPr>
      </w:pPr>
      <w:r w:rsidRPr="003201BA">
        <w:rPr>
          <w:sz w:val="24"/>
          <w:szCs w:val="24"/>
        </w:rPr>
        <w:t>ссылка на утвержденный ежегодный план проведения плановых проверок;</w:t>
      </w:r>
    </w:p>
    <w:p w:rsidR="003201BA" w:rsidRPr="003201BA" w:rsidRDefault="003201BA" w:rsidP="003201BA">
      <w:pPr>
        <w:spacing w:line="12" w:lineRule="exact"/>
        <w:ind w:right="-2"/>
        <w:rPr>
          <w:sz w:val="24"/>
          <w:szCs w:val="24"/>
        </w:rPr>
      </w:pPr>
    </w:p>
    <w:p w:rsidR="003201BA" w:rsidRPr="003201BA" w:rsidRDefault="003201BA" w:rsidP="003201BA">
      <w:pPr>
        <w:numPr>
          <w:ilvl w:val="0"/>
          <w:numId w:val="48"/>
        </w:numPr>
        <w:tabs>
          <w:tab w:val="left" w:pos="158"/>
        </w:tabs>
        <w:spacing w:line="232" w:lineRule="auto"/>
        <w:ind w:right="-2"/>
        <w:rPr>
          <w:sz w:val="24"/>
          <w:szCs w:val="24"/>
        </w:rPr>
      </w:pPr>
      <w:r w:rsidRPr="003201BA">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201BA" w:rsidRPr="003201BA" w:rsidRDefault="003201BA" w:rsidP="003201BA">
      <w:pPr>
        <w:spacing w:line="2" w:lineRule="exact"/>
        <w:ind w:right="-2"/>
        <w:rPr>
          <w:sz w:val="24"/>
          <w:szCs w:val="24"/>
        </w:rPr>
      </w:pPr>
    </w:p>
    <w:p w:rsidR="003201BA" w:rsidRPr="003201BA" w:rsidRDefault="003201BA" w:rsidP="003201BA">
      <w:pPr>
        <w:ind w:left="367" w:right="-2"/>
        <w:rPr>
          <w:sz w:val="24"/>
          <w:szCs w:val="24"/>
        </w:rPr>
      </w:pPr>
      <w:r w:rsidRPr="003201BA">
        <w:rPr>
          <w:sz w:val="24"/>
          <w:szCs w:val="24"/>
        </w:rPr>
        <w:t>б) в случае проведения внеплановой проверки:</w:t>
      </w:r>
    </w:p>
    <w:p w:rsidR="003201BA" w:rsidRPr="003201BA" w:rsidRDefault="003201BA" w:rsidP="003201BA">
      <w:pPr>
        <w:spacing w:line="12" w:lineRule="exact"/>
        <w:ind w:right="-2"/>
        <w:rPr>
          <w:sz w:val="24"/>
          <w:szCs w:val="24"/>
        </w:rPr>
      </w:pPr>
    </w:p>
    <w:p w:rsidR="003201BA" w:rsidRPr="003201BA" w:rsidRDefault="003201BA" w:rsidP="003201BA">
      <w:pPr>
        <w:numPr>
          <w:ilvl w:val="2"/>
          <w:numId w:val="48"/>
        </w:numPr>
        <w:tabs>
          <w:tab w:val="left" w:pos="381"/>
        </w:tabs>
        <w:spacing w:line="232" w:lineRule="auto"/>
        <w:ind w:right="-2"/>
        <w:rPr>
          <w:sz w:val="24"/>
          <w:szCs w:val="24"/>
        </w:rPr>
      </w:pPr>
      <w:r w:rsidRPr="003201BA">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3201BA" w:rsidRPr="003201BA" w:rsidRDefault="003201BA" w:rsidP="003201BA">
      <w:pPr>
        <w:spacing w:line="13" w:lineRule="exact"/>
        <w:ind w:right="-2"/>
        <w:rPr>
          <w:sz w:val="24"/>
          <w:szCs w:val="24"/>
        </w:rPr>
      </w:pPr>
    </w:p>
    <w:p w:rsidR="003201BA" w:rsidRPr="003201BA" w:rsidRDefault="003201BA" w:rsidP="003201BA">
      <w:pPr>
        <w:numPr>
          <w:ilvl w:val="1"/>
          <w:numId w:val="48"/>
        </w:numPr>
        <w:tabs>
          <w:tab w:val="left" w:pos="372"/>
        </w:tabs>
        <w:spacing w:line="235" w:lineRule="auto"/>
        <w:ind w:right="-2"/>
        <w:jc w:val="both"/>
        <w:rPr>
          <w:sz w:val="24"/>
          <w:szCs w:val="24"/>
        </w:rPr>
      </w:pPr>
      <w:r w:rsidRPr="003201BA">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w:t>
      </w:r>
    </w:p>
    <w:p w:rsidR="003201BA" w:rsidRPr="003201BA" w:rsidRDefault="003201BA" w:rsidP="003201BA">
      <w:pPr>
        <w:sectPr w:rsidR="003201BA" w:rsidRPr="003201BA">
          <w:pgSz w:w="11900" w:h="16838"/>
          <w:pgMar w:top="426" w:right="701" w:bottom="1047" w:left="1133" w:header="0" w:footer="0" w:gutter="0"/>
          <w:cols w:space="720"/>
        </w:sectPr>
      </w:pPr>
    </w:p>
    <w:p w:rsidR="003201BA" w:rsidRPr="003201BA" w:rsidRDefault="003201BA" w:rsidP="003201BA">
      <w:pPr>
        <w:spacing w:line="232" w:lineRule="auto"/>
        <w:ind w:right="-2"/>
      </w:pPr>
      <w:r w:rsidRPr="003201BA">
        <w:rPr>
          <w:sz w:val="24"/>
          <w:szCs w:val="24"/>
        </w:rPr>
        <w:lastRenderedPageBreak/>
        <w:t>предоставления правового статуса, специального разрешения (лицензии), выдачи разрешения (согласования);</w:t>
      </w:r>
    </w:p>
    <w:p w:rsidR="003201BA" w:rsidRPr="003201BA" w:rsidRDefault="003201BA" w:rsidP="003201BA">
      <w:pPr>
        <w:spacing w:line="14" w:lineRule="exact"/>
        <w:ind w:right="-2"/>
      </w:pPr>
    </w:p>
    <w:p w:rsidR="003201BA" w:rsidRPr="003201BA" w:rsidRDefault="003201BA" w:rsidP="003201BA">
      <w:pPr>
        <w:numPr>
          <w:ilvl w:val="1"/>
          <w:numId w:val="49"/>
        </w:numPr>
        <w:tabs>
          <w:tab w:val="left" w:pos="322"/>
        </w:tabs>
        <w:spacing w:line="235" w:lineRule="auto"/>
        <w:ind w:right="-2"/>
        <w:jc w:val="both"/>
        <w:rPr>
          <w:sz w:val="24"/>
          <w:szCs w:val="24"/>
        </w:rPr>
      </w:pPr>
      <w:r w:rsidRPr="003201BA">
        <w:rPr>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201BA" w:rsidRPr="003201BA" w:rsidRDefault="003201BA" w:rsidP="003201BA">
      <w:pPr>
        <w:spacing w:line="14" w:lineRule="exact"/>
        <w:ind w:right="-2"/>
        <w:rPr>
          <w:sz w:val="24"/>
          <w:szCs w:val="24"/>
        </w:rPr>
      </w:pPr>
    </w:p>
    <w:p w:rsidR="003201BA" w:rsidRPr="003201BA" w:rsidRDefault="003201BA" w:rsidP="003201BA">
      <w:pPr>
        <w:numPr>
          <w:ilvl w:val="1"/>
          <w:numId w:val="49"/>
        </w:numPr>
        <w:tabs>
          <w:tab w:val="left" w:pos="415"/>
        </w:tabs>
        <w:spacing w:line="237" w:lineRule="auto"/>
        <w:ind w:right="-2"/>
        <w:jc w:val="both"/>
        <w:rPr>
          <w:sz w:val="24"/>
          <w:szCs w:val="24"/>
        </w:rPr>
      </w:pPr>
      <w:r w:rsidRPr="003201BA">
        <w:rPr>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201BA" w:rsidRPr="003201BA" w:rsidRDefault="003201BA" w:rsidP="003201BA">
      <w:pPr>
        <w:spacing w:line="16" w:lineRule="exact"/>
        <w:ind w:right="-2"/>
        <w:rPr>
          <w:sz w:val="24"/>
          <w:szCs w:val="24"/>
        </w:rPr>
      </w:pPr>
    </w:p>
    <w:p w:rsidR="003201BA" w:rsidRPr="003201BA" w:rsidRDefault="003201BA" w:rsidP="003201BA">
      <w:pPr>
        <w:numPr>
          <w:ilvl w:val="1"/>
          <w:numId w:val="49"/>
        </w:numPr>
        <w:tabs>
          <w:tab w:val="left" w:pos="470"/>
        </w:tabs>
        <w:spacing w:line="232" w:lineRule="auto"/>
        <w:ind w:right="-2"/>
        <w:rPr>
          <w:sz w:val="24"/>
          <w:szCs w:val="24"/>
        </w:rPr>
      </w:pPr>
      <w:r w:rsidRPr="003201BA">
        <w:rPr>
          <w:sz w:val="24"/>
          <w:szCs w:val="24"/>
        </w:rPr>
        <w:t>реквизиты приказа (распоряжения) руководителя органа государственного контроля (надзора);</w:t>
      </w:r>
    </w:p>
    <w:p w:rsidR="003201BA" w:rsidRPr="003201BA" w:rsidRDefault="003201BA" w:rsidP="003201BA">
      <w:pPr>
        <w:spacing w:line="13" w:lineRule="exact"/>
        <w:ind w:right="-2"/>
        <w:rPr>
          <w:sz w:val="24"/>
          <w:szCs w:val="24"/>
        </w:rPr>
      </w:pPr>
    </w:p>
    <w:p w:rsidR="003201BA" w:rsidRPr="003201BA" w:rsidRDefault="003201BA" w:rsidP="003201BA">
      <w:pPr>
        <w:numPr>
          <w:ilvl w:val="0"/>
          <w:numId w:val="49"/>
        </w:numPr>
        <w:tabs>
          <w:tab w:val="left" w:pos="302"/>
        </w:tabs>
        <w:spacing w:line="232" w:lineRule="auto"/>
        <w:ind w:right="-2"/>
        <w:rPr>
          <w:sz w:val="24"/>
          <w:szCs w:val="24"/>
        </w:rPr>
      </w:pPr>
      <w:r w:rsidRPr="003201BA">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201BA" w:rsidRPr="003201BA" w:rsidRDefault="003201BA" w:rsidP="003201BA">
      <w:pPr>
        <w:spacing w:line="11" w:lineRule="exact"/>
        <w:ind w:right="-2"/>
        <w:rPr>
          <w:sz w:val="24"/>
          <w:szCs w:val="24"/>
        </w:rPr>
      </w:pPr>
    </w:p>
    <w:p w:rsidR="003201BA" w:rsidRPr="003201BA" w:rsidRDefault="003201BA" w:rsidP="003201BA">
      <w:pPr>
        <w:numPr>
          <w:ilvl w:val="1"/>
          <w:numId w:val="49"/>
        </w:numPr>
        <w:tabs>
          <w:tab w:val="left" w:pos="350"/>
        </w:tabs>
        <w:spacing w:line="235" w:lineRule="auto"/>
        <w:ind w:right="-2"/>
        <w:jc w:val="both"/>
        <w:rPr>
          <w:sz w:val="24"/>
          <w:szCs w:val="24"/>
        </w:rPr>
      </w:pPr>
      <w:r w:rsidRPr="003201BA">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201BA" w:rsidRPr="003201BA" w:rsidRDefault="003201BA" w:rsidP="003201BA">
      <w:pPr>
        <w:spacing w:line="14" w:lineRule="exact"/>
        <w:ind w:right="-2"/>
        <w:rPr>
          <w:sz w:val="24"/>
          <w:szCs w:val="24"/>
        </w:rPr>
      </w:pPr>
    </w:p>
    <w:p w:rsidR="003201BA" w:rsidRPr="003201BA" w:rsidRDefault="003201BA" w:rsidP="003201BA">
      <w:pPr>
        <w:spacing w:line="235" w:lineRule="auto"/>
        <w:ind w:right="-2" w:firstLine="420"/>
        <w:jc w:val="both"/>
        <w:rPr>
          <w:sz w:val="24"/>
          <w:szCs w:val="24"/>
        </w:rPr>
      </w:pPr>
      <w:r w:rsidRPr="003201BA">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201BA" w:rsidRPr="003201BA" w:rsidRDefault="003201BA" w:rsidP="003201BA">
      <w:pPr>
        <w:spacing w:line="17" w:lineRule="exact"/>
        <w:ind w:right="-2"/>
        <w:rPr>
          <w:sz w:val="24"/>
          <w:szCs w:val="24"/>
        </w:rPr>
      </w:pPr>
    </w:p>
    <w:p w:rsidR="003201BA" w:rsidRPr="003201BA" w:rsidRDefault="003201BA" w:rsidP="003201BA">
      <w:pPr>
        <w:numPr>
          <w:ilvl w:val="2"/>
          <w:numId w:val="49"/>
        </w:numPr>
        <w:tabs>
          <w:tab w:val="left" w:pos="396"/>
        </w:tabs>
        <w:spacing w:line="235" w:lineRule="auto"/>
        <w:ind w:right="-2"/>
        <w:jc w:val="both"/>
        <w:rPr>
          <w:sz w:val="24"/>
          <w:szCs w:val="24"/>
        </w:rPr>
      </w:pPr>
      <w:r w:rsidRPr="003201BA">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201BA" w:rsidRPr="003201BA" w:rsidRDefault="003201BA" w:rsidP="003201BA">
      <w:pPr>
        <w:spacing w:line="1" w:lineRule="exact"/>
        <w:ind w:right="-2"/>
        <w:rPr>
          <w:sz w:val="24"/>
          <w:szCs w:val="24"/>
        </w:rPr>
      </w:pPr>
    </w:p>
    <w:p w:rsidR="003201BA" w:rsidRPr="003201BA" w:rsidRDefault="003201BA" w:rsidP="003201BA">
      <w:pPr>
        <w:ind w:left="360" w:right="-2"/>
        <w:rPr>
          <w:sz w:val="24"/>
          <w:szCs w:val="24"/>
        </w:rPr>
      </w:pPr>
      <w:r w:rsidRPr="003201BA">
        <w:rPr>
          <w:sz w:val="24"/>
          <w:szCs w:val="24"/>
        </w:rPr>
        <w:t>Задачами настоящей проверки являются:</w:t>
      </w:r>
    </w:p>
    <w:p w:rsidR="003201BA" w:rsidRPr="003201BA" w:rsidRDefault="003201BA" w:rsidP="003201BA">
      <w:pPr>
        <w:ind w:right="-2"/>
        <w:rPr>
          <w:sz w:val="24"/>
          <w:szCs w:val="24"/>
        </w:rPr>
      </w:pPr>
      <w:r w:rsidRPr="003201BA">
        <w:rPr>
          <w:sz w:val="24"/>
          <w:szCs w:val="24"/>
        </w:rPr>
        <w:t>___________________________________________________________________________________</w:t>
      </w:r>
    </w:p>
    <w:p w:rsidR="003201BA" w:rsidRPr="003201BA" w:rsidRDefault="003201BA" w:rsidP="003201BA">
      <w:pPr>
        <w:ind w:right="-2"/>
        <w:rPr>
          <w:sz w:val="24"/>
          <w:szCs w:val="24"/>
        </w:rPr>
      </w:pPr>
      <w:r w:rsidRPr="003201BA">
        <w:rPr>
          <w:sz w:val="24"/>
          <w:szCs w:val="24"/>
        </w:rPr>
        <w:t>___________________________________________________________________________________</w:t>
      </w:r>
    </w:p>
    <w:p w:rsidR="003201BA" w:rsidRPr="003201BA" w:rsidRDefault="003201BA" w:rsidP="003201BA">
      <w:pPr>
        <w:ind w:right="-2"/>
        <w:rPr>
          <w:sz w:val="24"/>
          <w:szCs w:val="24"/>
        </w:rPr>
      </w:pPr>
      <w:r w:rsidRPr="003201BA">
        <w:rPr>
          <w:sz w:val="24"/>
          <w:szCs w:val="24"/>
        </w:rPr>
        <w:t>___________________________________________________________________________________</w:t>
      </w:r>
    </w:p>
    <w:p w:rsidR="003201BA" w:rsidRPr="003201BA" w:rsidRDefault="003201BA" w:rsidP="003201BA">
      <w:pPr>
        <w:ind w:right="-2"/>
        <w:rPr>
          <w:sz w:val="24"/>
          <w:szCs w:val="24"/>
        </w:rPr>
      </w:pPr>
      <w:r w:rsidRPr="003201BA">
        <w:rPr>
          <w:sz w:val="24"/>
          <w:szCs w:val="24"/>
        </w:rPr>
        <w:t>__________________________________________________________________________________</w:t>
      </w:r>
    </w:p>
    <w:p w:rsidR="003201BA" w:rsidRPr="003201BA" w:rsidRDefault="003201BA" w:rsidP="003201BA">
      <w:pPr>
        <w:numPr>
          <w:ilvl w:val="4"/>
          <w:numId w:val="49"/>
        </w:numPr>
        <w:tabs>
          <w:tab w:val="left" w:pos="600"/>
        </w:tabs>
        <w:ind w:right="-2"/>
        <w:rPr>
          <w:sz w:val="24"/>
          <w:szCs w:val="24"/>
        </w:rPr>
      </w:pPr>
      <w:r w:rsidRPr="003201BA">
        <w:rPr>
          <w:sz w:val="24"/>
          <w:szCs w:val="24"/>
        </w:rPr>
        <w:t>Предметом настоящей проверки является (отметить нужное):</w:t>
      </w:r>
    </w:p>
    <w:p w:rsidR="003201BA" w:rsidRPr="003201BA" w:rsidRDefault="003201BA" w:rsidP="003201BA">
      <w:pPr>
        <w:spacing w:line="12" w:lineRule="exact"/>
        <w:ind w:right="-2"/>
        <w:rPr>
          <w:sz w:val="24"/>
          <w:szCs w:val="24"/>
        </w:rPr>
      </w:pPr>
    </w:p>
    <w:p w:rsidR="003201BA" w:rsidRPr="003201BA" w:rsidRDefault="003201BA" w:rsidP="003201BA">
      <w:pPr>
        <w:numPr>
          <w:ilvl w:val="3"/>
          <w:numId w:val="49"/>
        </w:numPr>
        <w:tabs>
          <w:tab w:val="left" w:pos="451"/>
        </w:tabs>
        <w:spacing w:line="232" w:lineRule="auto"/>
        <w:ind w:right="-2"/>
        <w:rPr>
          <w:sz w:val="24"/>
          <w:szCs w:val="24"/>
        </w:rPr>
      </w:pPr>
      <w:r w:rsidRPr="003201BA">
        <w:rPr>
          <w:sz w:val="24"/>
          <w:szCs w:val="24"/>
        </w:rPr>
        <w:t>соблюдение обязательных требований и (или) требований, установленных муниципальными правовыми актами;</w:t>
      </w:r>
    </w:p>
    <w:p w:rsidR="003201BA" w:rsidRPr="003201BA" w:rsidRDefault="003201BA" w:rsidP="003201BA">
      <w:pPr>
        <w:spacing w:line="13" w:lineRule="exact"/>
        <w:ind w:right="-2"/>
        <w:rPr>
          <w:sz w:val="24"/>
          <w:szCs w:val="24"/>
        </w:rPr>
      </w:pPr>
    </w:p>
    <w:p w:rsidR="003201BA" w:rsidRPr="003201BA" w:rsidRDefault="003201BA" w:rsidP="003201BA">
      <w:pPr>
        <w:numPr>
          <w:ilvl w:val="3"/>
          <w:numId w:val="49"/>
        </w:numPr>
        <w:tabs>
          <w:tab w:val="left" w:pos="482"/>
        </w:tabs>
        <w:spacing w:line="232" w:lineRule="auto"/>
        <w:ind w:right="-2"/>
        <w:rPr>
          <w:sz w:val="24"/>
          <w:szCs w:val="24"/>
        </w:rPr>
      </w:pPr>
      <w:r w:rsidRPr="003201BA">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201BA" w:rsidRPr="003201BA" w:rsidRDefault="003201BA" w:rsidP="003201BA">
      <w:pPr>
        <w:spacing w:line="13" w:lineRule="exact"/>
        <w:ind w:right="-2"/>
        <w:rPr>
          <w:sz w:val="24"/>
          <w:szCs w:val="24"/>
        </w:rPr>
      </w:pPr>
    </w:p>
    <w:p w:rsidR="003201BA" w:rsidRPr="003201BA" w:rsidRDefault="003201BA" w:rsidP="003201BA">
      <w:pPr>
        <w:spacing w:line="237" w:lineRule="auto"/>
        <w:ind w:right="-2" w:firstLine="360"/>
        <w:jc w:val="both"/>
        <w:rPr>
          <w:sz w:val="24"/>
          <w:szCs w:val="24"/>
        </w:rPr>
      </w:pPr>
      <w:r w:rsidRPr="003201BA">
        <w:rPr>
          <w:sz w:val="24"/>
          <w:szCs w:val="24"/>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201BA" w:rsidRPr="003201BA" w:rsidRDefault="003201BA" w:rsidP="003201BA">
      <w:pPr>
        <w:numPr>
          <w:ilvl w:val="3"/>
          <w:numId w:val="49"/>
        </w:numPr>
        <w:tabs>
          <w:tab w:val="left" w:pos="440"/>
        </w:tabs>
        <w:ind w:right="-2"/>
        <w:rPr>
          <w:sz w:val="24"/>
          <w:szCs w:val="24"/>
        </w:rPr>
      </w:pPr>
      <w:r w:rsidRPr="003201BA">
        <w:rPr>
          <w:sz w:val="24"/>
          <w:szCs w:val="24"/>
        </w:rPr>
        <w:t>выполнение предписаний органов муниципального контроля;</w:t>
      </w:r>
    </w:p>
    <w:p w:rsidR="003201BA" w:rsidRPr="003201BA" w:rsidRDefault="003201BA" w:rsidP="003201BA">
      <w:pPr>
        <w:ind w:right="-2"/>
      </w:pPr>
      <w:r w:rsidRPr="003201BA">
        <w:rPr>
          <w:sz w:val="24"/>
          <w:szCs w:val="24"/>
        </w:rPr>
        <w:t>проведение мероприятий:</w:t>
      </w:r>
    </w:p>
    <w:p w:rsidR="003201BA" w:rsidRPr="003201BA" w:rsidRDefault="003201BA" w:rsidP="003201BA">
      <w:pPr>
        <w:spacing w:line="12" w:lineRule="exact"/>
        <w:ind w:right="-2"/>
      </w:pPr>
    </w:p>
    <w:p w:rsidR="003201BA" w:rsidRPr="003201BA" w:rsidRDefault="003201BA" w:rsidP="003201BA">
      <w:pPr>
        <w:numPr>
          <w:ilvl w:val="0"/>
          <w:numId w:val="50"/>
        </w:numPr>
        <w:tabs>
          <w:tab w:val="left" w:pos="554"/>
        </w:tabs>
        <w:spacing w:line="235" w:lineRule="auto"/>
        <w:ind w:right="-2"/>
        <w:jc w:val="both"/>
        <w:rPr>
          <w:sz w:val="24"/>
          <w:szCs w:val="24"/>
        </w:rPr>
      </w:pPr>
      <w:r w:rsidRPr="003201BA">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
    <w:p w:rsidR="003201BA" w:rsidRPr="003201BA" w:rsidRDefault="003201BA" w:rsidP="003201BA">
      <w:pPr>
        <w:sectPr w:rsidR="003201BA" w:rsidRPr="003201BA">
          <w:pgSz w:w="11900" w:h="16838"/>
          <w:pgMar w:top="571" w:right="701" w:bottom="813" w:left="1140" w:header="0" w:footer="0" w:gutter="0"/>
          <w:cols w:space="720"/>
        </w:sectPr>
      </w:pPr>
    </w:p>
    <w:p w:rsidR="003201BA" w:rsidRPr="003201BA" w:rsidRDefault="003201BA" w:rsidP="003201BA">
      <w:pPr>
        <w:spacing w:line="235" w:lineRule="auto"/>
        <w:ind w:left="7" w:right="-2"/>
        <w:jc w:val="both"/>
      </w:pPr>
      <w:r w:rsidRPr="003201BA">
        <w:rPr>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201BA" w:rsidRPr="003201BA" w:rsidRDefault="003201BA" w:rsidP="003201BA">
      <w:pPr>
        <w:spacing w:line="14" w:lineRule="exact"/>
        <w:ind w:right="-2"/>
      </w:pPr>
    </w:p>
    <w:p w:rsidR="003201BA" w:rsidRPr="003201BA" w:rsidRDefault="003201BA" w:rsidP="003201BA">
      <w:pPr>
        <w:numPr>
          <w:ilvl w:val="1"/>
          <w:numId w:val="51"/>
        </w:numPr>
        <w:tabs>
          <w:tab w:val="left" w:pos="506"/>
        </w:tabs>
        <w:spacing w:line="232" w:lineRule="auto"/>
        <w:ind w:right="-2"/>
        <w:rPr>
          <w:sz w:val="24"/>
          <w:szCs w:val="24"/>
        </w:rPr>
      </w:pPr>
      <w:r w:rsidRPr="003201BA">
        <w:rPr>
          <w:sz w:val="24"/>
          <w:szCs w:val="24"/>
        </w:rPr>
        <w:t>по предупреждению возникновения чрезвычайных ситуаций природного и техногенного характера;</w:t>
      </w:r>
    </w:p>
    <w:p w:rsidR="003201BA" w:rsidRPr="003201BA" w:rsidRDefault="003201BA" w:rsidP="003201BA">
      <w:pPr>
        <w:spacing w:line="2" w:lineRule="exact"/>
        <w:ind w:right="-2"/>
        <w:rPr>
          <w:sz w:val="24"/>
          <w:szCs w:val="24"/>
        </w:rPr>
      </w:pPr>
    </w:p>
    <w:p w:rsidR="003201BA" w:rsidRPr="003201BA" w:rsidRDefault="003201BA" w:rsidP="003201BA">
      <w:pPr>
        <w:numPr>
          <w:ilvl w:val="0"/>
          <w:numId w:val="51"/>
        </w:numPr>
        <w:tabs>
          <w:tab w:val="left" w:pos="387"/>
        </w:tabs>
        <w:ind w:right="-2"/>
        <w:rPr>
          <w:sz w:val="24"/>
          <w:szCs w:val="24"/>
        </w:rPr>
      </w:pPr>
      <w:r w:rsidRPr="003201BA">
        <w:rPr>
          <w:sz w:val="24"/>
          <w:szCs w:val="24"/>
        </w:rPr>
        <w:t>по обеспечению безопасности государства;</w:t>
      </w:r>
    </w:p>
    <w:p w:rsidR="003201BA" w:rsidRPr="003201BA" w:rsidRDefault="003201BA" w:rsidP="003201BA">
      <w:pPr>
        <w:numPr>
          <w:ilvl w:val="0"/>
          <w:numId w:val="51"/>
        </w:numPr>
        <w:tabs>
          <w:tab w:val="left" w:pos="387"/>
        </w:tabs>
        <w:ind w:right="-2"/>
        <w:rPr>
          <w:sz w:val="24"/>
          <w:szCs w:val="24"/>
        </w:rPr>
      </w:pPr>
      <w:r w:rsidRPr="003201BA">
        <w:rPr>
          <w:sz w:val="24"/>
          <w:szCs w:val="24"/>
        </w:rPr>
        <w:t>по ликвидации последствий причинения такого вреда.</w:t>
      </w:r>
    </w:p>
    <w:p w:rsidR="003201BA" w:rsidRPr="003201BA" w:rsidRDefault="003201BA" w:rsidP="003201BA">
      <w:pPr>
        <w:numPr>
          <w:ilvl w:val="1"/>
          <w:numId w:val="52"/>
        </w:numPr>
        <w:tabs>
          <w:tab w:val="left" w:pos="427"/>
        </w:tabs>
        <w:ind w:right="-2"/>
        <w:rPr>
          <w:sz w:val="24"/>
          <w:szCs w:val="24"/>
        </w:rPr>
      </w:pPr>
      <w:r w:rsidRPr="003201BA">
        <w:rPr>
          <w:sz w:val="24"/>
          <w:szCs w:val="24"/>
        </w:rPr>
        <w:t>Срок проведения проверки: ________________________________________.</w:t>
      </w:r>
    </w:p>
    <w:p w:rsidR="003201BA" w:rsidRPr="003201BA" w:rsidRDefault="003201BA" w:rsidP="003201BA">
      <w:pPr>
        <w:numPr>
          <w:ilvl w:val="0"/>
          <w:numId w:val="52"/>
        </w:numPr>
        <w:tabs>
          <w:tab w:val="left" w:pos="227"/>
        </w:tabs>
        <w:ind w:right="-2"/>
        <w:rPr>
          <w:sz w:val="24"/>
          <w:szCs w:val="24"/>
        </w:rPr>
      </w:pPr>
      <w:r w:rsidRPr="003201BA">
        <w:rPr>
          <w:sz w:val="24"/>
          <w:szCs w:val="24"/>
        </w:rPr>
        <w:t>проведению проверки приступить с "__" __________ 20__ года.</w:t>
      </w:r>
    </w:p>
    <w:p w:rsidR="003201BA" w:rsidRPr="003201BA" w:rsidRDefault="003201BA" w:rsidP="003201BA">
      <w:pPr>
        <w:ind w:left="7" w:right="-2"/>
      </w:pPr>
      <w:r w:rsidRPr="003201BA">
        <w:rPr>
          <w:sz w:val="24"/>
          <w:szCs w:val="24"/>
        </w:rPr>
        <w:t>Проверку окончить не позднее "__" _____________ 20__ года.</w:t>
      </w:r>
    </w:p>
    <w:p w:rsidR="003201BA" w:rsidRPr="003201BA" w:rsidRDefault="003201BA" w:rsidP="003201BA">
      <w:pPr>
        <w:numPr>
          <w:ilvl w:val="0"/>
          <w:numId w:val="53"/>
        </w:numPr>
        <w:tabs>
          <w:tab w:val="left" w:pos="487"/>
        </w:tabs>
        <w:ind w:right="-2"/>
        <w:rPr>
          <w:sz w:val="24"/>
          <w:szCs w:val="24"/>
        </w:rPr>
      </w:pPr>
      <w:r w:rsidRPr="003201BA">
        <w:rPr>
          <w:sz w:val="24"/>
          <w:szCs w:val="24"/>
        </w:rPr>
        <w:t>Правовые основания проведения проверки: ________________________________</w:t>
      </w:r>
    </w:p>
    <w:p w:rsidR="003201BA" w:rsidRPr="003201BA" w:rsidRDefault="003201BA" w:rsidP="003201BA">
      <w:pPr>
        <w:spacing w:line="220" w:lineRule="auto"/>
        <w:ind w:left="7" w:right="-2"/>
      </w:pPr>
      <w:r w:rsidRPr="003201BA">
        <w:rPr>
          <w:sz w:val="24"/>
          <w:szCs w:val="24"/>
        </w:rPr>
        <w:t>_______________________________________________________________________</w:t>
      </w:r>
    </w:p>
    <w:p w:rsidR="003201BA" w:rsidRPr="003201BA" w:rsidRDefault="003201BA" w:rsidP="003201BA">
      <w:pPr>
        <w:spacing w:line="220" w:lineRule="auto"/>
        <w:ind w:right="-2"/>
        <w:jc w:val="center"/>
      </w:pPr>
      <w:r w:rsidRPr="003201BA">
        <w:rPr>
          <w:sz w:val="16"/>
          <w:szCs w:val="16"/>
        </w:rPr>
        <w:t>(ссылка на положения нормативного правового акта, в соответствии с которым осуществляется проверка)</w:t>
      </w:r>
    </w:p>
    <w:p w:rsidR="003201BA" w:rsidRPr="003201BA" w:rsidRDefault="003201BA" w:rsidP="003201BA">
      <w:pPr>
        <w:spacing w:line="127" w:lineRule="exact"/>
        <w:ind w:right="-2"/>
      </w:pPr>
    </w:p>
    <w:p w:rsidR="003201BA" w:rsidRPr="003201BA" w:rsidRDefault="003201BA" w:rsidP="003201BA">
      <w:pPr>
        <w:numPr>
          <w:ilvl w:val="0"/>
          <w:numId w:val="54"/>
        </w:numPr>
        <w:tabs>
          <w:tab w:val="left" w:pos="547"/>
        </w:tabs>
        <w:ind w:right="-2"/>
        <w:rPr>
          <w:sz w:val="24"/>
          <w:szCs w:val="24"/>
        </w:rPr>
      </w:pPr>
      <w:r w:rsidRPr="003201BA">
        <w:rPr>
          <w:sz w:val="24"/>
          <w:szCs w:val="24"/>
        </w:rPr>
        <w:t>Обязательные требования и (или) требования, установленные муниципальными правовыми</w:t>
      </w:r>
    </w:p>
    <w:p w:rsidR="003201BA" w:rsidRPr="003201BA" w:rsidRDefault="003201BA" w:rsidP="003201BA">
      <w:pPr>
        <w:ind w:left="707" w:right="-2"/>
        <w:rPr>
          <w:sz w:val="24"/>
          <w:szCs w:val="24"/>
        </w:rPr>
      </w:pPr>
      <w:r w:rsidRPr="003201BA">
        <w:rPr>
          <w:sz w:val="24"/>
          <w:szCs w:val="24"/>
        </w:rPr>
        <w:t xml:space="preserve">актами, </w:t>
      </w:r>
      <w:r w:rsidRPr="003201BA">
        <w:rPr>
          <w:sz w:val="23"/>
          <w:szCs w:val="23"/>
        </w:rPr>
        <w:t>подлежащие  проверке</w:t>
      </w:r>
    </w:p>
    <w:p w:rsidR="003201BA" w:rsidRPr="003201BA" w:rsidRDefault="003201BA" w:rsidP="003201BA">
      <w:pPr>
        <w:spacing w:line="12" w:lineRule="exact"/>
        <w:ind w:right="-2"/>
      </w:pPr>
    </w:p>
    <w:p w:rsidR="003201BA" w:rsidRPr="003201BA" w:rsidRDefault="003201BA" w:rsidP="003201BA">
      <w:pPr>
        <w:spacing w:line="232" w:lineRule="auto"/>
        <w:ind w:left="7" w:right="-2"/>
      </w:pPr>
      <w:r w:rsidRPr="003201BA">
        <w:rPr>
          <w:sz w:val="24"/>
          <w:szCs w:val="24"/>
        </w:rPr>
        <w:t>___________________________________________________________________________________ ___________________________________________________________</w:t>
      </w:r>
    </w:p>
    <w:p w:rsidR="003201BA" w:rsidRPr="003201BA" w:rsidRDefault="003201BA" w:rsidP="003201BA">
      <w:pPr>
        <w:spacing w:line="11" w:lineRule="exact"/>
        <w:ind w:right="-2"/>
      </w:pPr>
    </w:p>
    <w:p w:rsidR="003201BA" w:rsidRPr="003201BA" w:rsidRDefault="003201BA" w:rsidP="003201BA">
      <w:pPr>
        <w:numPr>
          <w:ilvl w:val="0"/>
          <w:numId w:val="55"/>
        </w:numPr>
        <w:tabs>
          <w:tab w:val="left" w:pos="647"/>
        </w:tabs>
        <w:spacing w:line="235" w:lineRule="auto"/>
        <w:ind w:right="-2"/>
        <w:jc w:val="both"/>
        <w:rPr>
          <w:sz w:val="24"/>
          <w:szCs w:val="24"/>
        </w:rPr>
      </w:pPr>
      <w:r w:rsidRPr="003201BA">
        <w:rPr>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201BA" w:rsidRPr="003201BA" w:rsidRDefault="003201BA" w:rsidP="003201BA">
      <w:pPr>
        <w:spacing w:line="2" w:lineRule="exact"/>
        <w:ind w:right="-2"/>
        <w:rPr>
          <w:sz w:val="24"/>
          <w:szCs w:val="24"/>
        </w:rPr>
      </w:pPr>
    </w:p>
    <w:p w:rsidR="003201BA" w:rsidRPr="003201BA" w:rsidRDefault="003201BA" w:rsidP="003201BA">
      <w:pPr>
        <w:ind w:left="127" w:right="-2"/>
        <w:rPr>
          <w:sz w:val="24"/>
          <w:szCs w:val="24"/>
        </w:rPr>
      </w:pPr>
      <w:r w:rsidRPr="003201BA">
        <w:rPr>
          <w:sz w:val="24"/>
          <w:szCs w:val="24"/>
        </w:rPr>
        <w:t>1)______________________________________________________________________</w:t>
      </w:r>
    </w:p>
    <w:p w:rsidR="003201BA" w:rsidRPr="003201BA" w:rsidRDefault="003201BA" w:rsidP="003201BA">
      <w:pPr>
        <w:ind w:left="127" w:right="-2"/>
        <w:rPr>
          <w:sz w:val="24"/>
          <w:szCs w:val="24"/>
        </w:rPr>
      </w:pPr>
      <w:r w:rsidRPr="003201BA">
        <w:rPr>
          <w:sz w:val="24"/>
          <w:szCs w:val="24"/>
        </w:rPr>
        <w:t>2)______________________________________________________________________</w:t>
      </w:r>
    </w:p>
    <w:p w:rsidR="003201BA" w:rsidRPr="003201BA" w:rsidRDefault="003201BA" w:rsidP="003201BA">
      <w:pPr>
        <w:ind w:left="127" w:right="-2"/>
        <w:rPr>
          <w:sz w:val="24"/>
          <w:szCs w:val="24"/>
        </w:rPr>
      </w:pPr>
      <w:r w:rsidRPr="003201BA">
        <w:rPr>
          <w:sz w:val="24"/>
          <w:szCs w:val="24"/>
        </w:rPr>
        <w:t>3)______________________________________________________________________</w:t>
      </w:r>
    </w:p>
    <w:p w:rsidR="003201BA" w:rsidRPr="003201BA" w:rsidRDefault="003201BA" w:rsidP="003201BA">
      <w:pPr>
        <w:spacing w:line="12" w:lineRule="exact"/>
        <w:ind w:right="-2"/>
        <w:rPr>
          <w:sz w:val="24"/>
          <w:szCs w:val="24"/>
        </w:rPr>
      </w:pPr>
    </w:p>
    <w:p w:rsidR="003201BA" w:rsidRPr="003201BA" w:rsidRDefault="003201BA" w:rsidP="003201BA">
      <w:pPr>
        <w:numPr>
          <w:ilvl w:val="0"/>
          <w:numId w:val="55"/>
        </w:numPr>
        <w:tabs>
          <w:tab w:val="left" w:pos="676"/>
        </w:tabs>
        <w:spacing w:line="232" w:lineRule="auto"/>
        <w:ind w:right="-2"/>
        <w:rPr>
          <w:sz w:val="24"/>
          <w:szCs w:val="24"/>
        </w:rPr>
      </w:pPr>
      <w:r w:rsidRPr="003201BA">
        <w:rPr>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3201BA" w:rsidRPr="003201BA" w:rsidRDefault="003201BA" w:rsidP="003201BA">
      <w:pPr>
        <w:spacing w:line="1" w:lineRule="exact"/>
        <w:ind w:right="-2"/>
        <w:rPr>
          <w:sz w:val="24"/>
          <w:szCs w:val="24"/>
        </w:rPr>
      </w:pPr>
    </w:p>
    <w:p w:rsidR="003201BA" w:rsidRPr="003201BA" w:rsidRDefault="003201BA" w:rsidP="003201BA">
      <w:pPr>
        <w:ind w:left="7" w:right="-2"/>
        <w:rPr>
          <w:sz w:val="24"/>
          <w:szCs w:val="24"/>
        </w:rPr>
      </w:pPr>
      <w:r w:rsidRPr="003201BA">
        <w:rPr>
          <w:sz w:val="24"/>
          <w:szCs w:val="24"/>
        </w:rPr>
        <w:t>_______________________________________________________________________</w:t>
      </w:r>
    </w:p>
    <w:p w:rsidR="003201BA" w:rsidRPr="003201BA" w:rsidRDefault="003201BA" w:rsidP="003201BA">
      <w:pPr>
        <w:spacing w:line="220" w:lineRule="auto"/>
        <w:ind w:left="7" w:right="-2"/>
      </w:pPr>
      <w:r w:rsidRPr="003201BA">
        <w:rPr>
          <w:sz w:val="24"/>
          <w:szCs w:val="24"/>
        </w:rPr>
        <w:t>_______________________________________________________________________</w:t>
      </w:r>
    </w:p>
    <w:p w:rsidR="003201BA" w:rsidRPr="003201BA" w:rsidRDefault="003201BA" w:rsidP="003201BA">
      <w:pPr>
        <w:spacing w:line="220" w:lineRule="auto"/>
        <w:ind w:right="-2"/>
        <w:jc w:val="center"/>
      </w:pPr>
      <w:r w:rsidRPr="003201BA">
        <w:rPr>
          <w:sz w:val="16"/>
          <w:szCs w:val="16"/>
        </w:rPr>
        <w:t>(с указанием наименований, номеров и дат их принятия)</w:t>
      </w:r>
    </w:p>
    <w:p w:rsidR="003201BA" w:rsidRPr="003201BA" w:rsidRDefault="003201BA" w:rsidP="003201BA">
      <w:pPr>
        <w:spacing w:line="139" w:lineRule="exact"/>
        <w:ind w:right="-2"/>
      </w:pPr>
    </w:p>
    <w:p w:rsidR="003201BA" w:rsidRPr="003201BA" w:rsidRDefault="003201BA" w:rsidP="003201BA">
      <w:pPr>
        <w:numPr>
          <w:ilvl w:val="0"/>
          <w:numId w:val="56"/>
        </w:numPr>
        <w:tabs>
          <w:tab w:val="left" w:pos="695"/>
        </w:tabs>
        <w:spacing w:line="232" w:lineRule="auto"/>
        <w:ind w:right="-2"/>
        <w:rPr>
          <w:sz w:val="24"/>
          <w:szCs w:val="24"/>
        </w:rPr>
      </w:pPr>
      <w:r w:rsidRPr="003201BA">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201BA" w:rsidRPr="003201BA" w:rsidRDefault="003201BA" w:rsidP="003201BA">
      <w:pPr>
        <w:spacing w:line="1" w:lineRule="exact"/>
        <w:ind w:right="-2"/>
        <w:rPr>
          <w:sz w:val="24"/>
          <w:szCs w:val="24"/>
        </w:rPr>
      </w:pPr>
    </w:p>
    <w:p w:rsidR="003201BA" w:rsidRPr="003201BA" w:rsidRDefault="003201BA" w:rsidP="003201BA">
      <w:pPr>
        <w:ind w:left="7" w:right="-2"/>
        <w:rPr>
          <w:sz w:val="24"/>
          <w:szCs w:val="24"/>
        </w:rPr>
      </w:pPr>
      <w:r w:rsidRPr="003201BA">
        <w:rPr>
          <w:sz w:val="24"/>
          <w:szCs w:val="24"/>
        </w:rPr>
        <w:t>___________________________________________________________________________________</w:t>
      </w:r>
    </w:p>
    <w:p w:rsidR="003201BA" w:rsidRPr="003201BA" w:rsidRDefault="003201BA" w:rsidP="003201BA">
      <w:pPr>
        <w:ind w:left="7" w:right="-2"/>
        <w:rPr>
          <w:sz w:val="24"/>
          <w:szCs w:val="24"/>
        </w:rPr>
      </w:pPr>
      <w:r w:rsidRPr="003201BA">
        <w:rPr>
          <w:sz w:val="24"/>
          <w:szCs w:val="24"/>
        </w:rPr>
        <w:t>___________________________________________________________________________________</w:t>
      </w:r>
    </w:p>
    <w:p w:rsidR="003201BA" w:rsidRPr="003201BA" w:rsidRDefault="003201BA" w:rsidP="003201BA">
      <w:pPr>
        <w:ind w:left="7" w:right="-2"/>
        <w:rPr>
          <w:sz w:val="24"/>
          <w:szCs w:val="24"/>
        </w:rPr>
      </w:pPr>
      <w:r w:rsidRPr="003201BA">
        <w:rPr>
          <w:sz w:val="24"/>
          <w:szCs w:val="24"/>
        </w:rPr>
        <w:t>_______________________________________________</w:t>
      </w:r>
    </w:p>
    <w:p w:rsidR="003201BA" w:rsidRPr="003201BA" w:rsidRDefault="003201BA" w:rsidP="003201BA">
      <w:pPr>
        <w:spacing w:line="200" w:lineRule="exact"/>
        <w:ind w:right="-2"/>
      </w:pPr>
    </w:p>
    <w:p w:rsidR="003201BA" w:rsidRPr="003201BA" w:rsidRDefault="003201BA" w:rsidP="003201BA">
      <w:pPr>
        <w:spacing w:line="352" w:lineRule="exact"/>
        <w:ind w:right="-2"/>
      </w:pPr>
    </w:p>
    <w:p w:rsidR="003201BA" w:rsidRPr="003201BA" w:rsidRDefault="003201BA" w:rsidP="003201BA">
      <w:pPr>
        <w:ind w:right="-2"/>
      </w:pPr>
      <w:r w:rsidRPr="003201BA">
        <w:rPr>
          <w:sz w:val="24"/>
          <w:szCs w:val="24"/>
        </w:rPr>
        <w:t xml:space="preserve">Глава </w:t>
      </w:r>
      <w:proofErr w:type="spellStart"/>
      <w:r w:rsidR="00505EFE">
        <w:rPr>
          <w:sz w:val="24"/>
          <w:szCs w:val="24"/>
        </w:rPr>
        <w:t>Маукского</w:t>
      </w:r>
      <w:proofErr w:type="spellEnd"/>
      <w:r w:rsidRPr="003201BA">
        <w:rPr>
          <w:sz w:val="24"/>
          <w:szCs w:val="24"/>
        </w:rPr>
        <w:t xml:space="preserve"> сельского поселения                                                ___________</w:t>
      </w:r>
    </w:p>
    <w:p w:rsidR="003201BA" w:rsidRPr="003201BA" w:rsidRDefault="003201BA" w:rsidP="003201BA">
      <w:pPr>
        <w:sectPr w:rsidR="003201BA" w:rsidRPr="003201BA">
          <w:pgSz w:w="11900" w:h="16838"/>
          <w:pgMar w:top="571" w:right="701" w:bottom="1440" w:left="1133" w:header="0" w:footer="0" w:gutter="0"/>
          <w:cols w:space="720"/>
        </w:sectPr>
      </w:pPr>
    </w:p>
    <w:p w:rsidR="003201BA" w:rsidRPr="003201BA" w:rsidRDefault="003201BA" w:rsidP="003201BA">
      <w:pPr>
        <w:jc w:val="right"/>
        <w:rPr>
          <w:sz w:val="22"/>
          <w:szCs w:val="22"/>
        </w:rPr>
      </w:pPr>
      <w:r w:rsidRPr="003201BA">
        <w:lastRenderedPageBreak/>
        <w:t>Приложение 5</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971E6C" w:rsidRPr="003201BA" w:rsidRDefault="00971E6C" w:rsidP="00971E6C">
      <w:pPr>
        <w:jc w:val="right"/>
      </w:pPr>
      <w:r w:rsidRPr="003201BA">
        <w:t xml:space="preserve">муниципального контроля  </w:t>
      </w:r>
      <w:r>
        <w:t>в сфере благоустройства</w:t>
      </w:r>
    </w:p>
    <w:p w:rsidR="00971E6C" w:rsidRPr="003201BA" w:rsidRDefault="00971E6C" w:rsidP="00971E6C">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p w:rsidR="003201BA" w:rsidRPr="003201BA" w:rsidRDefault="003201BA" w:rsidP="003201BA">
      <w:pPr>
        <w:spacing w:line="327" w:lineRule="exact"/>
      </w:pPr>
    </w:p>
    <w:p w:rsidR="003201BA" w:rsidRPr="003201BA" w:rsidRDefault="003201BA" w:rsidP="003201BA">
      <w:pPr>
        <w:jc w:val="center"/>
      </w:pPr>
      <w:r w:rsidRPr="003201BA">
        <w:rPr>
          <w:b/>
          <w:bCs/>
          <w:sz w:val="28"/>
          <w:szCs w:val="28"/>
        </w:rPr>
        <w:t>АКТ ПРОВЕРКИ</w:t>
      </w:r>
    </w:p>
    <w:p w:rsidR="003201BA" w:rsidRPr="003201BA" w:rsidRDefault="003201BA" w:rsidP="003201BA">
      <w:pPr>
        <w:spacing w:line="232" w:lineRule="auto"/>
        <w:jc w:val="center"/>
      </w:pPr>
      <w:r w:rsidRPr="003201BA">
        <w:rPr>
          <w:sz w:val="26"/>
          <w:szCs w:val="26"/>
        </w:rPr>
        <w:t xml:space="preserve">  юридического лица,</w:t>
      </w:r>
    </w:p>
    <w:p w:rsidR="003201BA" w:rsidRPr="003201BA" w:rsidRDefault="003201BA" w:rsidP="003201BA">
      <w:pPr>
        <w:spacing w:line="237" w:lineRule="auto"/>
        <w:jc w:val="center"/>
      </w:pPr>
      <w:r w:rsidRPr="003201BA">
        <w:rPr>
          <w:sz w:val="26"/>
          <w:szCs w:val="26"/>
        </w:rPr>
        <w:t>индивидуального предпринимателя</w:t>
      </w:r>
    </w:p>
    <w:p w:rsidR="003201BA" w:rsidRPr="003201BA" w:rsidRDefault="003201BA" w:rsidP="003201BA">
      <w:pPr>
        <w:spacing w:line="4" w:lineRule="exact"/>
      </w:pPr>
    </w:p>
    <w:p w:rsidR="003201BA" w:rsidRPr="003201BA" w:rsidRDefault="003201BA" w:rsidP="003201BA">
      <w:pPr>
        <w:jc w:val="center"/>
      </w:pPr>
      <w:r w:rsidRPr="003201BA">
        <w:rPr>
          <w:sz w:val="28"/>
          <w:szCs w:val="28"/>
        </w:rPr>
        <w:t>№ __________</w:t>
      </w:r>
    </w:p>
    <w:p w:rsidR="003201BA" w:rsidRPr="003201BA" w:rsidRDefault="003201BA" w:rsidP="003201BA">
      <w:pPr>
        <w:spacing w:line="300" w:lineRule="exact"/>
      </w:pPr>
    </w:p>
    <w:p w:rsidR="003201BA" w:rsidRPr="003201BA" w:rsidRDefault="003201BA" w:rsidP="003201BA">
      <w:r w:rsidRPr="003201BA">
        <w:rPr>
          <w:sz w:val="24"/>
          <w:szCs w:val="24"/>
        </w:rPr>
        <w:t xml:space="preserve">По адресу/адресам: </w:t>
      </w:r>
      <w:r w:rsidRPr="003201BA">
        <w:rPr>
          <w:sz w:val="28"/>
          <w:szCs w:val="28"/>
        </w:rPr>
        <w:t>_____________________________________________________</w:t>
      </w:r>
    </w:p>
    <w:p w:rsidR="003201BA" w:rsidRPr="003201BA" w:rsidRDefault="003201BA" w:rsidP="003201BA">
      <w:pPr>
        <w:spacing w:line="220" w:lineRule="auto"/>
        <w:jc w:val="center"/>
      </w:pPr>
      <w:r w:rsidRPr="003201BA">
        <w:rPr>
          <w:sz w:val="18"/>
          <w:szCs w:val="18"/>
        </w:rPr>
        <w:t>(место проведения проверки)</w:t>
      </w:r>
    </w:p>
    <w:p w:rsidR="003201BA" w:rsidRPr="003201BA" w:rsidRDefault="003201BA" w:rsidP="003201BA">
      <w:pPr>
        <w:spacing w:line="151" w:lineRule="exact"/>
      </w:pPr>
    </w:p>
    <w:p w:rsidR="003201BA" w:rsidRPr="003201BA" w:rsidRDefault="003201BA" w:rsidP="003201BA">
      <w:r w:rsidRPr="003201BA">
        <w:rPr>
          <w:sz w:val="24"/>
          <w:szCs w:val="24"/>
        </w:rPr>
        <w:t>На основании: _________________________________________________________</w:t>
      </w:r>
    </w:p>
    <w:p w:rsidR="003201BA" w:rsidRPr="003201BA" w:rsidRDefault="003201BA" w:rsidP="003201BA">
      <w:pPr>
        <w:spacing w:line="225" w:lineRule="auto"/>
        <w:ind w:right="260"/>
        <w:jc w:val="center"/>
      </w:pPr>
      <w:r w:rsidRPr="003201BA">
        <w:rPr>
          <w:sz w:val="28"/>
          <w:szCs w:val="28"/>
        </w:rPr>
        <w:t>______________________________________________________________________</w:t>
      </w:r>
    </w:p>
    <w:p w:rsidR="003201BA" w:rsidRPr="003201BA" w:rsidRDefault="003201BA" w:rsidP="003201BA">
      <w:pPr>
        <w:spacing w:line="220" w:lineRule="auto"/>
        <w:jc w:val="center"/>
      </w:pPr>
      <w:r w:rsidRPr="003201BA">
        <w:rPr>
          <w:sz w:val="18"/>
          <w:szCs w:val="18"/>
        </w:rPr>
        <w:t>(вид документа с указанием реквизитов (номер, дата)</w:t>
      </w:r>
    </w:p>
    <w:p w:rsidR="003201BA" w:rsidRPr="003201BA" w:rsidRDefault="003201BA" w:rsidP="003201BA">
      <w:pPr>
        <w:spacing w:line="150" w:lineRule="exact"/>
      </w:pPr>
    </w:p>
    <w:p w:rsidR="003201BA" w:rsidRPr="003201BA" w:rsidRDefault="003201BA" w:rsidP="003201BA">
      <w:r w:rsidRPr="003201BA">
        <w:rPr>
          <w:sz w:val="24"/>
          <w:szCs w:val="24"/>
        </w:rPr>
        <w:t>была проведена _______________________________ проверка в отношении:</w:t>
      </w:r>
    </w:p>
    <w:p w:rsidR="003201BA" w:rsidRPr="003201BA" w:rsidRDefault="003201BA" w:rsidP="003201BA">
      <w:pPr>
        <w:spacing w:line="2" w:lineRule="exact"/>
      </w:pPr>
    </w:p>
    <w:p w:rsidR="003201BA" w:rsidRPr="003201BA" w:rsidRDefault="003201BA" w:rsidP="003201BA">
      <w:pPr>
        <w:jc w:val="center"/>
      </w:pPr>
      <w:r w:rsidRPr="003201BA">
        <w:t>(плановая/внеплановая,  документарная/выездная)</w:t>
      </w:r>
    </w:p>
    <w:p w:rsidR="003201BA" w:rsidRPr="003201BA" w:rsidRDefault="003201BA" w:rsidP="003201BA">
      <w:pPr>
        <w:spacing w:line="223" w:lineRule="auto"/>
      </w:pPr>
      <w:r w:rsidRPr="003201BA">
        <w:rPr>
          <w:sz w:val="28"/>
          <w:szCs w:val="28"/>
        </w:rPr>
        <w:t>_______________________________________________________________________</w:t>
      </w:r>
    </w:p>
    <w:p w:rsidR="003201BA" w:rsidRPr="003201BA" w:rsidRDefault="003201BA" w:rsidP="003201BA">
      <w:pPr>
        <w:spacing w:line="220" w:lineRule="auto"/>
        <w:ind w:left="260"/>
      </w:pPr>
      <w:r w:rsidRPr="003201BA">
        <w:rPr>
          <w:sz w:val="18"/>
          <w:szCs w:val="18"/>
        </w:rPr>
        <w:t>(наименование юридического лица, фамилия, имя, отчество (последнее - при наличии) индивидуального предпринимателя)</w:t>
      </w:r>
    </w:p>
    <w:p w:rsidR="003201BA" w:rsidRPr="003201BA" w:rsidRDefault="003201BA" w:rsidP="003201BA">
      <w:pPr>
        <w:spacing w:line="149" w:lineRule="exact"/>
      </w:pPr>
    </w:p>
    <w:p w:rsidR="003201BA" w:rsidRPr="003201BA" w:rsidRDefault="003201BA" w:rsidP="003201BA">
      <w:r w:rsidRPr="003201BA">
        <w:rPr>
          <w:sz w:val="24"/>
          <w:szCs w:val="24"/>
        </w:rPr>
        <w:t>Дата и время проведения проверки:</w:t>
      </w:r>
    </w:p>
    <w:p w:rsidR="003201BA" w:rsidRPr="003201BA" w:rsidRDefault="003201BA" w:rsidP="003201BA">
      <w:r w:rsidRPr="003201BA">
        <w:rPr>
          <w:sz w:val="24"/>
          <w:szCs w:val="24"/>
        </w:rPr>
        <w:t>"__" ___ 20__ г. с __ час. __ мин. до __ час. __ мин. Продолжительность ___</w:t>
      </w:r>
    </w:p>
    <w:p w:rsidR="003201BA" w:rsidRPr="003201BA" w:rsidRDefault="003201BA" w:rsidP="003201BA">
      <w:r w:rsidRPr="003201BA">
        <w:rPr>
          <w:sz w:val="24"/>
          <w:szCs w:val="24"/>
        </w:rPr>
        <w:t>"__" ___ 20__ г. с __ час. __ мин. до __ час. __ мин. Продолжительность ___</w:t>
      </w:r>
    </w:p>
    <w:p w:rsidR="003201BA" w:rsidRPr="003201BA" w:rsidRDefault="003201BA" w:rsidP="003201BA">
      <w:pPr>
        <w:spacing w:line="13" w:lineRule="exact"/>
      </w:pPr>
    </w:p>
    <w:p w:rsidR="003201BA" w:rsidRPr="003201BA" w:rsidRDefault="003201BA" w:rsidP="003201BA">
      <w:pPr>
        <w:spacing w:line="235" w:lineRule="auto"/>
        <w:jc w:val="center"/>
      </w:pPr>
      <w:r w:rsidRPr="003201BA">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201BA" w:rsidRPr="003201BA" w:rsidRDefault="003201BA" w:rsidP="003201BA">
      <w:pPr>
        <w:spacing w:line="210" w:lineRule="exact"/>
      </w:pPr>
    </w:p>
    <w:p w:rsidR="003201BA" w:rsidRPr="003201BA" w:rsidRDefault="003201BA" w:rsidP="003201BA">
      <w:r w:rsidRPr="003201BA">
        <w:rPr>
          <w:sz w:val="24"/>
          <w:szCs w:val="24"/>
        </w:rPr>
        <w:t>Общая продолжительность проверки: _____________________________________</w:t>
      </w:r>
    </w:p>
    <w:p w:rsidR="003201BA" w:rsidRPr="003201BA" w:rsidRDefault="003201BA" w:rsidP="003201BA">
      <w:pPr>
        <w:spacing w:line="220" w:lineRule="auto"/>
        <w:ind w:left="5800"/>
      </w:pPr>
      <w:r w:rsidRPr="003201BA">
        <w:rPr>
          <w:sz w:val="18"/>
          <w:szCs w:val="18"/>
        </w:rPr>
        <w:t>(рабочих дней/часов)</w:t>
      </w:r>
    </w:p>
    <w:p w:rsidR="003201BA" w:rsidRPr="003201BA" w:rsidRDefault="003201BA" w:rsidP="003201BA">
      <w:pPr>
        <w:spacing w:line="149" w:lineRule="exact"/>
      </w:pPr>
    </w:p>
    <w:p w:rsidR="003201BA" w:rsidRPr="003201BA" w:rsidRDefault="003201BA" w:rsidP="003201BA">
      <w:pPr>
        <w:jc w:val="center"/>
      </w:pPr>
      <w:r w:rsidRPr="003201BA">
        <w:rPr>
          <w:sz w:val="24"/>
          <w:szCs w:val="24"/>
        </w:rPr>
        <w:t>Акт составлен:</w:t>
      </w:r>
    </w:p>
    <w:p w:rsidR="003201BA" w:rsidRPr="003201BA" w:rsidRDefault="003201BA" w:rsidP="003201BA">
      <w:pPr>
        <w:spacing w:line="3" w:lineRule="exact"/>
      </w:pPr>
    </w:p>
    <w:p w:rsidR="003201BA" w:rsidRPr="003201BA" w:rsidRDefault="003201BA" w:rsidP="003201BA">
      <w:r w:rsidRPr="003201BA">
        <w:rPr>
          <w:sz w:val="28"/>
          <w:szCs w:val="28"/>
        </w:rPr>
        <w:t>______________________________________________________________________</w:t>
      </w:r>
    </w:p>
    <w:p w:rsidR="003201BA" w:rsidRPr="003201BA" w:rsidRDefault="003201BA" w:rsidP="003201BA">
      <w:pPr>
        <w:spacing w:line="223" w:lineRule="auto"/>
      </w:pPr>
      <w:r w:rsidRPr="003201BA">
        <w:rPr>
          <w:sz w:val="28"/>
          <w:szCs w:val="28"/>
        </w:rPr>
        <w:t>______________________________________________________________________</w:t>
      </w:r>
    </w:p>
    <w:p w:rsidR="003201BA" w:rsidRPr="003201BA" w:rsidRDefault="003201BA" w:rsidP="003201BA">
      <w:pPr>
        <w:spacing w:line="220" w:lineRule="auto"/>
        <w:ind w:left="3100"/>
      </w:pPr>
      <w:r w:rsidRPr="003201BA">
        <w:rPr>
          <w:sz w:val="18"/>
          <w:szCs w:val="18"/>
        </w:rPr>
        <w:t>(наименование органа муниципального контроля)</w:t>
      </w:r>
    </w:p>
    <w:p w:rsidR="003201BA" w:rsidRPr="003201BA" w:rsidRDefault="003201BA" w:rsidP="003201BA">
      <w:pPr>
        <w:spacing w:line="150" w:lineRule="exact"/>
      </w:pPr>
    </w:p>
    <w:p w:rsidR="003201BA" w:rsidRPr="003201BA" w:rsidRDefault="003201BA" w:rsidP="003201BA">
      <w:r w:rsidRPr="003201BA">
        <w:rPr>
          <w:sz w:val="24"/>
          <w:szCs w:val="24"/>
        </w:rPr>
        <w:t>С копией постановления о проведении проверки ознакомлен(ы):</w:t>
      </w:r>
    </w:p>
    <w:p w:rsidR="003201BA" w:rsidRPr="003201BA" w:rsidRDefault="003201BA" w:rsidP="003201BA">
      <w:pPr>
        <w:spacing w:line="2" w:lineRule="exact"/>
      </w:pPr>
    </w:p>
    <w:p w:rsidR="003201BA" w:rsidRPr="003201BA" w:rsidRDefault="003201BA" w:rsidP="003201BA">
      <w:pPr>
        <w:jc w:val="center"/>
      </w:pPr>
      <w:r w:rsidRPr="003201BA">
        <w:t>(заполняется при проведении выездной проверки)</w:t>
      </w:r>
    </w:p>
    <w:p w:rsidR="003201BA" w:rsidRPr="003201BA" w:rsidRDefault="003201BA" w:rsidP="003201BA">
      <w:pPr>
        <w:spacing w:line="223" w:lineRule="auto"/>
        <w:ind w:right="260"/>
        <w:jc w:val="center"/>
      </w:pPr>
      <w:r w:rsidRPr="003201BA">
        <w:rPr>
          <w:sz w:val="28"/>
          <w:szCs w:val="28"/>
        </w:rPr>
        <w:t>______________________________________________________________________</w:t>
      </w:r>
    </w:p>
    <w:p w:rsidR="003201BA" w:rsidRPr="003201BA" w:rsidRDefault="003201BA" w:rsidP="003201BA">
      <w:pPr>
        <w:spacing w:line="220" w:lineRule="auto"/>
        <w:jc w:val="center"/>
      </w:pPr>
      <w:r w:rsidRPr="003201BA">
        <w:rPr>
          <w:sz w:val="18"/>
          <w:szCs w:val="18"/>
        </w:rPr>
        <w:t>(фамилии, инициалы, подпись, дата, время)</w:t>
      </w:r>
    </w:p>
    <w:p w:rsidR="003201BA" w:rsidRPr="003201BA" w:rsidRDefault="003201BA" w:rsidP="003201BA">
      <w:pPr>
        <w:spacing w:line="149" w:lineRule="exact"/>
      </w:pPr>
    </w:p>
    <w:p w:rsidR="003201BA" w:rsidRPr="003201BA" w:rsidRDefault="003201BA" w:rsidP="003201BA">
      <w:r w:rsidRPr="003201BA">
        <w:rPr>
          <w:sz w:val="24"/>
          <w:szCs w:val="24"/>
        </w:rPr>
        <w:t>Дата и номер решения прокурора (его заместителя) о согласовании  проведения проверки:</w:t>
      </w:r>
    </w:p>
    <w:p w:rsidR="003201BA" w:rsidRPr="003201BA" w:rsidRDefault="003201BA" w:rsidP="003201BA">
      <w:pPr>
        <w:spacing w:line="225" w:lineRule="auto"/>
      </w:pPr>
      <w:r w:rsidRPr="003201BA">
        <w:rPr>
          <w:sz w:val="28"/>
          <w:szCs w:val="28"/>
        </w:rPr>
        <w:t>____________________________________________________________</w:t>
      </w:r>
    </w:p>
    <w:p w:rsidR="003201BA" w:rsidRPr="003201BA" w:rsidRDefault="003201BA" w:rsidP="003201BA">
      <w:pPr>
        <w:spacing w:line="220" w:lineRule="auto"/>
        <w:jc w:val="center"/>
      </w:pPr>
      <w:r w:rsidRPr="003201BA">
        <w:rPr>
          <w:sz w:val="18"/>
          <w:szCs w:val="18"/>
        </w:rPr>
        <w:t>(заполняется в случае необходимости согласования проверки с органами прокуратуры)</w:t>
      </w:r>
    </w:p>
    <w:p w:rsidR="003201BA" w:rsidRPr="003201BA" w:rsidRDefault="003201BA" w:rsidP="003201BA">
      <w:pPr>
        <w:spacing w:line="165" w:lineRule="exact"/>
      </w:pPr>
    </w:p>
    <w:p w:rsidR="003201BA" w:rsidRPr="003201BA" w:rsidRDefault="003201BA" w:rsidP="003201BA">
      <w:pPr>
        <w:spacing w:line="237" w:lineRule="auto"/>
        <w:ind w:right="120"/>
      </w:pPr>
      <w:r w:rsidRPr="003201BA">
        <w:rPr>
          <w:sz w:val="23"/>
          <w:szCs w:val="23"/>
        </w:rPr>
        <w:t>Лицо(а), проводившее проверку</w:t>
      </w:r>
      <w:r w:rsidRPr="003201BA">
        <w:rPr>
          <w:sz w:val="27"/>
          <w:szCs w:val="27"/>
        </w:rPr>
        <w:t>: __________________________________________</w:t>
      </w:r>
      <w:r w:rsidRPr="003201BA">
        <w:rPr>
          <w:sz w:val="23"/>
          <w:szCs w:val="23"/>
        </w:rPr>
        <w:t xml:space="preserve"> </w:t>
      </w:r>
      <w:r w:rsidRPr="003201BA">
        <w:rPr>
          <w:sz w:val="27"/>
          <w:szCs w:val="27"/>
        </w:rPr>
        <w:t>_______________________________________________________________________ _______________________________________________________________________</w:t>
      </w:r>
    </w:p>
    <w:p w:rsidR="003201BA" w:rsidRPr="003201BA" w:rsidRDefault="003201BA" w:rsidP="003201BA">
      <w:pPr>
        <w:spacing w:line="3" w:lineRule="exact"/>
      </w:pPr>
    </w:p>
    <w:p w:rsidR="003201BA" w:rsidRPr="003201BA" w:rsidRDefault="003201BA" w:rsidP="003201BA">
      <w:pPr>
        <w:spacing w:line="352" w:lineRule="auto"/>
        <w:ind w:right="20"/>
        <w:jc w:val="center"/>
      </w:pPr>
      <w:r w:rsidRPr="003201BA">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201BA" w:rsidRPr="003201BA" w:rsidRDefault="003201BA" w:rsidP="003201BA">
      <w:pPr>
        <w:spacing w:line="42" w:lineRule="exact"/>
      </w:pPr>
    </w:p>
    <w:p w:rsidR="003201BA" w:rsidRPr="003201BA" w:rsidRDefault="003201BA" w:rsidP="003201BA">
      <w:r w:rsidRPr="003201BA">
        <w:rPr>
          <w:sz w:val="24"/>
          <w:szCs w:val="24"/>
        </w:rPr>
        <w:t>При проведении проверки присутствовали</w:t>
      </w:r>
      <w:r w:rsidRPr="003201BA">
        <w:rPr>
          <w:sz w:val="28"/>
          <w:szCs w:val="28"/>
        </w:rPr>
        <w:t>: __________________________________</w:t>
      </w:r>
    </w:p>
    <w:p w:rsidR="003201BA" w:rsidRPr="003201BA" w:rsidRDefault="003201BA" w:rsidP="003201BA">
      <w:pPr>
        <w:spacing w:line="220" w:lineRule="auto"/>
      </w:pPr>
      <w:r w:rsidRPr="003201BA">
        <w:rPr>
          <w:sz w:val="28"/>
          <w:szCs w:val="28"/>
        </w:rPr>
        <w:t>_______________________________________________________________________</w:t>
      </w:r>
    </w:p>
    <w:p w:rsidR="003201BA" w:rsidRPr="003201BA" w:rsidRDefault="003201BA" w:rsidP="003201BA">
      <w:pPr>
        <w:spacing w:line="1" w:lineRule="exact"/>
      </w:pPr>
    </w:p>
    <w:p w:rsidR="003201BA" w:rsidRPr="003201BA" w:rsidRDefault="003201BA" w:rsidP="003201BA">
      <w:pPr>
        <w:spacing w:line="340" w:lineRule="auto"/>
        <w:jc w:val="center"/>
      </w:pPr>
      <w:r w:rsidRPr="003201BA">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w:t>
      </w:r>
    </w:p>
    <w:p w:rsidR="003201BA" w:rsidRPr="003201BA" w:rsidRDefault="003201BA" w:rsidP="003201BA">
      <w:pPr>
        <w:sectPr w:rsidR="003201BA" w:rsidRPr="003201BA">
          <w:pgSz w:w="11900" w:h="16838"/>
          <w:pgMar w:top="838" w:right="704" w:bottom="630" w:left="1140" w:header="0" w:footer="0" w:gutter="0"/>
          <w:cols w:space="720"/>
        </w:sectPr>
      </w:pPr>
    </w:p>
    <w:p w:rsidR="003201BA" w:rsidRPr="003201BA" w:rsidRDefault="003201BA" w:rsidP="003201BA">
      <w:pPr>
        <w:spacing w:line="348" w:lineRule="auto"/>
        <w:ind w:right="13"/>
        <w:jc w:val="center"/>
      </w:pPr>
      <w:r w:rsidRPr="003201BA">
        <w:rPr>
          <w:sz w:val="16"/>
          <w:szCs w:val="16"/>
        </w:rPr>
        <w:lastRenderedPageBreak/>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201BA" w:rsidRPr="003201BA" w:rsidRDefault="003201BA" w:rsidP="003201BA">
      <w:pPr>
        <w:spacing w:line="42" w:lineRule="exact"/>
      </w:pPr>
    </w:p>
    <w:p w:rsidR="003201BA" w:rsidRPr="003201BA" w:rsidRDefault="003201BA" w:rsidP="003201BA">
      <w:pPr>
        <w:ind w:left="7"/>
      </w:pPr>
      <w:r w:rsidRPr="003201BA">
        <w:rPr>
          <w:sz w:val="24"/>
          <w:szCs w:val="24"/>
        </w:rPr>
        <w:t>В ходе проведения проверки:</w:t>
      </w:r>
    </w:p>
    <w:p w:rsidR="003201BA" w:rsidRPr="003201BA" w:rsidRDefault="003201BA" w:rsidP="003201BA">
      <w:pPr>
        <w:spacing w:line="12" w:lineRule="exact"/>
      </w:pPr>
    </w:p>
    <w:p w:rsidR="003201BA" w:rsidRPr="003201BA" w:rsidRDefault="003201BA" w:rsidP="003201BA">
      <w:pPr>
        <w:spacing w:line="235" w:lineRule="auto"/>
        <w:ind w:left="7"/>
      </w:pPr>
      <w:r w:rsidRPr="003201BA">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 ___________________________________________________________________________________</w:t>
      </w:r>
    </w:p>
    <w:p w:rsidR="003201BA" w:rsidRPr="003201BA" w:rsidRDefault="003201BA" w:rsidP="003201BA">
      <w:pPr>
        <w:spacing w:line="225" w:lineRule="auto"/>
        <w:ind w:left="7"/>
      </w:pPr>
      <w:r w:rsidRPr="003201BA">
        <w:rPr>
          <w:sz w:val="24"/>
          <w:szCs w:val="24"/>
        </w:rPr>
        <w:t>___________________________________________________________________________________</w:t>
      </w:r>
    </w:p>
    <w:p w:rsidR="003201BA" w:rsidRPr="003201BA" w:rsidRDefault="003201BA" w:rsidP="003201BA">
      <w:pPr>
        <w:spacing w:line="220" w:lineRule="auto"/>
        <w:ind w:right="-6"/>
        <w:jc w:val="center"/>
      </w:pPr>
      <w:r w:rsidRPr="003201BA">
        <w:rPr>
          <w:sz w:val="18"/>
          <w:szCs w:val="18"/>
        </w:rPr>
        <w:t>(с указанием характера нарушений; лиц, допустивших нарушения)</w:t>
      </w:r>
    </w:p>
    <w:p w:rsidR="003201BA" w:rsidRPr="003201BA" w:rsidRDefault="003201BA" w:rsidP="003201BA">
      <w:pPr>
        <w:spacing w:line="161" w:lineRule="exact"/>
      </w:pPr>
    </w:p>
    <w:p w:rsidR="003201BA" w:rsidRPr="003201BA" w:rsidRDefault="003201BA" w:rsidP="003201BA">
      <w:pPr>
        <w:spacing w:line="235" w:lineRule="auto"/>
        <w:ind w:left="7"/>
        <w:jc w:val="both"/>
      </w:pPr>
      <w:r w:rsidRPr="003201BA">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201BA" w:rsidRPr="003201BA" w:rsidRDefault="003201BA" w:rsidP="003201BA">
      <w:pPr>
        <w:spacing w:line="4" w:lineRule="exact"/>
      </w:pPr>
    </w:p>
    <w:p w:rsidR="003201BA" w:rsidRPr="003201BA" w:rsidRDefault="003201BA" w:rsidP="003201BA">
      <w:pPr>
        <w:ind w:left="7"/>
      </w:pPr>
      <w:r w:rsidRPr="003201BA">
        <w:rPr>
          <w:sz w:val="28"/>
          <w:szCs w:val="28"/>
        </w:rPr>
        <w:t>_______________________________________________________________________</w:t>
      </w:r>
    </w:p>
    <w:p w:rsidR="003201BA" w:rsidRPr="003201BA" w:rsidRDefault="003201BA" w:rsidP="003201BA">
      <w:pPr>
        <w:ind w:left="7"/>
      </w:pPr>
      <w:r w:rsidRPr="003201BA">
        <w:rPr>
          <w:sz w:val="28"/>
          <w:szCs w:val="28"/>
        </w:rPr>
        <w:t>_______________________________________________________________________</w:t>
      </w:r>
    </w:p>
    <w:p w:rsidR="003201BA" w:rsidRPr="003201BA" w:rsidRDefault="003201BA" w:rsidP="003201BA">
      <w:pPr>
        <w:spacing w:line="235" w:lineRule="auto"/>
        <w:ind w:left="7"/>
      </w:pPr>
      <w:r w:rsidRPr="003201BA">
        <w:rPr>
          <w:sz w:val="24"/>
          <w:szCs w:val="24"/>
        </w:rPr>
        <w:t>выявлены факты невыполнения предписаний органов муниципального контроля (с указанием</w:t>
      </w:r>
    </w:p>
    <w:p w:rsidR="003201BA" w:rsidRPr="003201BA" w:rsidRDefault="003201BA" w:rsidP="003201BA">
      <w:pPr>
        <w:spacing w:line="16" w:lineRule="exact"/>
      </w:pPr>
    </w:p>
    <w:p w:rsidR="003201BA" w:rsidRPr="003201BA" w:rsidRDefault="003201BA" w:rsidP="003201BA">
      <w:pPr>
        <w:spacing w:line="247" w:lineRule="auto"/>
        <w:ind w:left="7" w:right="120"/>
      </w:pPr>
      <w:r w:rsidRPr="003201BA">
        <w:rPr>
          <w:sz w:val="23"/>
          <w:szCs w:val="23"/>
        </w:rPr>
        <w:t>реквизитов выданных предписаний</w:t>
      </w:r>
      <w:r w:rsidRPr="003201BA">
        <w:rPr>
          <w:sz w:val="27"/>
          <w:szCs w:val="27"/>
        </w:rPr>
        <w:t>):_______________________________</w:t>
      </w:r>
      <w:r w:rsidRPr="003201BA">
        <w:rPr>
          <w:sz w:val="23"/>
          <w:szCs w:val="23"/>
        </w:rPr>
        <w:t xml:space="preserve"> </w:t>
      </w:r>
      <w:r w:rsidRPr="003201BA">
        <w:rPr>
          <w:sz w:val="27"/>
          <w:szCs w:val="27"/>
        </w:rPr>
        <w:t xml:space="preserve">_______________________________________________________________________ </w:t>
      </w:r>
      <w:r w:rsidRPr="003201BA">
        <w:rPr>
          <w:sz w:val="23"/>
          <w:szCs w:val="23"/>
        </w:rPr>
        <w:t xml:space="preserve">нарушений не выявлено </w:t>
      </w:r>
      <w:r w:rsidRPr="003201BA">
        <w:rPr>
          <w:sz w:val="27"/>
          <w:szCs w:val="27"/>
        </w:rPr>
        <w:t>__________________________________________________</w:t>
      </w:r>
      <w:r w:rsidRPr="003201BA">
        <w:rPr>
          <w:sz w:val="23"/>
          <w:szCs w:val="23"/>
        </w:rPr>
        <w:t xml:space="preserve"> </w:t>
      </w:r>
      <w:r w:rsidRPr="003201BA">
        <w:rPr>
          <w:sz w:val="27"/>
          <w:szCs w:val="27"/>
        </w:rPr>
        <w:t>_______________________________________________________________________</w:t>
      </w:r>
    </w:p>
    <w:p w:rsidR="003201BA" w:rsidRPr="003201BA" w:rsidRDefault="003201BA" w:rsidP="003201BA">
      <w:pPr>
        <w:spacing w:line="2" w:lineRule="exact"/>
      </w:pPr>
    </w:p>
    <w:p w:rsidR="003201BA" w:rsidRPr="003201BA" w:rsidRDefault="003201BA" w:rsidP="003201BA">
      <w:pPr>
        <w:spacing w:line="235" w:lineRule="auto"/>
        <w:ind w:left="7" w:right="800"/>
      </w:pPr>
      <w:r w:rsidRPr="003201BA">
        <w:rPr>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3201BA" w:rsidRPr="003201BA" w:rsidRDefault="003201BA" w:rsidP="003201BA">
      <w:pPr>
        <w:tabs>
          <w:tab w:val="left" w:pos="4086"/>
        </w:tabs>
        <w:spacing w:line="223" w:lineRule="auto"/>
        <w:ind w:left="7"/>
      </w:pPr>
      <w:r w:rsidRPr="003201BA">
        <w:rPr>
          <w:sz w:val="28"/>
          <w:szCs w:val="28"/>
        </w:rPr>
        <w:t>________________________</w:t>
      </w:r>
      <w:r w:rsidRPr="003201BA">
        <w:tab/>
      </w:r>
      <w:r w:rsidRPr="003201BA">
        <w:rPr>
          <w:sz w:val="28"/>
          <w:szCs w:val="28"/>
        </w:rPr>
        <w:t>___________________________________</w:t>
      </w:r>
    </w:p>
    <w:p w:rsidR="003201BA" w:rsidRPr="003201BA" w:rsidRDefault="003201BA" w:rsidP="003201BA">
      <w:pPr>
        <w:tabs>
          <w:tab w:val="left" w:pos="4086"/>
          <w:tab w:val="left" w:pos="7106"/>
        </w:tabs>
        <w:spacing w:line="220" w:lineRule="auto"/>
        <w:ind w:left="47"/>
      </w:pPr>
      <w:r w:rsidRPr="003201BA">
        <w:rPr>
          <w:sz w:val="16"/>
          <w:szCs w:val="16"/>
        </w:rPr>
        <w:t>(подпись проверяющего)</w:t>
      </w:r>
      <w:r w:rsidRPr="003201BA">
        <w:tab/>
      </w:r>
      <w:r w:rsidRPr="003201BA">
        <w:rPr>
          <w:sz w:val="16"/>
          <w:szCs w:val="16"/>
        </w:rPr>
        <w:t>(подпись уполномоченного представителя</w:t>
      </w:r>
      <w:r w:rsidRPr="003201BA">
        <w:tab/>
      </w:r>
      <w:r w:rsidRPr="003201BA">
        <w:rPr>
          <w:sz w:val="16"/>
          <w:szCs w:val="16"/>
        </w:rPr>
        <w:t>юридического лица, индивидуального</w:t>
      </w:r>
    </w:p>
    <w:p w:rsidR="003201BA" w:rsidRPr="003201BA" w:rsidRDefault="003201BA" w:rsidP="003201BA">
      <w:pPr>
        <w:spacing w:line="92" w:lineRule="exact"/>
      </w:pPr>
    </w:p>
    <w:p w:rsidR="003201BA" w:rsidRPr="003201BA" w:rsidRDefault="003201BA" w:rsidP="003201BA">
      <w:pPr>
        <w:tabs>
          <w:tab w:val="left" w:pos="5866"/>
        </w:tabs>
        <w:ind w:left="4487"/>
      </w:pPr>
      <w:r w:rsidRPr="003201BA">
        <w:rPr>
          <w:sz w:val="16"/>
          <w:szCs w:val="16"/>
        </w:rPr>
        <w:t>предпринимателя,</w:t>
      </w:r>
      <w:r w:rsidRPr="003201BA">
        <w:rPr>
          <w:sz w:val="16"/>
          <w:szCs w:val="16"/>
        </w:rPr>
        <w:tab/>
        <w:t>его уполномоченного представителя)</w:t>
      </w:r>
    </w:p>
    <w:p w:rsidR="003201BA" w:rsidRPr="003201BA" w:rsidRDefault="003201BA" w:rsidP="003201BA">
      <w:pPr>
        <w:spacing w:line="139" w:lineRule="exact"/>
      </w:pPr>
    </w:p>
    <w:p w:rsidR="003201BA" w:rsidRPr="003201BA" w:rsidRDefault="003201BA" w:rsidP="003201BA">
      <w:pPr>
        <w:spacing w:line="235" w:lineRule="auto"/>
        <w:ind w:left="7" w:right="380"/>
      </w:pPr>
      <w:r w:rsidRPr="003201BA">
        <w:rPr>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201BA" w:rsidRPr="003201BA" w:rsidRDefault="003201BA" w:rsidP="003201BA">
      <w:pPr>
        <w:tabs>
          <w:tab w:val="left" w:pos="3826"/>
        </w:tabs>
        <w:spacing w:line="223" w:lineRule="auto"/>
        <w:ind w:left="7"/>
      </w:pPr>
      <w:r w:rsidRPr="003201BA">
        <w:rPr>
          <w:sz w:val="28"/>
          <w:szCs w:val="28"/>
        </w:rPr>
        <w:t>________________________</w:t>
      </w:r>
      <w:r w:rsidRPr="003201BA">
        <w:tab/>
      </w:r>
      <w:r w:rsidRPr="003201BA">
        <w:rPr>
          <w:sz w:val="28"/>
          <w:szCs w:val="28"/>
        </w:rPr>
        <w:t>___________________________________</w:t>
      </w:r>
    </w:p>
    <w:p w:rsidR="003201BA" w:rsidRPr="003201BA" w:rsidRDefault="003201BA" w:rsidP="003201BA">
      <w:pPr>
        <w:tabs>
          <w:tab w:val="left" w:pos="2986"/>
          <w:tab w:val="left" w:pos="6026"/>
        </w:tabs>
        <w:spacing w:line="220" w:lineRule="auto"/>
        <w:ind w:left="47"/>
      </w:pPr>
      <w:r w:rsidRPr="003201BA">
        <w:rPr>
          <w:sz w:val="16"/>
          <w:szCs w:val="16"/>
        </w:rPr>
        <w:t>(подпись проверяющего)</w:t>
      </w:r>
      <w:r w:rsidRPr="003201BA">
        <w:tab/>
      </w:r>
      <w:r w:rsidRPr="003201BA">
        <w:rPr>
          <w:sz w:val="16"/>
          <w:szCs w:val="16"/>
        </w:rPr>
        <w:t>(подпись уполномоченного представителя</w:t>
      </w:r>
      <w:r w:rsidRPr="003201BA">
        <w:tab/>
      </w:r>
      <w:r w:rsidRPr="003201BA">
        <w:rPr>
          <w:sz w:val="16"/>
          <w:szCs w:val="16"/>
        </w:rPr>
        <w:t>юридического лица, индивидуального</w:t>
      </w:r>
    </w:p>
    <w:p w:rsidR="003201BA" w:rsidRPr="003201BA" w:rsidRDefault="003201BA" w:rsidP="003201BA">
      <w:pPr>
        <w:spacing w:line="92" w:lineRule="exact"/>
      </w:pPr>
    </w:p>
    <w:p w:rsidR="003201BA" w:rsidRPr="003201BA" w:rsidRDefault="003201BA" w:rsidP="003201BA">
      <w:pPr>
        <w:tabs>
          <w:tab w:val="left" w:pos="5866"/>
        </w:tabs>
        <w:ind w:left="4487"/>
      </w:pPr>
      <w:r w:rsidRPr="003201BA">
        <w:rPr>
          <w:sz w:val="16"/>
          <w:szCs w:val="16"/>
        </w:rPr>
        <w:t>предпринимателя,</w:t>
      </w:r>
      <w:r w:rsidRPr="003201BA">
        <w:rPr>
          <w:sz w:val="16"/>
          <w:szCs w:val="16"/>
        </w:rPr>
        <w:tab/>
        <w:t>его уполномоченного представителя)</w:t>
      </w:r>
    </w:p>
    <w:p w:rsidR="003201BA" w:rsidRPr="003201BA" w:rsidRDefault="003201BA" w:rsidP="003201BA">
      <w:pPr>
        <w:spacing w:line="244" w:lineRule="auto"/>
        <w:ind w:left="7" w:right="120"/>
      </w:pPr>
      <w:r w:rsidRPr="003201BA">
        <w:rPr>
          <w:sz w:val="23"/>
          <w:szCs w:val="23"/>
        </w:rPr>
        <w:t>Прилагаемые к акту документы</w:t>
      </w:r>
      <w:r w:rsidRPr="003201BA">
        <w:rPr>
          <w:sz w:val="27"/>
          <w:szCs w:val="27"/>
        </w:rPr>
        <w:t>: ___________________________________________</w:t>
      </w:r>
      <w:r w:rsidRPr="003201BA">
        <w:rPr>
          <w:sz w:val="23"/>
          <w:szCs w:val="23"/>
        </w:rPr>
        <w:t xml:space="preserve"> </w:t>
      </w:r>
      <w:r w:rsidRPr="003201BA">
        <w:rPr>
          <w:sz w:val="27"/>
          <w:szCs w:val="27"/>
        </w:rPr>
        <w:t>_______________________________________________________________________</w:t>
      </w:r>
    </w:p>
    <w:p w:rsidR="003201BA" w:rsidRPr="003201BA" w:rsidRDefault="003201BA" w:rsidP="003201BA">
      <w:pPr>
        <w:spacing w:line="315" w:lineRule="exact"/>
      </w:pPr>
    </w:p>
    <w:p w:rsidR="003201BA" w:rsidRPr="003201BA" w:rsidRDefault="003201BA" w:rsidP="003201BA">
      <w:pPr>
        <w:tabs>
          <w:tab w:val="left" w:pos="1386"/>
          <w:tab w:val="left" w:pos="2106"/>
          <w:tab w:val="left" w:pos="4226"/>
        </w:tabs>
        <w:ind w:left="7"/>
      </w:pPr>
      <w:r w:rsidRPr="003201BA">
        <w:rPr>
          <w:sz w:val="24"/>
          <w:szCs w:val="24"/>
        </w:rPr>
        <w:t>Подписи</w:t>
      </w:r>
      <w:r w:rsidRPr="003201BA">
        <w:tab/>
      </w:r>
      <w:r w:rsidRPr="003201BA">
        <w:rPr>
          <w:sz w:val="24"/>
          <w:szCs w:val="24"/>
        </w:rPr>
        <w:t>лиц,</w:t>
      </w:r>
      <w:r w:rsidRPr="003201BA">
        <w:rPr>
          <w:sz w:val="24"/>
          <w:szCs w:val="24"/>
        </w:rPr>
        <w:tab/>
        <w:t>проводивших</w:t>
      </w:r>
      <w:r w:rsidRPr="003201BA">
        <w:tab/>
      </w:r>
      <w:r w:rsidRPr="003201BA">
        <w:rPr>
          <w:sz w:val="24"/>
          <w:szCs w:val="24"/>
        </w:rPr>
        <w:t>проверку:</w:t>
      </w:r>
    </w:p>
    <w:p w:rsidR="003201BA" w:rsidRPr="003201BA" w:rsidRDefault="003201BA" w:rsidP="003201BA">
      <w:pPr>
        <w:ind w:left="7"/>
      </w:pPr>
      <w:r w:rsidRPr="003201BA">
        <w:rPr>
          <w:sz w:val="24"/>
          <w:szCs w:val="24"/>
        </w:rPr>
        <w:t>________________________________________</w:t>
      </w:r>
    </w:p>
    <w:p w:rsidR="003201BA" w:rsidRPr="003201BA" w:rsidRDefault="003201BA" w:rsidP="003201BA">
      <w:pPr>
        <w:ind w:left="7"/>
      </w:pPr>
      <w:r w:rsidRPr="003201BA">
        <w:rPr>
          <w:sz w:val="24"/>
          <w:szCs w:val="24"/>
        </w:rPr>
        <w:t>________________________________________</w:t>
      </w:r>
    </w:p>
    <w:p w:rsidR="003201BA" w:rsidRPr="003201BA" w:rsidRDefault="003201BA" w:rsidP="003201BA">
      <w:pPr>
        <w:numPr>
          <w:ilvl w:val="0"/>
          <w:numId w:val="57"/>
        </w:numPr>
        <w:tabs>
          <w:tab w:val="left" w:pos="407"/>
        </w:tabs>
        <w:rPr>
          <w:sz w:val="24"/>
          <w:szCs w:val="24"/>
        </w:rPr>
      </w:pPr>
      <w:r w:rsidRPr="003201BA">
        <w:rPr>
          <w:sz w:val="24"/>
          <w:szCs w:val="24"/>
        </w:rPr>
        <w:t>актом   проверки   ознакомлен(а),   копию   акта   со   всеми   приложениями   получил(а):</w:t>
      </w:r>
    </w:p>
    <w:p w:rsidR="003201BA" w:rsidRPr="003201BA" w:rsidRDefault="003201BA" w:rsidP="003201BA">
      <w:pPr>
        <w:ind w:left="7"/>
        <w:rPr>
          <w:sz w:val="24"/>
          <w:szCs w:val="24"/>
        </w:rPr>
      </w:pPr>
      <w:r w:rsidRPr="003201BA">
        <w:rPr>
          <w:sz w:val="24"/>
          <w:szCs w:val="24"/>
        </w:rPr>
        <w:t>_______________________________________________________________________</w:t>
      </w:r>
    </w:p>
    <w:p w:rsidR="003201BA" w:rsidRPr="003201BA" w:rsidRDefault="003201BA" w:rsidP="003201BA">
      <w:pPr>
        <w:spacing w:line="220" w:lineRule="auto"/>
        <w:ind w:left="7"/>
      </w:pPr>
      <w:r w:rsidRPr="003201BA">
        <w:rPr>
          <w:sz w:val="24"/>
          <w:szCs w:val="24"/>
        </w:rPr>
        <w:t>_______________________________________________________________________</w:t>
      </w:r>
    </w:p>
    <w:p w:rsidR="003201BA" w:rsidRPr="003201BA" w:rsidRDefault="003201BA" w:rsidP="003201BA">
      <w:pPr>
        <w:spacing w:line="1" w:lineRule="exact"/>
      </w:pPr>
    </w:p>
    <w:p w:rsidR="003201BA" w:rsidRPr="003201BA" w:rsidRDefault="003201BA" w:rsidP="003201BA">
      <w:pPr>
        <w:spacing w:line="340" w:lineRule="auto"/>
        <w:ind w:right="13"/>
        <w:jc w:val="center"/>
      </w:pPr>
      <w:r w:rsidRPr="003201BA">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01BA" w:rsidRPr="003201BA" w:rsidRDefault="003201BA" w:rsidP="003201BA">
      <w:pPr>
        <w:sectPr w:rsidR="003201BA" w:rsidRPr="003201BA">
          <w:pgSz w:w="11900" w:h="16838"/>
          <w:pgMar w:top="531" w:right="704" w:bottom="1440" w:left="1133" w:header="0" w:footer="0" w:gutter="0"/>
          <w:cols w:space="720"/>
        </w:sectPr>
      </w:pPr>
    </w:p>
    <w:p w:rsidR="003201BA" w:rsidRPr="003201BA" w:rsidRDefault="003201BA" w:rsidP="003201BA">
      <w:pPr>
        <w:spacing w:line="328" w:lineRule="exact"/>
      </w:pPr>
    </w:p>
    <w:p w:rsidR="003201BA" w:rsidRPr="003201BA" w:rsidRDefault="003201BA" w:rsidP="003201BA">
      <w:pPr>
        <w:ind w:left="347"/>
      </w:pPr>
      <w:r w:rsidRPr="003201BA">
        <w:rPr>
          <w:sz w:val="28"/>
          <w:szCs w:val="28"/>
        </w:rPr>
        <w:t>"__"______________</w:t>
      </w:r>
    </w:p>
    <w:p w:rsidR="003201BA" w:rsidRPr="003201BA" w:rsidRDefault="003201BA" w:rsidP="003201BA">
      <w:pPr>
        <w:spacing w:line="20" w:lineRule="exact"/>
      </w:pPr>
      <w:r w:rsidRPr="003201BA">
        <w:br w:type="column"/>
      </w:r>
    </w:p>
    <w:p w:rsidR="003201BA" w:rsidRPr="003201BA" w:rsidRDefault="003201BA" w:rsidP="003201BA">
      <w:pPr>
        <w:spacing w:line="308" w:lineRule="exact"/>
      </w:pPr>
    </w:p>
    <w:p w:rsidR="003201BA" w:rsidRPr="003201BA" w:rsidRDefault="003201BA" w:rsidP="003201BA">
      <w:r w:rsidRPr="003201BA">
        <w:rPr>
          <w:sz w:val="28"/>
          <w:szCs w:val="28"/>
        </w:rPr>
        <w:t>20 __г.</w:t>
      </w:r>
    </w:p>
    <w:p w:rsidR="003201BA" w:rsidRPr="003201BA" w:rsidRDefault="003201BA" w:rsidP="003201BA">
      <w:pPr>
        <w:spacing w:line="20" w:lineRule="exact"/>
      </w:pPr>
      <w:r w:rsidRPr="003201BA">
        <w:br w:type="column"/>
      </w:r>
    </w:p>
    <w:p w:rsidR="003201BA" w:rsidRPr="003201BA" w:rsidRDefault="003201BA" w:rsidP="003201BA">
      <w:pPr>
        <w:spacing w:line="308" w:lineRule="exact"/>
      </w:pPr>
    </w:p>
    <w:p w:rsidR="003201BA" w:rsidRPr="003201BA" w:rsidRDefault="003201BA" w:rsidP="003201BA">
      <w:r w:rsidRPr="003201BA">
        <w:rPr>
          <w:sz w:val="28"/>
          <w:szCs w:val="28"/>
        </w:rPr>
        <w:t>______________</w:t>
      </w:r>
    </w:p>
    <w:p w:rsidR="003201BA" w:rsidRPr="003201BA" w:rsidRDefault="003201BA" w:rsidP="003201BA">
      <w:pPr>
        <w:spacing w:line="1" w:lineRule="exact"/>
      </w:pPr>
    </w:p>
    <w:p w:rsidR="003201BA" w:rsidRPr="003201BA" w:rsidRDefault="003201BA" w:rsidP="003201BA">
      <w:pPr>
        <w:sectPr w:rsidR="003201BA" w:rsidRPr="003201BA">
          <w:type w:val="continuous"/>
          <w:pgSz w:w="11900" w:h="16838"/>
          <w:pgMar w:top="531" w:right="704" w:bottom="1440" w:left="1133" w:header="0" w:footer="0" w:gutter="0"/>
          <w:cols w:num="3" w:space="720" w:equalWidth="0">
            <w:col w:w="2827" w:space="60"/>
            <w:col w:w="2620" w:space="720"/>
            <w:col w:w="3840"/>
          </w:cols>
        </w:sectPr>
      </w:pPr>
    </w:p>
    <w:p w:rsidR="003201BA" w:rsidRPr="003201BA" w:rsidRDefault="003201BA" w:rsidP="003201BA">
      <w:pPr>
        <w:spacing w:line="206" w:lineRule="auto"/>
        <w:ind w:left="6267"/>
        <w:sectPr w:rsidR="003201BA" w:rsidRPr="003201BA">
          <w:type w:val="continuous"/>
          <w:pgSz w:w="11900" w:h="16838"/>
          <w:pgMar w:top="531" w:right="704" w:bottom="1440" w:left="1133" w:header="0" w:footer="0" w:gutter="0"/>
          <w:cols w:space="720"/>
        </w:sectPr>
      </w:pPr>
      <w:r w:rsidRPr="003201BA">
        <w:rPr>
          <w:sz w:val="17"/>
          <w:szCs w:val="17"/>
        </w:rPr>
        <w:t>(подпись)</w:t>
      </w:r>
    </w:p>
    <w:p w:rsidR="003201BA" w:rsidRPr="003201BA" w:rsidRDefault="003201BA" w:rsidP="003201BA">
      <w:pPr>
        <w:spacing w:line="283" w:lineRule="exact"/>
      </w:pPr>
    </w:p>
    <w:p w:rsidR="003201BA" w:rsidRPr="003201BA" w:rsidRDefault="003201BA" w:rsidP="003201BA">
      <w:pPr>
        <w:ind w:left="7"/>
      </w:pPr>
      <w:r w:rsidRPr="003201BA">
        <w:rPr>
          <w:sz w:val="23"/>
          <w:szCs w:val="23"/>
        </w:rPr>
        <w:t>Пометка об отказе ознакомления с актом проверки:</w:t>
      </w:r>
    </w:p>
    <w:p w:rsidR="003201BA" w:rsidRPr="003201BA" w:rsidRDefault="003201BA" w:rsidP="003201BA">
      <w:r w:rsidRPr="003201BA">
        <w:br w:type="column"/>
      </w:r>
    </w:p>
    <w:p w:rsidR="003201BA" w:rsidRPr="003201BA" w:rsidRDefault="003201BA" w:rsidP="003201BA"/>
    <w:p w:rsidR="003201BA" w:rsidRPr="003201BA" w:rsidRDefault="003201BA" w:rsidP="003201BA"/>
    <w:p w:rsidR="003201BA" w:rsidRPr="003201BA" w:rsidRDefault="003201BA" w:rsidP="003201BA"/>
    <w:p w:rsidR="003201BA" w:rsidRPr="003201BA" w:rsidRDefault="003201BA" w:rsidP="003201BA">
      <w:pPr>
        <w:sectPr w:rsidR="003201BA" w:rsidRPr="003201BA">
          <w:type w:val="continuous"/>
          <w:pgSz w:w="11900" w:h="16838"/>
          <w:pgMar w:top="531" w:right="704" w:bottom="1440" w:left="1133" w:header="0" w:footer="0" w:gutter="0"/>
          <w:cols w:num="2" w:space="720" w:equalWidth="0">
            <w:col w:w="5527" w:space="720"/>
            <w:col w:w="3820" w:space="720"/>
          </w:cols>
        </w:sectPr>
      </w:pPr>
    </w:p>
    <w:p w:rsidR="003201BA" w:rsidRPr="003201BA" w:rsidRDefault="003201BA" w:rsidP="003201BA">
      <w:pPr>
        <w:ind w:left="7"/>
      </w:pPr>
      <w:r w:rsidRPr="003201BA">
        <w:rPr>
          <w:sz w:val="19"/>
          <w:szCs w:val="19"/>
        </w:rPr>
        <w:t>((подпись уполномоченного должностного лица (лиц), проводившего проверку подпись уполномоченного должностного лица (лиц), проводившего проверку)</w:t>
      </w:r>
    </w:p>
    <w:p w:rsidR="003201BA" w:rsidRPr="003201BA" w:rsidRDefault="003201BA" w:rsidP="003201BA">
      <w:pPr>
        <w:sectPr w:rsidR="003201BA" w:rsidRPr="003201BA">
          <w:type w:val="continuous"/>
          <w:pgSz w:w="11900" w:h="16838"/>
          <w:pgMar w:top="531" w:right="704" w:bottom="1440" w:left="1133" w:header="0" w:footer="0" w:gutter="0"/>
          <w:cols w:space="720"/>
        </w:sectPr>
      </w:pPr>
    </w:p>
    <w:p w:rsidR="003201BA" w:rsidRPr="003201BA" w:rsidRDefault="003201BA" w:rsidP="003201BA">
      <w:pPr>
        <w:jc w:val="right"/>
      </w:pPr>
      <w:r w:rsidRPr="003201BA">
        <w:rPr>
          <w:rFonts w:ascii="Arial" w:eastAsia="Arial" w:hAnsi="Arial" w:cs="Arial"/>
          <w:sz w:val="16"/>
          <w:szCs w:val="16"/>
        </w:rPr>
        <w:lastRenderedPageBreak/>
        <w:t xml:space="preserve"> </w:t>
      </w:r>
    </w:p>
    <w:p w:rsidR="003201BA" w:rsidRPr="003201BA" w:rsidRDefault="003201BA" w:rsidP="003201BA">
      <w:pPr>
        <w:jc w:val="right"/>
        <w:rPr>
          <w:sz w:val="22"/>
          <w:szCs w:val="22"/>
        </w:rPr>
      </w:pPr>
      <w:r w:rsidRPr="003201BA">
        <w:t>Приложение 6</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971E6C" w:rsidRPr="003201BA" w:rsidRDefault="00971E6C" w:rsidP="00971E6C">
      <w:pPr>
        <w:jc w:val="right"/>
      </w:pPr>
      <w:r w:rsidRPr="003201BA">
        <w:t xml:space="preserve">муниципального контроля  </w:t>
      </w:r>
      <w:r>
        <w:t>в сфере благоустройства</w:t>
      </w:r>
    </w:p>
    <w:p w:rsidR="00971E6C" w:rsidRPr="003201BA" w:rsidRDefault="00971E6C" w:rsidP="00971E6C">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p w:rsidR="003201BA" w:rsidRPr="003201BA" w:rsidRDefault="003201BA" w:rsidP="003201BA">
      <w:pPr>
        <w:spacing w:line="200" w:lineRule="exact"/>
      </w:pPr>
    </w:p>
    <w:p w:rsidR="003201BA" w:rsidRPr="003201BA" w:rsidRDefault="003201BA" w:rsidP="003201BA">
      <w:pPr>
        <w:spacing w:line="201" w:lineRule="exact"/>
      </w:pPr>
    </w:p>
    <w:p w:rsidR="003201BA" w:rsidRPr="003201BA" w:rsidRDefault="003201BA" w:rsidP="003201BA">
      <w:pPr>
        <w:ind w:left="4060"/>
      </w:pPr>
      <w:r w:rsidRPr="003201BA">
        <w:rPr>
          <w:b/>
          <w:bCs/>
          <w:sz w:val="24"/>
          <w:szCs w:val="24"/>
        </w:rPr>
        <w:t>ПРЕДПИСАНИЕ</w:t>
      </w:r>
    </w:p>
    <w:p w:rsidR="003201BA" w:rsidRPr="003201BA" w:rsidRDefault="003201BA" w:rsidP="003201BA">
      <w:pPr>
        <w:ind w:left="3720"/>
      </w:pPr>
      <w:r w:rsidRPr="003201BA">
        <w:rPr>
          <w:b/>
          <w:bCs/>
          <w:sz w:val="24"/>
          <w:szCs w:val="24"/>
        </w:rPr>
        <w:t>об устранении нарушений</w:t>
      </w:r>
    </w:p>
    <w:p w:rsidR="003201BA" w:rsidRPr="003201BA" w:rsidRDefault="003201BA" w:rsidP="003201BA">
      <w:pPr>
        <w:tabs>
          <w:tab w:val="left" w:pos="6780"/>
        </w:tabs>
      </w:pPr>
      <w:r w:rsidRPr="003201BA">
        <w:rPr>
          <w:sz w:val="24"/>
          <w:szCs w:val="24"/>
        </w:rPr>
        <w:t>от ___ ____________ 20___ г.</w:t>
      </w:r>
      <w:r w:rsidRPr="003201BA">
        <w:tab/>
      </w:r>
      <w:r w:rsidRPr="003201BA">
        <w:rPr>
          <w:sz w:val="23"/>
          <w:szCs w:val="23"/>
        </w:rPr>
        <w:t>№ _____</w:t>
      </w:r>
    </w:p>
    <w:p w:rsidR="003201BA" w:rsidRPr="003201BA" w:rsidRDefault="003201BA" w:rsidP="003201BA">
      <w:pPr>
        <w:spacing w:line="288" w:lineRule="exact"/>
      </w:pPr>
    </w:p>
    <w:p w:rsidR="003201BA" w:rsidRPr="003201BA" w:rsidRDefault="003201BA" w:rsidP="003201BA">
      <w:pPr>
        <w:spacing w:line="232" w:lineRule="auto"/>
        <w:ind w:firstLine="708"/>
        <w:jc w:val="both"/>
      </w:pPr>
      <w:r w:rsidRPr="003201BA">
        <w:rPr>
          <w:sz w:val="24"/>
          <w:szCs w:val="24"/>
        </w:rPr>
        <w:t xml:space="preserve">В порядке исполнения муниципальной функции по осуществлению муниципального контроля за соблюдением  Правил благоустройства </w:t>
      </w:r>
      <w:r w:rsidRPr="003201BA">
        <w:rPr>
          <w:bCs/>
          <w:sz w:val="24"/>
          <w:szCs w:val="24"/>
        </w:rPr>
        <w:t xml:space="preserve">территории </w:t>
      </w:r>
      <w:proofErr w:type="spellStart"/>
      <w:r w:rsidR="00505EFE">
        <w:rPr>
          <w:bCs/>
          <w:sz w:val="24"/>
          <w:szCs w:val="24"/>
        </w:rPr>
        <w:t>Маукского</w:t>
      </w:r>
      <w:proofErr w:type="spellEnd"/>
      <w:r w:rsidRPr="003201BA">
        <w:rPr>
          <w:bCs/>
          <w:sz w:val="24"/>
          <w:szCs w:val="24"/>
        </w:rPr>
        <w:t xml:space="preserve"> сельское поселение </w:t>
      </w:r>
      <w:r w:rsidRPr="003201BA">
        <w:rPr>
          <w:sz w:val="24"/>
          <w:szCs w:val="24"/>
        </w:rPr>
        <w:t>мною,</w:t>
      </w:r>
    </w:p>
    <w:p w:rsidR="003201BA" w:rsidRPr="003201BA" w:rsidRDefault="003201BA" w:rsidP="003201BA">
      <w:pPr>
        <w:spacing w:line="220" w:lineRule="auto"/>
      </w:pPr>
      <w:r w:rsidRPr="003201BA">
        <w:rPr>
          <w:sz w:val="24"/>
          <w:szCs w:val="24"/>
        </w:rPr>
        <w:t>_______________________________________________________________________________</w:t>
      </w:r>
    </w:p>
    <w:p w:rsidR="003201BA" w:rsidRPr="003201BA" w:rsidRDefault="003201BA" w:rsidP="003201BA">
      <w:pPr>
        <w:spacing w:line="220" w:lineRule="auto"/>
        <w:ind w:left="2160"/>
      </w:pPr>
      <w:r w:rsidRPr="003201BA">
        <w:rPr>
          <w:sz w:val="16"/>
          <w:szCs w:val="16"/>
        </w:rPr>
        <w:t>(Ф.И.О., должность)</w:t>
      </w:r>
    </w:p>
    <w:p w:rsidR="003201BA" w:rsidRPr="003201BA" w:rsidRDefault="003201BA" w:rsidP="003201BA">
      <w:pPr>
        <w:spacing w:line="139" w:lineRule="exact"/>
      </w:pPr>
    </w:p>
    <w:p w:rsidR="003201BA" w:rsidRPr="003201BA" w:rsidRDefault="003201BA" w:rsidP="003201BA">
      <w:pPr>
        <w:spacing w:line="235" w:lineRule="auto"/>
        <w:jc w:val="both"/>
      </w:pPr>
      <w:r w:rsidRPr="003201BA">
        <w:rPr>
          <w:sz w:val="24"/>
          <w:szCs w:val="24"/>
        </w:rPr>
        <w:t xml:space="preserve">проведена проверка соблюдения требований в сферах благоустройства и санитарного содержания территории, охраны окружающей среды, установленных муниципальными правовыми актами </w:t>
      </w:r>
      <w:proofErr w:type="spellStart"/>
      <w:r w:rsidR="00505EFE">
        <w:rPr>
          <w:sz w:val="24"/>
          <w:szCs w:val="24"/>
        </w:rPr>
        <w:t>Маукского</w:t>
      </w:r>
      <w:proofErr w:type="spellEnd"/>
      <w:r w:rsidRPr="003201BA">
        <w:rPr>
          <w:sz w:val="24"/>
          <w:szCs w:val="24"/>
        </w:rPr>
        <w:t xml:space="preserve"> сельского поселения, на территории:</w:t>
      </w:r>
    </w:p>
    <w:p w:rsidR="003201BA" w:rsidRPr="003201BA" w:rsidRDefault="003201BA" w:rsidP="003201BA">
      <w:pPr>
        <w:spacing w:line="33" w:lineRule="exact"/>
      </w:pPr>
    </w:p>
    <w:p w:rsidR="003201BA" w:rsidRPr="003201BA" w:rsidRDefault="003201BA" w:rsidP="003201BA">
      <w:pPr>
        <w:spacing w:line="348" w:lineRule="auto"/>
        <w:ind w:right="780"/>
      </w:pPr>
      <w:r w:rsidRPr="003201BA">
        <w:rPr>
          <w:sz w:val="16"/>
          <w:szCs w:val="16"/>
        </w:rPr>
        <w:t>(наименование и местонахождение юридического лица, индивидуального предпринимателя) ___________________________________________________________________________________________________________________</w:t>
      </w:r>
    </w:p>
    <w:p w:rsidR="003201BA" w:rsidRPr="003201BA" w:rsidRDefault="003201BA" w:rsidP="003201BA">
      <w:pPr>
        <w:spacing w:line="20" w:lineRule="exact"/>
      </w:pPr>
      <w:r w:rsidRPr="003201BA">
        <w:rPr>
          <w:rFonts w:ascii="Calibri" w:hAnsi="Calibri"/>
          <w:noProof/>
          <w:sz w:val="22"/>
          <w:szCs w:val="22"/>
        </w:rPr>
        <w:drawing>
          <wp:anchor distT="0" distB="0" distL="114300" distR="114300" simplePos="0" relativeHeight="251673600" behindDoc="1" locked="0" layoutInCell="0" allowOverlap="1" wp14:anchorId="4EEEA123" wp14:editId="33A88E10">
            <wp:simplePos x="0" y="0"/>
            <wp:positionH relativeFrom="column">
              <wp:posOffset>-22225</wp:posOffset>
            </wp:positionH>
            <wp:positionV relativeFrom="paragraph">
              <wp:posOffset>-328930</wp:posOffset>
            </wp:positionV>
            <wp:extent cx="6429375" cy="12065"/>
            <wp:effectExtent l="0" t="0" r="0" b="0"/>
            <wp:wrapNone/>
            <wp:docPr id="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29375" cy="12065"/>
                    </a:xfrm>
                    <a:prstGeom prst="rect">
                      <a:avLst/>
                    </a:prstGeom>
                    <a:noFill/>
                  </pic:spPr>
                </pic:pic>
              </a:graphicData>
            </a:graphic>
            <wp14:sizeRelH relativeFrom="page">
              <wp14:pctWidth>0</wp14:pctWidth>
            </wp14:sizeRelH>
            <wp14:sizeRelV relativeFrom="page">
              <wp14:pctHeight>0</wp14:pctHeight>
            </wp14:sizeRelV>
          </wp:anchor>
        </w:drawing>
      </w:r>
    </w:p>
    <w:p w:rsidR="003201BA" w:rsidRPr="003201BA" w:rsidRDefault="003201BA" w:rsidP="003201BA">
      <w:pPr>
        <w:spacing w:line="22" w:lineRule="exact"/>
      </w:pPr>
    </w:p>
    <w:p w:rsidR="003201BA" w:rsidRPr="003201BA" w:rsidRDefault="003201BA" w:rsidP="003201BA">
      <w:pPr>
        <w:tabs>
          <w:tab w:val="left" w:pos="920"/>
        </w:tabs>
        <w:rPr>
          <w:sz w:val="24"/>
          <w:szCs w:val="24"/>
        </w:rPr>
      </w:pPr>
      <w:r w:rsidRPr="003201BA">
        <w:rPr>
          <w:sz w:val="24"/>
          <w:szCs w:val="24"/>
        </w:rPr>
        <w:t>В результате проверки установлено, что</w:t>
      </w:r>
    </w:p>
    <w:p w:rsidR="003201BA" w:rsidRPr="003201BA" w:rsidRDefault="003201BA" w:rsidP="003201BA">
      <w:pPr>
        <w:rPr>
          <w:sz w:val="24"/>
          <w:szCs w:val="24"/>
        </w:rPr>
      </w:pPr>
      <w:r w:rsidRPr="003201BA">
        <w:rPr>
          <w:sz w:val="24"/>
          <w:szCs w:val="24"/>
        </w:rPr>
        <w:t>___________________________________________________________________________________</w:t>
      </w:r>
    </w:p>
    <w:p w:rsidR="003201BA" w:rsidRPr="003201BA" w:rsidRDefault="003201BA" w:rsidP="003201BA">
      <w:pPr>
        <w:rPr>
          <w:sz w:val="24"/>
          <w:szCs w:val="24"/>
        </w:rPr>
      </w:pPr>
      <w:r w:rsidRPr="003201BA">
        <w:rPr>
          <w:sz w:val="24"/>
          <w:szCs w:val="24"/>
        </w:rPr>
        <w:t>___________________________________________________________________________________</w:t>
      </w:r>
    </w:p>
    <w:p w:rsidR="003201BA" w:rsidRPr="003201BA" w:rsidRDefault="003201BA" w:rsidP="003201BA">
      <w:pPr>
        <w:spacing w:line="220" w:lineRule="auto"/>
      </w:pPr>
      <w:r w:rsidRPr="003201BA">
        <w:rPr>
          <w:sz w:val="24"/>
          <w:szCs w:val="24"/>
        </w:rPr>
        <w:t>___________________________________________________________________________________</w:t>
      </w:r>
    </w:p>
    <w:p w:rsidR="003201BA" w:rsidRPr="003201BA" w:rsidRDefault="003201BA" w:rsidP="003201BA">
      <w:pPr>
        <w:spacing w:line="1" w:lineRule="exact"/>
      </w:pPr>
    </w:p>
    <w:p w:rsidR="003201BA" w:rsidRPr="003201BA" w:rsidRDefault="003201BA" w:rsidP="003201BA">
      <w:pPr>
        <w:spacing w:line="340" w:lineRule="auto"/>
        <w:ind w:right="260"/>
      </w:pPr>
      <w:r w:rsidRPr="003201BA">
        <w:rPr>
          <w:sz w:val="16"/>
          <w:szCs w:val="16"/>
        </w:rPr>
        <w:t>(описание нарушения: где, когда, наименование законодательных и нормативно-правовых актов с указанием статей, требования которых были нарушены)</w:t>
      </w:r>
    </w:p>
    <w:p w:rsidR="003201BA" w:rsidRPr="003201BA" w:rsidRDefault="003201BA" w:rsidP="003201BA">
      <w:pPr>
        <w:spacing w:line="61" w:lineRule="exact"/>
      </w:pPr>
    </w:p>
    <w:p w:rsidR="003201BA" w:rsidRPr="003201BA" w:rsidRDefault="003201BA" w:rsidP="003201BA">
      <w:pPr>
        <w:spacing w:line="235" w:lineRule="auto"/>
        <w:ind w:firstLine="708"/>
        <w:jc w:val="both"/>
      </w:pPr>
      <w:r w:rsidRPr="003201BA">
        <w:rPr>
          <w:sz w:val="24"/>
          <w:szCs w:val="24"/>
        </w:rPr>
        <w:t>Руководствуясь Административным регламентом исполнения муниципальной функции по осуществлению муниципального контроля за соблюдением Правил</w:t>
      </w:r>
      <w:r w:rsidRPr="003201BA">
        <w:rPr>
          <w:color w:val="000000"/>
          <w:sz w:val="24"/>
          <w:szCs w:val="24"/>
        </w:rPr>
        <w:t xml:space="preserve">  благоустройства </w:t>
      </w:r>
      <w:r w:rsidRPr="003201BA">
        <w:rPr>
          <w:bCs/>
          <w:color w:val="000000"/>
          <w:sz w:val="24"/>
          <w:szCs w:val="24"/>
        </w:rPr>
        <w:t xml:space="preserve">территории </w:t>
      </w:r>
      <w:proofErr w:type="spellStart"/>
      <w:r w:rsidR="00636526">
        <w:rPr>
          <w:bCs/>
          <w:color w:val="000000"/>
          <w:sz w:val="24"/>
          <w:szCs w:val="24"/>
        </w:rPr>
        <w:t>Маукского</w:t>
      </w:r>
      <w:proofErr w:type="spellEnd"/>
      <w:r w:rsidRPr="003201BA">
        <w:rPr>
          <w:bCs/>
          <w:color w:val="000000"/>
          <w:sz w:val="24"/>
          <w:szCs w:val="24"/>
        </w:rPr>
        <w:t xml:space="preserve"> сельское поселение,</w:t>
      </w:r>
      <w:r w:rsidRPr="003201BA">
        <w:rPr>
          <w:bCs/>
          <w:color w:val="000000"/>
          <w:sz w:val="21"/>
          <w:szCs w:val="21"/>
        </w:rPr>
        <w:t xml:space="preserve"> </w:t>
      </w:r>
      <w:r w:rsidRPr="003201BA">
        <w:rPr>
          <w:sz w:val="24"/>
          <w:szCs w:val="24"/>
        </w:rPr>
        <w:t xml:space="preserve"> на основании Акта проверки от _________ обязываю: устранить вышеуказанное (</w:t>
      </w:r>
      <w:proofErr w:type="spellStart"/>
      <w:r w:rsidRPr="003201BA">
        <w:rPr>
          <w:sz w:val="24"/>
          <w:szCs w:val="24"/>
        </w:rPr>
        <w:t>ые</w:t>
      </w:r>
      <w:proofErr w:type="spellEnd"/>
      <w:r w:rsidRPr="003201BA">
        <w:rPr>
          <w:sz w:val="24"/>
          <w:szCs w:val="24"/>
        </w:rPr>
        <w:t>) нарушение(я), а именно в срок до</w:t>
      </w:r>
    </w:p>
    <w:p w:rsidR="003201BA" w:rsidRPr="003201BA" w:rsidRDefault="003201BA" w:rsidP="003201BA">
      <w:pPr>
        <w:spacing w:line="2" w:lineRule="exact"/>
      </w:pPr>
    </w:p>
    <w:p w:rsidR="003201BA" w:rsidRPr="003201BA" w:rsidRDefault="003201BA" w:rsidP="003201BA">
      <w:r w:rsidRPr="003201BA">
        <w:rPr>
          <w:sz w:val="24"/>
          <w:szCs w:val="24"/>
        </w:rPr>
        <w:t>___________________________________________________________________________________</w:t>
      </w:r>
    </w:p>
    <w:p w:rsidR="003201BA" w:rsidRPr="003201BA" w:rsidRDefault="003201BA" w:rsidP="003201BA">
      <w:r w:rsidRPr="003201BA">
        <w:rPr>
          <w:sz w:val="24"/>
          <w:szCs w:val="24"/>
        </w:rPr>
        <w:t>___________________________________________________________________________________</w:t>
      </w:r>
    </w:p>
    <w:p w:rsidR="003201BA" w:rsidRPr="003201BA" w:rsidRDefault="003201BA" w:rsidP="003201BA">
      <w:pPr>
        <w:spacing w:line="220" w:lineRule="auto"/>
      </w:pPr>
      <w:r w:rsidRPr="003201BA">
        <w:rPr>
          <w:sz w:val="24"/>
          <w:szCs w:val="24"/>
        </w:rPr>
        <w:t>___________________________________________________________________________________</w:t>
      </w:r>
    </w:p>
    <w:p w:rsidR="003201BA" w:rsidRPr="003201BA" w:rsidRDefault="003201BA" w:rsidP="003201BA">
      <w:pPr>
        <w:spacing w:line="220" w:lineRule="auto"/>
        <w:jc w:val="center"/>
      </w:pPr>
      <w:r w:rsidRPr="003201BA">
        <w:rPr>
          <w:sz w:val="16"/>
          <w:szCs w:val="16"/>
        </w:rPr>
        <w:t>(содержание предписания и срок его выполнения)</w:t>
      </w:r>
    </w:p>
    <w:p w:rsidR="003201BA" w:rsidRPr="003201BA" w:rsidRDefault="003201BA" w:rsidP="003201BA">
      <w:pPr>
        <w:spacing w:line="139" w:lineRule="exact"/>
      </w:pPr>
    </w:p>
    <w:p w:rsidR="003201BA" w:rsidRPr="003201BA" w:rsidRDefault="003201BA" w:rsidP="003201BA">
      <w:pPr>
        <w:spacing w:line="235" w:lineRule="auto"/>
        <w:ind w:firstLine="708"/>
        <w:jc w:val="both"/>
      </w:pPr>
      <w:r w:rsidRPr="003201BA">
        <w:rPr>
          <w:sz w:val="24"/>
          <w:szCs w:val="24"/>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4568</w:t>
      </w:r>
      <w:r w:rsidR="00636526">
        <w:rPr>
          <w:sz w:val="24"/>
          <w:szCs w:val="24"/>
        </w:rPr>
        <w:t>20</w:t>
      </w:r>
      <w:r w:rsidRPr="003201BA">
        <w:rPr>
          <w:sz w:val="24"/>
          <w:szCs w:val="24"/>
        </w:rPr>
        <w:t xml:space="preserve"> Челябинская область, </w:t>
      </w:r>
      <w:proofErr w:type="spellStart"/>
      <w:r w:rsidRPr="003201BA">
        <w:rPr>
          <w:sz w:val="24"/>
          <w:szCs w:val="24"/>
        </w:rPr>
        <w:t>Каслинский</w:t>
      </w:r>
      <w:proofErr w:type="spellEnd"/>
      <w:r w:rsidRPr="003201BA">
        <w:rPr>
          <w:sz w:val="24"/>
          <w:szCs w:val="24"/>
        </w:rPr>
        <w:t xml:space="preserve"> район, </w:t>
      </w:r>
      <w:r w:rsidR="00636526">
        <w:rPr>
          <w:sz w:val="24"/>
          <w:szCs w:val="24"/>
        </w:rPr>
        <w:t>п. Маук</w:t>
      </w:r>
      <w:r w:rsidRPr="003201BA">
        <w:rPr>
          <w:sz w:val="24"/>
          <w:szCs w:val="24"/>
        </w:rPr>
        <w:t xml:space="preserve">, ул. </w:t>
      </w:r>
      <w:r w:rsidR="00636526">
        <w:rPr>
          <w:sz w:val="24"/>
          <w:szCs w:val="24"/>
        </w:rPr>
        <w:t>Железнодорожная</w:t>
      </w:r>
      <w:r w:rsidRPr="003201BA">
        <w:rPr>
          <w:sz w:val="24"/>
          <w:szCs w:val="24"/>
        </w:rPr>
        <w:t xml:space="preserve">, </w:t>
      </w:r>
      <w:r w:rsidR="00636526">
        <w:rPr>
          <w:sz w:val="24"/>
          <w:szCs w:val="24"/>
        </w:rPr>
        <w:t>2</w:t>
      </w:r>
    </w:p>
    <w:p w:rsidR="003201BA" w:rsidRPr="003201BA" w:rsidRDefault="003201BA" w:rsidP="003201BA">
      <w:pPr>
        <w:sectPr w:rsidR="003201BA" w:rsidRPr="003201BA">
          <w:pgSz w:w="11900" w:h="16838"/>
          <w:pgMar w:top="563" w:right="704" w:bottom="1440" w:left="1140" w:header="0" w:footer="0" w:gutter="0"/>
          <w:cols w:space="720"/>
        </w:sectPr>
      </w:pPr>
    </w:p>
    <w:p w:rsidR="003201BA" w:rsidRPr="003201BA" w:rsidRDefault="003201BA" w:rsidP="003201BA">
      <w:pPr>
        <w:spacing w:line="281" w:lineRule="exact"/>
      </w:pPr>
    </w:p>
    <w:p w:rsidR="003201BA" w:rsidRPr="003201BA" w:rsidRDefault="003201BA" w:rsidP="003201BA">
      <w:r w:rsidRPr="003201BA">
        <w:rPr>
          <w:sz w:val="24"/>
          <w:szCs w:val="24"/>
        </w:rPr>
        <w:t>Должностное лицо,</w:t>
      </w:r>
    </w:p>
    <w:p w:rsidR="003201BA" w:rsidRPr="003201BA" w:rsidRDefault="003201BA" w:rsidP="003201BA">
      <w:pPr>
        <w:spacing w:line="12" w:lineRule="exact"/>
      </w:pPr>
    </w:p>
    <w:p w:rsidR="003201BA" w:rsidRPr="003201BA" w:rsidRDefault="003201BA" w:rsidP="003201BA">
      <w:r w:rsidRPr="003201BA">
        <w:rPr>
          <w:sz w:val="23"/>
          <w:szCs w:val="23"/>
        </w:rPr>
        <w:t>выдавшее предписание: _______________</w:t>
      </w:r>
    </w:p>
    <w:p w:rsidR="003201BA" w:rsidRPr="003201BA" w:rsidRDefault="003201BA" w:rsidP="003201BA">
      <w:pPr>
        <w:spacing w:line="20" w:lineRule="exact"/>
      </w:pPr>
      <w:r w:rsidRPr="003201BA">
        <w:br w:type="column"/>
      </w:r>
    </w:p>
    <w:p w:rsidR="003201BA" w:rsidRPr="003201BA" w:rsidRDefault="003201BA" w:rsidP="003201BA">
      <w:pPr>
        <w:spacing w:line="200" w:lineRule="exact"/>
      </w:pPr>
    </w:p>
    <w:p w:rsidR="003201BA" w:rsidRPr="003201BA" w:rsidRDefault="003201BA" w:rsidP="003201BA">
      <w:pPr>
        <w:spacing w:line="337" w:lineRule="exact"/>
      </w:pPr>
    </w:p>
    <w:p w:rsidR="003201BA" w:rsidRPr="003201BA" w:rsidRDefault="003201BA" w:rsidP="003201BA">
      <w:r w:rsidRPr="003201BA">
        <w:rPr>
          <w:sz w:val="24"/>
          <w:szCs w:val="24"/>
        </w:rPr>
        <w:t>______________________</w:t>
      </w:r>
    </w:p>
    <w:p w:rsidR="003201BA" w:rsidRPr="003201BA" w:rsidRDefault="003201BA" w:rsidP="003201BA">
      <w:pPr>
        <w:spacing w:line="1" w:lineRule="exact"/>
      </w:pPr>
    </w:p>
    <w:p w:rsidR="003201BA" w:rsidRPr="003201BA" w:rsidRDefault="003201BA" w:rsidP="003201BA">
      <w:pPr>
        <w:sectPr w:rsidR="003201BA" w:rsidRPr="003201BA">
          <w:type w:val="continuous"/>
          <w:pgSz w:w="11900" w:h="16838"/>
          <w:pgMar w:top="563" w:right="704" w:bottom="1440" w:left="1140" w:header="0" w:footer="0" w:gutter="0"/>
          <w:cols w:num="2" w:space="720" w:equalWidth="0">
            <w:col w:w="4380" w:space="420"/>
            <w:col w:w="5260" w:space="720"/>
          </w:cols>
        </w:sectPr>
      </w:pPr>
    </w:p>
    <w:p w:rsidR="003201BA" w:rsidRPr="003201BA" w:rsidRDefault="003201BA" w:rsidP="003201BA">
      <w:pPr>
        <w:spacing w:line="206" w:lineRule="auto"/>
        <w:ind w:left="3720"/>
      </w:pPr>
      <w:r w:rsidRPr="003201BA">
        <w:rPr>
          <w:sz w:val="15"/>
          <w:szCs w:val="15"/>
        </w:rPr>
        <w:t>(Ф.И.О.)</w:t>
      </w:r>
    </w:p>
    <w:p w:rsidR="003201BA" w:rsidRPr="003201BA" w:rsidRDefault="003201BA" w:rsidP="003201BA">
      <w:pPr>
        <w:spacing w:line="20" w:lineRule="exact"/>
      </w:pPr>
      <w:r w:rsidRPr="003201BA">
        <w:br w:type="column"/>
      </w:r>
    </w:p>
    <w:p w:rsidR="003201BA" w:rsidRPr="003201BA" w:rsidRDefault="003201BA" w:rsidP="003201BA">
      <w:pPr>
        <w:spacing w:line="194" w:lineRule="auto"/>
      </w:pPr>
      <w:r w:rsidRPr="003201BA">
        <w:rPr>
          <w:sz w:val="16"/>
          <w:szCs w:val="16"/>
        </w:rPr>
        <w:t>(подпись)</w:t>
      </w:r>
    </w:p>
    <w:p w:rsidR="003201BA" w:rsidRPr="003201BA" w:rsidRDefault="003201BA" w:rsidP="003201BA">
      <w:pPr>
        <w:spacing w:line="127" w:lineRule="exact"/>
      </w:pPr>
    </w:p>
    <w:p w:rsidR="003201BA" w:rsidRPr="003201BA" w:rsidRDefault="003201BA" w:rsidP="003201BA">
      <w:pPr>
        <w:sectPr w:rsidR="003201BA" w:rsidRPr="003201BA">
          <w:type w:val="continuous"/>
          <w:pgSz w:w="11900" w:h="16838"/>
          <w:pgMar w:top="563" w:right="704" w:bottom="1440" w:left="1140" w:header="0" w:footer="0" w:gutter="0"/>
          <w:cols w:num="2" w:space="720" w:equalWidth="0">
            <w:col w:w="4940" w:space="720"/>
            <w:col w:w="4400" w:space="720"/>
          </w:cols>
        </w:sectPr>
      </w:pPr>
    </w:p>
    <w:p w:rsidR="003201BA" w:rsidRPr="003201BA" w:rsidRDefault="003201BA" w:rsidP="003201BA">
      <w:pPr>
        <w:spacing w:line="20" w:lineRule="exact"/>
        <w:ind w:right="-95"/>
      </w:pPr>
    </w:p>
    <w:p w:rsidR="003201BA" w:rsidRPr="003201BA" w:rsidRDefault="003201BA" w:rsidP="003201BA">
      <w:pPr>
        <w:spacing w:line="256" w:lineRule="exact"/>
      </w:pPr>
    </w:p>
    <w:p w:rsidR="003201BA" w:rsidRPr="003201BA" w:rsidRDefault="003201BA" w:rsidP="003201BA">
      <w:pPr>
        <w:jc w:val="right"/>
      </w:pPr>
    </w:p>
    <w:p w:rsidR="003201BA" w:rsidRPr="003201BA" w:rsidRDefault="003201BA" w:rsidP="003201BA">
      <w:pPr>
        <w:jc w:val="right"/>
        <w:rPr>
          <w:sz w:val="22"/>
          <w:szCs w:val="22"/>
        </w:rPr>
      </w:pPr>
      <w:r w:rsidRPr="003201BA">
        <w:t>Приложение 7</w:t>
      </w:r>
    </w:p>
    <w:p w:rsidR="003201BA" w:rsidRPr="003201BA" w:rsidRDefault="003201BA" w:rsidP="003201BA">
      <w:pPr>
        <w:spacing w:line="235" w:lineRule="auto"/>
        <w:jc w:val="right"/>
      </w:pPr>
      <w:r w:rsidRPr="003201BA">
        <w:t>к Административному регламенту исполнения</w:t>
      </w:r>
    </w:p>
    <w:p w:rsidR="003201BA" w:rsidRPr="003201BA" w:rsidRDefault="003201BA" w:rsidP="003201BA">
      <w:pPr>
        <w:spacing w:line="2" w:lineRule="exact"/>
      </w:pPr>
    </w:p>
    <w:p w:rsidR="003201BA" w:rsidRPr="003201BA" w:rsidRDefault="003201BA" w:rsidP="003201BA">
      <w:pPr>
        <w:jc w:val="right"/>
      </w:pPr>
      <w:r w:rsidRPr="003201BA">
        <w:t>муниципальной функции по осуществлению</w:t>
      </w:r>
    </w:p>
    <w:p w:rsidR="003201BA" w:rsidRPr="003201BA" w:rsidRDefault="003201BA" w:rsidP="003201BA">
      <w:pPr>
        <w:jc w:val="right"/>
      </w:pPr>
      <w:bookmarkStart w:id="1" w:name="_Hlk49765959"/>
      <w:r w:rsidRPr="003201BA">
        <w:t xml:space="preserve">муниципального контроля  </w:t>
      </w:r>
      <w:r w:rsidR="00971E6C">
        <w:t>в сфере благоустройства</w:t>
      </w:r>
    </w:p>
    <w:p w:rsidR="003201BA" w:rsidRPr="003201BA" w:rsidRDefault="00971E6C" w:rsidP="003201BA">
      <w:pPr>
        <w:spacing w:line="200" w:lineRule="exact"/>
        <w:jc w:val="right"/>
      </w:pPr>
      <w:r>
        <w:t xml:space="preserve">и содержания территории </w:t>
      </w:r>
      <w:proofErr w:type="spellStart"/>
      <w:r>
        <w:t>Маукского</w:t>
      </w:r>
      <w:proofErr w:type="spellEnd"/>
      <w:r>
        <w:t xml:space="preserve"> сельского поселения</w:t>
      </w:r>
    </w:p>
    <w:bookmarkEnd w:id="1"/>
    <w:p w:rsidR="003201BA" w:rsidRPr="003201BA" w:rsidRDefault="003201BA" w:rsidP="003201BA">
      <w:pPr>
        <w:spacing w:line="256" w:lineRule="exact"/>
      </w:pPr>
    </w:p>
    <w:p w:rsidR="003201BA" w:rsidRPr="003201BA" w:rsidRDefault="003201BA" w:rsidP="003201BA">
      <w:pPr>
        <w:autoSpaceDE w:val="0"/>
        <w:autoSpaceDN w:val="0"/>
        <w:adjustRightInd w:val="0"/>
        <w:jc w:val="center"/>
        <w:rPr>
          <w:sz w:val="24"/>
          <w:szCs w:val="24"/>
        </w:rPr>
      </w:pPr>
      <w:r w:rsidRPr="003201BA">
        <w:rPr>
          <w:b/>
          <w:bCs/>
          <w:color w:val="26282F"/>
          <w:sz w:val="24"/>
          <w:szCs w:val="24"/>
        </w:rPr>
        <w:t>Журнал</w:t>
      </w:r>
    </w:p>
    <w:p w:rsidR="003201BA" w:rsidRPr="003201BA" w:rsidRDefault="003201BA" w:rsidP="003201BA">
      <w:pPr>
        <w:autoSpaceDE w:val="0"/>
        <w:autoSpaceDN w:val="0"/>
        <w:adjustRightInd w:val="0"/>
        <w:jc w:val="center"/>
        <w:rPr>
          <w:sz w:val="24"/>
          <w:szCs w:val="24"/>
        </w:rPr>
      </w:pPr>
      <w:r w:rsidRPr="003201BA">
        <w:rPr>
          <w:b/>
          <w:bCs/>
          <w:color w:val="26282F"/>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201BA" w:rsidRPr="003201BA" w:rsidRDefault="003201BA" w:rsidP="003201BA">
      <w:pPr>
        <w:autoSpaceDE w:val="0"/>
        <w:autoSpaceDN w:val="0"/>
        <w:adjustRightInd w:val="0"/>
        <w:jc w:val="center"/>
        <w:rPr>
          <w:sz w:val="24"/>
          <w:szCs w:val="24"/>
        </w:rPr>
      </w:pPr>
      <w:r w:rsidRPr="003201BA">
        <w:rPr>
          <w:b/>
          <w:bCs/>
          <w:color w:val="26282F"/>
          <w:sz w:val="24"/>
          <w:szCs w:val="24"/>
        </w:rPr>
        <w:t>______________________________________</w:t>
      </w:r>
    </w:p>
    <w:p w:rsidR="003201BA" w:rsidRPr="003201BA" w:rsidRDefault="003201BA" w:rsidP="003201BA">
      <w:pPr>
        <w:autoSpaceDE w:val="0"/>
        <w:autoSpaceDN w:val="0"/>
        <w:adjustRightInd w:val="0"/>
        <w:jc w:val="center"/>
        <w:rPr>
          <w:sz w:val="24"/>
          <w:szCs w:val="24"/>
        </w:rPr>
      </w:pPr>
      <w:r w:rsidRPr="003201BA">
        <w:rPr>
          <w:bCs/>
          <w:color w:val="26282F"/>
          <w:sz w:val="24"/>
          <w:szCs w:val="24"/>
        </w:rPr>
        <w:t>(дата начала ведения журнала)</w:t>
      </w:r>
    </w:p>
    <w:p w:rsidR="003201BA" w:rsidRPr="003201BA" w:rsidRDefault="003201BA" w:rsidP="003201BA">
      <w:pPr>
        <w:autoSpaceDE w:val="0"/>
        <w:autoSpaceDN w:val="0"/>
        <w:adjustRightInd w:val="0"/>
        <w:ind w:firstLine="720"/>
        <w:jc w:val="both"/>
        <w:rPr>
          <w:sz w:val="24"/>
          <w:szCs w:val="24"/>
        </w:rPr>
      </w:pPr>
    </w:p>
    <w:p w:rsidR="003201BA" w:rsidRPr="003201BA" w:rsidRDefault="003201BA" w:rsidP="003201BA">
      <w:pPr>
        <w:autoSpaceDE w:val="0"/>
        <w:autoSpaceDN w:val="0"/>
        <w:adjustRightInd w:val="0"/>
        <w:ind w:firstLine="720"/>
        <w:jc w:val="both"/>
        <w:rPr>
          <w:sz w:val="24"/>
          <w:szCs w:val="24"/>
        </w:rPr>
      </w:pP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center"/>
        <w:rPr>
          <w:sz w:val="24"/>
          <w:szCs w:val="24"/>
        </w:rPr>
      </w:pPr>
      <w:r w:rsidRPr="003201BA">
        <w:rPr>
          <w:sz w:val="24"/>
          <w:szCs w:val="24"/>
        </w:rPr>
        <w:t>(наименование юридического лица/фамилия, имя, отчество (в случае, если имеется) индивидуального предпринимателя)</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center"/>
        <w:rPr>
          <w:sz w:val="24"/>
          <w:szCs w:val="24"/>
        </w:rPr>
      </w:pPr>
      <w:r w:rsidRPr="003201BA">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3201BA" w:rsidRPr="003201BA" w:rsidRDefault="003201BA" w:rsidP="003201BA">
      <w:pPr>
        <w:autoSpaceDE w:val="0"/>
        <w:autoSpaceDN w:val="0"/>
        <w:adjustRightInd w:val="0"/>
        <w:jc w:val="center"/>
        <w:rPr>
          <w:sz w:val="24"/>
          <w:szCs w:val="24"/>
        </w:rPr>
      </w:pP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w:t>
      </w:r>
    </w:p>
    <w:p w:rsidR="003201BA" w:rsidRPr="003201BA" w:rsidRDefault="003201BA" w:rsidP="003201BA">
      <w:pPr>
        <w:autoSpaceDE w:val="0"/>
        <w:autoSpaceDN w:val="0"/>
        <w:adjustRightInd w:val="0"/>
        <w:jc w:val="center"/>
      </w:pPr>
      <w:r w:rsidRPr="003201BA">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3201BA" w:rsidRPr="003201BA" w:rsidRDefault="003201BA" w:rsidP="003201BA">
      <w:pPr>
        <w:autoSpaceDE w:val="0"/>
        <w:autoSpaceDN w:val="0"/>
        <w:adjustRightInd w:val="0"/>
        <w:ind w:firstLine="720"/>
        <w:jc w:val="both"/>
        <w:rPr>
          <w:sz w:val="24"/>
          <w:szCs w:val="24"/>
        </w:rPr>
      </w:pPr>
    </w:p>
    <w:p w:rsidR="003201BA" w:rsidRPr="003201BA" w:rsidRDefault="003201BA" w:rsidP="003201BA">
      <w:pPr>
        <w:autoSpaceDE w:val="0"/>
        <w:autoSpaceDN w:val="0"/>
        <w:adjustRightInd w:val="0"/>
        <w:jc w:val="both"/>
        <w:rPr>
          <w:sz w:val="24"/>
          <w:szCs w:val="24"/>
        </w:rPr>
      </w:pPr>
      <w:r w:rsidRPr="003201BA">
        <w:rPr>
          <w:sz w:val="24"/>
          <w:szCs w:val="24"/>
        </w:rPr>
        <w:t>Ответственное лицо: 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 xml:space="preserve"> _____________________________________________________________________________</w:t>
      </w:r>
    </w:p>
    <w:p w:rsidR="003201BA" w:rsidRPr="003201BA" w:rsidRDefault="003201BA" w:rsidP="003201BA">
      <w:pPr>
        <w:autoSpaceDE w:val="0"/>
        <w:autoSpaceDN w:val="0"/>
        <w:adjustRightInd w:val="0"/>
        <w:jc w:val="center"/>
      </w:pPr>
      <w:r w:rsidRPr="003201BA">
        <w:t>(фамилия, имя, отчество (в случае, если имеется), должность лица (лиц), ответственного за ведение журнала</w:t>
      </w:r>
    </w:p>
    <w:p w:rsidR="003201BA" w:rsidRPr="003201BA" w:rsidRDefault="003201BA" w:rsidP="003201BA">
      <w:pPr>
        <w:autoSpaceDE w:val="0"/>
        <w:autoSpaceDN w:val="0"/>
        <w:adjustRightInd w:val="0"/>
        <w:jc w:val="center"/>
      </w:pPr>
      <w:r w:rsidRPr="003201BA">
        <w:t>учета проверок)</w:t>
      </w:r>
    </w:p>
    <w:p w:rsidR="003201BA" w:rsidRPr="003201BA" w:rsidRDefault="003201BA" w:rsidP="003201BA">
      <w:pPr>
        <w:autoSpaceDE w:val="0"/>
        <w:autoSpaceDN w:val="0"/>
        <w:adjustRightInd w:val="0"/>
        <w:ind w:firstLine="720"/>
        <w:jc w:val="center"/>
        <w:rPr>
          <w:sz w:val="24"/>
          <w:szCs w:val="24"/>
        </w:rPr>
      </w:pP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_____________________________________________________________________________</w:t>
      </w:r>
    </w:p>
    <w:p w:rsidR="003201BA" w:rsidRPr="003201BA" w:rsidRDefault="003201BA" w:rsidP="003201BA">
      <w:pPr>
        <w:autoSpaceDE w:val="0"/>
        <w:autoSpaceDN w:val="0"/>
        <w:adjustRightInd w:val="0"/>
        <w:jc w:val="both"/>
        <w:rPr>
          <w:sz w:val="24"/>
          <w:szCs w:val="24"/>
        </w:rPr>
      </w:pPr>
      <w:r w:rsidRPr="003201BA">
        <w:rPr>
          <w:sz w:val="24"/>
          <w:szCs w:val="24"/>
        </w:rPr>
        <w:t>______________________________________________________________________</w:t>
      </w:r>
    </w:p>
    <w:p w:rsidR="003201BA" w:rsidRPr="00AA734C" w:rsidRDefault="003201BA" w:rsidP="00AA734C">
      <w:pPr>
        <w:autoSpaceDE w:val="0"/>
        <w:autoSpaceDN w:val="0"/>
        <w:adjustRightInd w:val="0"/>
        <w:jc w:val="both"/>
        <w:sectPr w:rsidR="003201BA" w:rsidRPr="00AA734C">
          <w:pgSz w:w="11900" w:h="16838"/>
          <w:pgMar w:top="571" w:right="704" w:bottom="812" w:left="1440" w:header="0" w:footer="0" w:gutter="0"/>
          <w:cols w:space="720"/>
        </w:sectPr>
      </w:pPr>
      <w:r w:rsidRPr="003201BA">
        <w:t xml:space="preserve">      (фамилия, имя, отчество (в случае, если имеется) руководителя юридического лица, индивидуального предпринимате</w:t>
      </w:r>
      <w:r w:rsidR="00AA734C">
        <w:t>ля</w:t>
      </w:r>
      <w:r w:rsidR="009346AC">
        <w:t>)</w:t>
      </w:r>
    </w:p>
    <w:p w:rsidR="003201BA" w:rsidRPr="003201BA" w:rsidRDefault="003201BA" w:rsidP="003201BA">
      <w:pPr>
        <w:tabs>
          <w:tab w:val="left" w:pos="1020"/>
        </w:tabs>
        <w:rPr>
          <w:sz w:val="28"/>
          <w:szCs w:val="28"/>
        </w:rPr>
        <w:sectPr w:rsidR="003201BA" w:rsidRPr="003201BA">
          <w:pgSz w:w="11900" w:h="16838"/>
          <w:pgMar w:top="1019" w:right="704" w:bottom="768" w:left="1440" w:header="0" w:footer="0" w:gutter="0"/>
          <w:cols w:space="720"/>
        </w:sectPr>
      </w:pPr>
    </w:p>
    <w:p w:rsidR="00AA734C" w:rsidRPr="00AA734C" w:rsidRDefault="00AA734C" w:rsidP="00AA734C"/>
    <w:sectPr w:rsidR="00AA734C" w:rsidRPr="00AA73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FFF" w:rsidRDefault="00BF2FFF" w:rsidP="003201BA">
      <w:r>
        <w:separator/>
      </w:r>
    </w:p>
  </w:endnote>
  <w:endnote w:type="continuationSeparator" w:id="0">
    <w:p w:rsidR="00BF2FFF" w:rsidRDefault="00BF2FFF" w:rsidP="0032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FFF" w:rsidRDefault="00BF2FFF" w:rsidP="003201BA">
      <w:r>
        <w:separator/>
      </w:r>
    </w:p>
  </w:footnote>
  <w:footnote w:type="continuationSeparator" w:id="0">
    <w:p w:rsidR="00BF2FFF" w:rsidRDefault="00BF2FFF" w:rsidP="0032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902"/>
    <w:multiLevelType w:val="hybridMultilevel"/>
    <w:tmpl w:val="E5D25D98"/>
    <w:lvl w:ilvl="0" w:tplc="E368AAE2">
      <w:start w:val="1"/>
      <w:numFmt w:val="bullet"/>
      <w:lvlText w:val="К"/>
      <w:lvlJc w:val="left"/>
      <w:pPr>
        <w:ind w:left="0" w:firstLine="0"/>
      </w:pPr>
    </w:lvl>
    <w:lvl w:ilvl="1" w:tplc="410CBD02">
      <w:numFmt w:val="decimal"/>
      <w:lvlText w:val=""/>
      <w:lvlJc w:val="left"/>
      <w:pPr>
        <w:ind w:left="0" w:firstLine="0"/>
      </w:pPr>
    </w:lvl>
    <w:lvl w:ilvl="2" w:tplc="B1046B5E">
      <w:numFmt w:val="decimal"/>
      <w:lvlText w:val=""/>
      <w:lvlJc w:val="left"/>
      <w:pPr>
        <w:ind w:left="0" w:firstLine="0"/>
      </w:pPr>
    </w:lvl>
    <w:lvl w:ilvl="3" w:tplc="90A4827C">
      <w:numFmt w:val="decimal"/>
      <w:lvlText w:val=""/>
      <w:lvlJc w:val="left"/>
      <w:pPr>
        <w:ind w:left="0" w:firstLine="0"/>
      </w:pPr>
    </w:lvl>
    <w:lvl w:ilvl="4" w:tplc="67F46E30">
      <w:numFmt w:val="decimal"/>
      <w:lvlText w:val=""/>
      <w:lvlJc w:val="left"/>
      <w:pPr>
        <w:ind w:left="0" w:firstLine="0"/>
      </w:pPr>
    </w:lvl>
    <w:lvl w:ilvl="5" w:tplc="C45A6550">
      <w:numFmt w:val="decimal"/>
      <w:lvlText w:val=""/>
      <w:lvlJc w:val="left"/>
      <w:pPr>
        <w:ind w:left="0" w:firstLine="0"/>
      </w:pPr>
    </w:lvl>
    <w:lvl w:ilvl="6" w:tplc="3DCC3A58">
      <w:numFmt w:val="decimal"/>
      <w:lvlText w:val=""/>
      <w:lvlJc w:val="left"/>
      <w:pPr>
        <w:ind w:left="0" w:firstLine="0"/>
      </w:pPr>
    </w:lvl>
    <w:lvl w:ilvl="7" w:tplc="BB121FA2">
      <w:numFmt w:val="decimal"/>
      <w:lvlText w:val=""/>
      <w:lvlJc w:val="left"/>
      <w:pPr>
        <w:ind w:left="0" w:firstLine="0"/>
      </w:pPr>
    </w:lvl>
    <w:lvl w:ilvl="8" w:tplc="01BCF5F4">
      <w:numFmt w:val="decimal"/>
      <w:lvlText w:val=""/>
      <w:lvlJc w:val="left"/>
      <w:pPr>
        <w:ind w:left="0" w:firstLine="0"/>
      </w:pPr>
    </w:lvl>
  </w:abstractNum>
  <w:abstractNum w:abstractNumId="1" w15:restartNumberingAfterBreak="0">
    <w:nsid w:val="00000DDC"/>
    <w:multiLevelType w:val="hybridMultilevel"/>
    <w:tmpl w:val="070223FA"/>
    <w:lvl w:ilvl="0" w:tplc="B4862028">
      <w:start w:val="1"/>
      <w:numFmt w:val="bullet"/>
      <w:lvlText w:val="-"/>
      <w:lvlJc w:val="left"/>
      <w:pPr>
        <w:ind w:left="0" w:firstLine="0"/>
      </w:pPr>
    </w:lvl>
    <w:lvl w:ilvl="1" w:tplc="1EF2A6C0">
      <w:numFmt w:val="decimal"/>
      <w:lvlText w:val=""/>
      <w:lvlJc w:val="left"/>
      <w:pPr>
        <w:ind w:left="0" w:firstLine="0"/>
      </w:pPr>
    </w:lvl>
    <w:lvl w:ilvl="2" w:tplc="9E8E2A54">
      <w:numFmt w:val="decimal"/>
      <w:lvlText w:val=""/>
      <w:lvlJc w:val="left"/>
      <w:pPr>
        <w:ind w:left="0" w:firstLine="0"/>
      </w:pPr>
    </w:lvl>
    <w:lvl w:ilvl="3" w:tplc="244A9E66">
      <w:numFmt w:val="decimal"/>
      <w:lvlText w:val=""/>
      <w:lvlJc w:val="left"/>
      <w:pPr>
        <w:ind w:left="0" w:firstLine="0"/>
      </w:pPr>
    </w:lvl>
    <w:lvl w:ilvl="4" w:tplc="5D9EE468">
      <w:numFmt w:val="decimal"/>
      <w:lvlText w:val=""/>
      <w:lvlJc w:val="left"/>
      <w:pPr>
        <w:ind w:left="0" w:firstLine="0"/>
      </w:pPr>
    </w:lvl>
    <w:lvl w:ilvl="5" w:tplc="FE7EEEA2">
      <w:numFmt w:val="decimal"/>
      <w:lvlText w:val=""/>
      <w:lvlJc w:val="left"/>
      <w:pPr>
        <w:ind w:left="0" w:firstLine="0"/>
      </w:pPr>
    </w:lvl>
    <w:lvl w:ilvl="6" w:tplc="56F2E99C">
      <w:numFmt w:val="decimal"/>
      <w:lvlText w:val=""/>
      <w:lvlJc w:val="left"/>
      <w:pPr>
        <w:ind w:left="0" w:firstLine="0"/>
      </w:pPr>
    </w:lvl>
    <w:lvl w:ilvl="7" w:tplc="9A647A0C">
      <w:numFmt w:val="decimal"/>
      <w:lvlText w:val=""/>
      <w:lvlJc w:val="left"/>
      <w:pPr>
        <w:ind w:left="0" w:firstLine="0"/>
      </w:pPr>
    </w:lvl>
    <w:lvl w:ilvl="8" w:tplc="A3AC6550">
      <w:numFmt w:val="decimal"/>
      <w:lvlText w:val=""/>
      <w:lvlJc w:val="left"/>
      <w:pPr>
        <w:ind w:left="0" w:firstLine="0"/>
      </w:pPr>
    </w:lvl>
  </w:abstractNum>
  <w:abstractNum w:abstractNumId="2" w15:restartNumberingAfterBreak="0">
    <w:nsid w:val="00000FBF"/>
    <w:multiLevelType w:val="hybridMultilevel"/>
    <w:tmpl w:val="026C6144"/>
    <w:lvl w:ilvl="0" w:tplc="D1A8CF3C">
      <w:start w:val="1"/>
      <w:numFmt w:val="bullet"/>
      <w:lvlText w:val="С"/>
      <w:lvlJc w:val="left"/>
      <w:pPr>
        <w:ind w:left="0" w:firstLine="0"/>
      </w:pPr>
    </w:lvl>
    <w:lvl w:ilvl="1" w:tplc="CB2A8966">
      <w:numFmt w:val="decimal"/>
      <w:lvlText w:val=""/>
      <w:lvlJc w:val="left"/>
      <w:pPr>
        <w:ind w:left="0" w:firstLine="0"/>
      </w:pPr>
    </w:lvl>
    <w:lvl w:ilvl="2" w:tplc="9DFA0390">
      <w:numFmt w:val="decimal"/>
      <w:lvlText w:val=""/>
      <w:lvlJc w:val="left"/>
      <w:pPr>
        <w:ind w:left="0" w:firstLine="0"/>
      </w:pPr>
    </w:lvl>
    <w:lvl w:ilvl="3" w:tplc="05B66870">
      <w:numFmt w:val="decimal"/>
      <w:lvlText w:val=""/>
      <w:lvlJc w:val="left"/>
      <w:pPr>
        <w:ind w:left="0" w:firstLine="0"/>
      </w:pPr>
    </w:lvl>
    <w:lvl w:ilvl="4" w:tplc="1F1CD928">
      <w:numFmt w:val="decimal"/>
      <w:lvlText w:val=""/>
      <w:lvlJc w:val="left"/>
      <w:pPr>
        <w:ind w:left="0" w:firstLine="0"/>
      </w:pPr>
    </w:lvl>
    <w:lvl w:ilvl="5" w:tplc="7E88B0F0">
      <w:numFmt w:val="decimal"/>
      <w:lvlText w:val=""/>
      <w:lvlJc w:val="left"/>
      <w:pPr>
        <w:ind w:left="0" w:firstLine="0"/>
      </w:pPr>
    </w:lvl>
    <w:lvl w:ilvl="6" w:tplc="9D46228C">
      <w:numFmt w:val="decimal"/>
      <w:lvlText w:val=""/>
      <w:lvlJc w:val="left"/>
      <w:pPr>
        <w:ind w:left="0" w:firstLine="0"/>
      </w:pPr>
    </w:lvl>
    <w:lvl w:ilvl="7" w:tplc="995ABA44">
      <w:numFmt w:val="decimal"/>
      <w:lvlText w:val=""/>
      <w:lvlJc w:val="left"/>
      <w:pPr>
        <w:ind w:left="0" w:firstLine="0"/>
      </w:pPr>
    </w:lvl>
    <w:lvl w:ilvl="8" w:tplc="75CEBDA2">
      <w:numFmt w:val="decimal"/>
      <w:lvlText w:val=""/>
      <w:lvlJc w:val="left"/>
      <w:pPr>
        <w:ind w:left="0" w:firstLine="0"/>
      </w:pPr>
    </w:lvl>
  </w:abstractNum>
  <w:abstractNum w:abstractNumId="3" w15:restartNumberingAfterBreak="0">
    <w:nsid w:val="0000121F"/>
    <w:multiLevelType w:val="hybridMultilevel"/>
    <w:tmpl w:val="F62CBEE4"/>
    <w:lvl w:ilvl="0" w:tplc="DB5A8A04">
      <w:start w:val="1"/>
      <w:numFmt w:val="bullet"/>
      <w:lvlText w:val="В"/>
      <w:lvlJc w:val="left"/>
      <w:pPr>
        <w:ind w:left="0" w:firstLine="0"/>
      </w:pPr>
    </w:lvl>
    <w:lvl w:ilvl="1" w:tplc="4E128FB0">
      <w:numFmt w:val="decimal"/>
      <w:lvlText w:val=""/>
      <w:lvlJc w:val="left"/>
      <w:pPr>
        <w:ind w:left="0" w:firstLine="0"/>
      </w:pPr>
    </w:lvl>
    <w:lvl w:ilvl="2" w:tplc="D9D2F240">
      <w:numFmt w:val="decimal"/>
      <w:lvlText w:val=""/>
      <w:lvlJc w:val="left"/>
      <w:pPr>
        <w:ind w:left="0" w:firstLine="0"/>
      </w:pPr>
    </w:lvl>
    <w:lvl w:ilvl="3" w:tplc="305CB3F6">
      <w:numFmt w:val="decimal"/>
      <w:lvlText w:val=""/>
      <w:lvlJc w:val="left"/>
      <w:pPr>
        <w:ind w:left="0" w:firstLine="0"/>
      </w:pPr>
    </w:lvl>
    <w:lvl w:ilvl="4" w:tplc="7150AEA6">
      <w:numFmt w:val="decimal"/>
      <w:lvlText w:val=""/>
      <w:lvlJc w:val="left"/>
      <w:pPr>
        <w:ind w:left="0" w:firstLine="0"/>
      </w:pPr>
    </w:lvl>
    <w:lvl w:ilvl="5" w:tplc="9FE806EE">
      <w:numFmt w:val="decimal"/>
      <w:lvlText w:val=""/>
      <w:lvlJc w:val="left"/>
      <w:pPr>
        <w:ind w:left="0" w:firstLine="0"/>
      </w:pPr>
    </w:lvl>
    <w:lvl w:ilvl="6" w:tplc="2CE6C924">
      <w:numFmt w:val="decimal"/>
      <w:lvlText w:val=""/>
      <w:lvlJc w:val="left"/>
      <w:pPr>
        <w:ind w:left="0" w:firstLine="0"/>
      </w:pPr>
    </w:lvl>
    <w:lvl w:ilvl="7" w:tplc="1276BE0C">
      <w:numFmt w:val="decimal"/>
      <w:lvlText w:val=""/>
      <w:lvlJc w:val="left"/>
      <w:pPr>
        <w:ind w:left="0" w:firstLine="0"/>
      </w:pPr>
    </w:lvl>
    <w:lvl w:ilvl="8" w:tplc="6FFA608C">
      <w:numFmt w:val="decimal"/>
      <w:lvlText w:val=""/>
      <w:lvlJc w:val="left"/>
      <w:pPr>
        <w:ind w:left="0" w:firstLine="0"/>
      </w:pPr>
    </w:lvl>
  </w:abstractNum>
  <w:abstractNum w:abstractNumId="4" w15:restartNumberingAfterBreak="0">
    <w:nsid w:val="000012E1"/>
    <w:multiLevelType w:val="hybridMultilevel"/>
    <w:tmpl w:val="CB54F4CC"/>
    <w:lvl w:ilvl="0" w:tplc="BD363738">
      <w:start w:val="1"/>
      <w:numFmt w:val="bullet"/>
      <w:lvlText w:val="-"/>
      <w:lvlJc w:val="left"/>
      <w:pPr>
        <w:ind w:left="0" w:firstLine="0"/>
      </w:pPr>
    </w:lvl>
    <w:lvl w:ilvl="1" w:tplc="ABE61C78">
      <w:numFmt w:val="decimal"/>
      <w:lvlText w:val=""/>
      <w:lvlJc w:val="left"/>
      <w:pPr>
        <w:ind w:left="0" w:firstLine="0"/>
      </w:pPr>
    </w:lvl>
    <w:lvl w:ilvl="2" w:tplc="920099B4">
      <w:numFmt w:val="decimal"/>
      <w:lvlText w:val=""/>
      <w:lvlJc w:val="left"/>
      <w:pPr>
        <w:ind w:left="0" w:firstLine="0"/>
      </w:pPr>
    </w:lvl>
    <w:lvl w:ilvl="3" w:tplc="1F4AAD22">
      <w:numFmt w:val="decimal"/>
      <w:lvlText w:val=""/>
      <w:lvlJc w:val="left"/>
      <w:pPr>
        <w:ind w:left="0" w:firstLine="0"/>
      </w:pPr>
    </w:lvl>
    <w:lvl w:ilvl="4" w:tplc="8C4CA804">
      <w:numFmt w:val="decimal"/>
      <w:lvlText w:val=""/>
      <w:lvlJc w:val="left"/>
      <w:pPr>
        <w:ind w:left="0" w:firstLine="0"/>
      </w:pPr>
    </w:lvl>
    <w:lvl w:ilvl="5" w:tplc="21181A6E">
      <w:numFmt w:val="decimal"/>
      <w:lvlText w:val=""/>
      <w:lvlJc w:val="left"/>
      <w:pPr>
        <w:ind w:left="0" w:firstLine="0"/>
      </w:pPr>
    </w:lvl>
    <w:lvl w:ilvl="6" w:tplc="44B64FF0">
      <w:numFmt w:val="decimal"/>
      <w:lvlText w:val=""/>
      <w:lvlJc w:val="left"/>
      <w:pPr>
        <w:ind w:left="0" w:firstLine="0"/>
      </w:pPr>
    </w:lvl>
    <w:lvl w:ilvl="7" w:tplc="33E6567C">
      <w:numFmt w:val="decimal"/>
      <w:lvlText w:val=""/>
      <w:lvlJc w:val="left"/>
      <w:pPr>
        <w:ind w:left="0" w:firstLine="0"/>
      </w:pPr>
    </w:lvl>
    <w:lvl w:ilvl="8" w:tplc="5F7223CE">
      <w:numFmt w:val="decimal"/>
      <w:lvlText w:val=""/>
      <w:lvlJc w:val="left"/>
      <w:pPr>
        <w:ind w:left="0" w:firstLine="0"/>
      </w:pPr>
    </w:lvl>
  </w:abstractNum>
  <w:abstractNum w:abstractNumId="5" w15:restartNumberingAfterBreak="0">
    <w:nsid w:val="00001366"/>
    <w:multiLevelType w:val="hybridMultilevel"/>
    <w:tmpl w:val="ACA83E42"/>
    <w:lvl w:ilvl="0" w:tplc="B896F92A">
      <w:start w:val="3"/>
      <w:numFmt w:val="decimal"/>
      <w:lvlText w:val="%1."/>
      <w:lvlJc w:val="left"/>
      <w:pPr>
        <w:ind w:left="0" w:firstLine="0"/>
      </w:pPr>
    </w:lvl>
    <w:lvl w:ilvl="1" w:tplc="86D2C59C">
      <w:numFmt w:val="decimal"/>
      <w:lvlText w:val=""/>
      <w:lvlJc w:val="left"/>
      <w:pPr>
        <w:ind w:left="0" w:firstLine="0"/>
      </w:pPr>
    </w:lvl>
    <w:lvl w:ilvl="2" w:tplc="6A442EC8">
      <w:numFmt w:val="decimal"/>
      <w:lvlText w:val=""/>
      <w:lvlJc w:val="left"/>
      <w:pPr>
        <w:ind w:left="0" w:firstLine="0"/>
      </w:pPr>
    </w:lvl>
    <w:lvl w:ilvl="3" w:tplc="F57085D8">
      <w:numFmt w:val="decimal"/>
      <w:lvlText w:val=""/>
      <w:lvlJc w:val="left"/>
      <w:pPr>
        <w:ind w:left="0" w:firstLine="0"/>
      </w:pPr>
    </w:lvl>
    <w:lvl w:ilvl="4" w:tplc="5682267A">
      <w:numFmt w:val="decimal"/>
      <w:lvlText w:val=""/>
      <w:lvlJc w:val="left"/>
      <w:pPr>
        <w:ind w:left="0" w:firstLine="0"/>
      </w:pPr>
    </w:lvl>
    <w:lvl w:ilvl="5" w:tplc="903AA374">
      <w:numFmt w:val="decimal"/>
      <w:lvlText w:val=""/>
      <w:lvlJc w:val="left"/>
      <w:pPr>
        <w:ind w:left="0" w:firstLine="0"/>
      </w:pPr>
    </w:lvl>
    <w:lvl w:ilvl="6" w:tplc="435C8310">
      <w:numFmt w:val="decimal"/>
      <w:lvlText w:val=""/>
      <w:lvlJc w:val="left"/>
      <w:pPr>
        <w:ind w:left="0" w:firstLine="0"/>
      </w:pPr>
    </w:lvl>
    <w:lvl w:ilvl="7" w:tplc="8A8E088E">
      <w:numFmt w:val="decimal"/>
      <w:lvlText w:val=""/>
      <w:lvlJc w:val="left"/>
      <w:pPr>
        <w:ind w:left="0" w:firstLine="0"/>
      </w:pPr>
    </w:lvl>
    <w:lvl w:ilvl="8" w:tplc="A22888CA">
      <w:numFmt w:val="decimal"/>
      <w:lvlText w:val=""/>
      <w:lvlJc w:val="left"/>
      <w:pPr>
        <w:ind w:left="0" w:firstLine="0"/>
      </w:pPr>
    </w:lvl>
  </w:abstractNum>
  <w:abstractNum w:abstractNumId="6" w15:restartNumberingAfterBreak="0">
    <w:nsid w:val="000013E9"/>
    <w:multiLevelType w:val="hybridMultilevel"/>
    <w:tmpl w:val="A852F192"/>
    <w:lvl w:ilvl="0" w:tplc="11CACD80">
      <w:start w:val="4"/>
      <w:numFmt w:val="decimal"/>
      <w:lvlText w:val="%1."/>
      <w:lvlJc w:val="left"/>
      <w:pPr>
        <w:ind w:left="0" w:firstLine="0"/>
      </w:pPr>
    </w:lvl>
    <w:lvl w:ilvl="1" w:tplc="4BC663AA">
      <w:numFmt w:val="decimal"/>
      <w:lvlText w:val=""/>
      <w:lvlJc w:val="left"/>
      <w:pPr>
        <w:ind w:left="0" w:firstLine="0"/>
      </w:pPr>
    </w:lvl>
    <w:lvl w:ilvl="2" w:tplc="06FA0F98">
      <w:numFmt w:val="decimal"/>
      <w:lvlText w:val=""/>
      <w:lvlJc w:val="left"/>
      <w:pPr>
        <w:ind w:left="0" w:firstLine="0"/>
      </w:pPr>
    </w:lvl>
    <w:lvl w:ilvl="3" w:tplc="8DAA4BFE">
      <w:numFmt w:val="decimal"/>
      <w:lvlText w:val=""/>
      <w:lvlJc w:val="left"/>
      <w:pPr>
        <w:ind w:left="0" w:firstLine="0"/>
      </w:pPr>
    </w:lvl>
    <w:lvl w:ilvl="4" w:tplc="DF1493AE">
      <w:numFmt w:val="decimal"/>
      <w:lvlText w:val=""/>
      <w:lvlJc w:val="left"/>
      <w:pPr>
        <w:ind w:left="0" w:firstLine="0"/>
      </w:pPr>
    </w:lvl>
    <w:lvl w:ilvl="5" w:tplc="01489F1C">
      <w:numFmt w:val="decimal"/>
      <w:lvlText w:val=""/>
      <w:lvlJc w:val="left"/>
      <w:pPr>
        <w:ind w:left="0" w:firstLine="0"/>
      </w:pPr>
    </w:lvl>
    <w:lvl w:ilvl="6" w:tplc="718A5090">
      <w:numFmt w:val="decimal"/>
      <w:lvlText w:val=""/>
      <w:lvlJc w:val="left"/>
      <w:pPr>
        <w:ind w:left="0" w:firstLine="0"/>
      </w:pPr>
    </w:lvl>
    <w:lvl w:ilvl="7" w:tplc="0D26AA9E">
      <w:numFmt w:val="decimal"/>
      <w:lvlText w:val=""/>
      <w:lvlJc w:val="left"/>
      <w:pPr>
        <w:ind w:left="0" w:firstLine="0"/>
      </w:pPr>
    </w:lvl>
    <w:lvl w:ilvl="8" w:tplc="2486791C">
      <w:numFmt w:val="decimal"/>
      <w:lvlText w:val=""/>
      <w:lvlJc w:val="left"/>
      <w:pPr>
        <w:ind w:left="0" w:firstLine="0"/>
      </w:pPr>
    </w:lvl>
  </w:abstractNum>
  <w:abstractNum w:abstractNumId="7" w15:restartNumberingAfterBreak="0">
    <w:nsid w:val="000015A1"/>
    <w:multiLevelType w:val="hybridMultilevel"/>
    <w:tmpl w:val="450C5460"/>
    <w:lvl w:ilvl="0" w:tplc="455C2FEC">
      <w:start w:val="1"/>
      <w:numFmt w:val="bullet"/>
      <w:lvlText w:val="и"/>
      <w:lvlJc w:val="left"/>
      <w:pPr>
        <w:ind w:left="0" w:firstLine="0"/>
      </w:pPr>
    </w:lvl>
    <w:lvl w:ilvl="1" w:tplc="E8F0C9B8">
      <w:start w:val="1"/>
      <w:numFmt w:val="bullet"/>
      <w:lvlText w:val="В"/>
      <w:lvlJc w:val="left"/>
      <w:pPr>
        <w:ind w:left="0" w:firstLine="0"/>
      </w:pPr>
    </w:lvl>
    <w:lvl w:ilvl="2" w:tplc="3C946CB4">
      <w:numFmt w:val="decimal"/>
      <w:lvlText w:val=""/>
      <w:lvlJc w:val="left"/>
      <w:pPr>
        <w:ind w:left="0" w:firstLine="0"/>
      </w:pPr>
    </w:lvl>
    <w:lvl w:ilvl="3" w:tplc="8C10D266">
      <w:numFmt w:val="decimal"/>
      <w:lvlText w:val=""/>
      <w:lvlJc w:val="left"/>
      <w:pPr>
        <w:ind w:left="0" w:firstLine="0"/>
      </w:pPr>
    </w:lvl>
    <w:lvl w:ilvl="4" w:tplc="47F4C432">
      <w:numFmt w:val="decimal"/>
      <w:lvlText w:val=""/>
      <w:lvlJc w:val="left"/>
      <w:pPr>
        <w:ind w:left="0" w:firstLine="0"/>
      </w:pPr>
    </w:lvl>
    <w:lvl w:ilvl="5" w:tplc="3AA6479E">
      <w:numFmt w:val="decimal"/>
      <w:lvlText w:val=""/>
      <w:lvlJc w:val="left"/>
      <w:pPr>
        <w:ind w:left="0" w:firstLine="0"/>
      </w:pPr>
    </w:lvl>
    <w:lvl w:ilvl="6" w:tplc="D7EE57F8">
      <w:numFmt w:val="decimal"/>
      <w:lvlText w:val=""/>
      <w:lvlJc w:val="left"/>
      <w:pPr>
        <w:ind w:left="0" w:firstLine="0"/>
      </w:pPr>
    </w:lvl>
    <w:lvl w:ilvl="7" w:tplc="27C4CCD2">
      <w:numFmt w:val="decimal"/>
      <w:lvlText w:val=""/>
      <w:lvlJc w:val="left"/>
      <w:pPr>
        <w:ind w:left="0" w:firstLine="0"/>
      </w:pPr>
    </w:lvl>
    <w:lvl w:ilvl="8" w:tplc="194028E0">
      <w:numFmt w:val="decimal"/>
      <w:lvlText w:val=""/>
      <w:lvlJc w:val="left"/>
      <w:pPr>
        <w:ind w:left="0" w:firstLine="0"/>
      </w:pPr>
    </w:lvl>
  </w:abstractNum>
  <w:abstractNum w:abstractNumId="8" w15:restartNumberingAfterBreak="0">
    <w:nsid w:val="000016C5"/>
    <w:multiLevelType w:val="hybridMultilevel"/>
    <w:tmpl w:val="709EC13A"/>
    <w:lvl w:ilvl="0" w:tplc="477CF3F6">
      <w:start w:val="1"/>
      <w:numFmt w:val="bullet"/>
      <w:lvlText w:val="-"/>
      <w:lvlJc w:val="left"/>
      <w:pPr>
        <w:ind w:left="0" w:firstLine="0"/>
      </w:pPr>
    </w:lvl>
    <w:lvl w:ilvl="1" w:tplc="E69A64B8">
      <w:numFmt w:val="decimal"/>
      <w:lvlText w:val=""/>
      <w:lvlJc w:val="left"/>
      <w:pPr>
        <w:ind w:left="0" w:firstLine="0"/>
      </w:pPr>
    </w:lvl>
    <w:lvl w:ilvl="2" w:tplc="44E223BA">
      <w:numFmt w:val="decimal"/>
      <w:lvlText w:val=""/>
      <w:lvlJc w:val="left"/>
      <w:pPr>
        <w:ind w:left="0" w:firstLine="0"/>
      </w:pPr>
    </w:lvl>
    <w:lvl w:ilvl="3" w:tplc="F43E9C7E">
      <w:numFmt w:val="decimal"/>
      <w:lvlText w:val=""/>
      <w:lvlJc w:val="left"/>
      <w:pPr>
        <w:ind w:left="0" w:firstLine="0"/>
      </w:pPr>
    </w:lvl>
    <w:lvl w:ilvl="4" w:tplc="FD6A4E2A">
      <w:numFmt w:val="decimal"/>
      <w:lvlText w:val=""/>
      <w:lvlJc w:val="left"/>
      <w:pPr>
        <w:ind w:left="0" w:firstLine="0"/>
      </w:pPr>
    </w:lvl>
    <w:lvl w:ilvl="5" w:tplc="F8BC10B8">
      <w:numFmt w:val="decimal"/>
      <w:lvlText w:val=""/>
      <w:lvlJc w:val="left"/>
      <w:pPr>
        <w:ind w:left="0" w:firstLine="0"/>
      </w:pPr>
    </w:lvl>
    <w:lvl w:ilvl="6" w:tplc="D4BA67BE">
      <w:numFmt w:val="decimal"/>
      <w:lvlText w:val=""/>
      <w:lvlJc w:val="left"/>
      <w:pPr>
        <w:ind w:left="0" w:firstLine="0"/>
      </w:pPr>
    </w:lvl>
    <w:lvl w:ilvl="7" w:tplc="69F0A476">
      <w:numFmt w:val="decimal"/>
      <w:lvlText w:val=""/>
      <w:lvlJc w:val="left"/>
      <w:pPr>
        <w:ind w:left="0" w:firstLine="0"/>
      </w:pPr>
    </w:lvl>
    <w:lvl w:ilvl="8" w:tplc="D890A792">
      <w:numFmt w:val="decimal"/>
      <w:lvlText w:val=""/>
      <w:lvlJc w:val="left"/>
      <w:pPr>
        <w:ind w:left="0" w:firstLine="0"/>
      </w:pPr>
    </w:lvl>
  </w:abstractNum>
  <w:abstractNum w:abstractNumId="9" w15:restartNumberingAfterBreak="0">
    <w:nsid w:val="0000187E"/>
    <w:multiLevelType w:val="hybridMultilevel"/>
    <w:tmpl w:val="69D8043A"/>
    <w:lvl w:ilvl="0" w:tplc="8DBCCA82">
      <w:start w:val="1"/>
      <w:numFmt w:val="bullet"/>
      <w:lvlText w:val="к"/>
      <w:lvlJc w:val="left"/>
      <w:pPr>
        <w:ind w:left="0" w:firstLine="0"/>
      </w:pPr>
    </w:lvl>
    <w:lvl w:ilvl="1" w:tplc="7602BF44">
      <w:start w:val="1"/>
      <w:numFmt w:val="bullet"/>
      <w:lvlText w:val="В"/>
      <w:lvlJc w:val="left"/>
      <w:pPr>
        <w:ind w:left="0" w:firstLine="0"/>
      </w:pPr>
    </w:lvl>
    <w:lvl w:ilvl="2" w:tplc="2536131E">
      <w:numFmt w:val="decimal"/>
      <w:lvlText w:val=""/>
      <w:lvlJc w:val="left"/>
      <w:pPr>
        <w:ind w:left="0" w:firstLine="0"/>
      </w:pPr>
    </w:lvl>
    <w:lvl w:ilvl="3" w:tplc="EE0242E8">
      <w:numFmt w:val="decimal"/>
      <w:lvlText w:val=""/>
      <w:lvlJc w:val="left"/>
      <w:pPr>
        <w:ind w:left="0" w:firstLine="0"/>
      </w:pPr>
    </w:lvl>
    <w:lvl w:ilvl="4" w:tplc="14E04E2A">
      <w:numFmt w:val="decimal"/>
      <w:lvlText w:val=""/>
      <w:lvlJc w:val="left"/>
      <w:pPr>
        <w:ind w:left="0" w:firstLine="0"/>
      </w:pPr>
    </w:lvl>
    <w:lvl w:ilvl="5" w:tplc="0CEAEAFE">
      <w:numFmt w:val="decimal"/>
      <w:lvlText w:val=""/>
      <w:lvlJc w:val="left"/>
      <w:pPr>
        <w:ind w:left="0" w:firstLine="0"/>
      </w:pPr>
    </w:lvl>
    <w:lvl w:ilvl="6" w:tplc="98C2E40C">
      <w:numFmt w:val="decimal"/>
      <w:lvlText w:val=""/>
      <w:lvlJc w:val="left"/>
      <w:pPr>
        <w:ind w:left="0" w:firstLine="0"/>
      </w:pPr>
    </w:lvl>
    <w:lvl w:ilvl="7" w:tplc="2B98B546">
      <w:numFmt w:val="decimal"/>
      <w:lvlText w:val=""/>
      <w:lvlJc w:val="left"/>
      <w:pPr>
        <w:ind w:left="0" w:firstLine="0"/>
      </w:pPr>
    </w:lvl>
    <w:lvl w:ilvl="8" w:tplc="E810652A">
      <w:numFmt w:val="decimal"/>
      <w:lvlText w:val=""/>
      <w:lvlJc w:val="left"/>
      <w:pPr>
        <w:ind w:left="0" w:firstLine="0"/>
      </w:pPr>
    </w:lvl>
  </w:abstractNum>
  <w:abstractNum w:abstractNumId="10" w15:restartNumberingAfterBreak="0">
    <w:nsid w:val="00001A49"/>
    <w:multiLevelType w:val="hybridMultilevel"/>
    <w:tmpl w:val="F15A9BC2"/>
    <w:lvl w:ilvl="0" w:tplc="EC3A2ACE">
      <w:start w:val="1"/>
      <w:numFmt w:val="bullet"/>
      <w:lvlText w:val="-"/>
      <w:lvlJc w:val="left"/>
      <w:pPr>
        <w:ind w:left="0" w:firstLine="0"/>
      </w:pPr>
    </w:lvl>
    <w:lvl w:ilvl="1" w:tplc="88FCC9C4">
      <w:numFmt w:val="decimal"/>
      <w:lvlText w:val=""/>
      <w:lvlJc w:val="left"/>
      <w:pPr>
        <w:ind w:left="0" w:firstLine="0"/>
      </w:pPr>
    </w:lvl>
    <w:lvl w:ilvl="2" w:tplc="10CEF6C6">
      <w:numFmt w:val="decimal"/>
      <w:lvlText w:val=""/>
      <w:lvlJc w:val="left"/>
      <w:pPr>
        <w:ind w:left="0" w:firstLine="0"/>
      </w:pPr>
    </w:lvl>
    <w:lvl w:ilvl="3" w:tplc="91B41272">
      <w:numFmt w:val="decimal"/>
      <w:lvlText w:val=""/>
      <w:lvlJc w:val="left"/>
      <w:pPr>
        <w:ind w:left="0" w:firstLine="0"/>
      </w:pPr>
    </w:lvl>
    <w:lvl w:ilvl="4" w:tplc="EFEE16E8">
      <w:numFmt w:val="decimal"/>
      <w:lvlText w:val=""/>
      <w:lvlJc w:val="left"/>
      <w:pPr>
        <w:ind w:left="0" w:firstLine="0"/>
      </w:pPr>
    </w:lvl>
    <w:lvl w:ilvl="5" w:tplc="180E4BC8">
      <w:numFmt w:val="decimal"/>
      <w:lvlText w:val=""/>
      <w:lvlJc w:val="left"/>
      <w:pPr>
        <w:ind w:left="0" w:firstLine="0"/>
      </w:pPr>
    </w:lvl>
    <w:lvl w:ilvl="6" w:tplc="C4CEABF4">
      <w:numFmt w:val="decimal"/>
      <w:lvlText w:val=""/>
      <w:lvlJc w:val="left"/>
      <w:pPr>
        <w:ind w:left="0" w:firstLine="0"/>
      </w:pPr>
    </w:lvl>
    <w:lvl w:ilvl="7" w:tplc="4CF82E24">
      <w:numFmt w:val="decimal"/>
      <w:lvlText w:val=""/>
      <w:lvlJc w:val="left"/>
      <w:pPr>
        <w:ind w:left="0" w:firstLine="0"/>
      </w:pPr>
    </w:lvl>
    <w:lvl w:ilvl="8" w:tplc="840E6DCA">
      <w:numFmt w:val="decimal"/>
      <w:lvlText w:val=""/>
      <w:lvlJc w:val="left"/>
      <w:pPr>
        <w:ind w:left="0" w:firstLine="0"/>
      </w:pPr>
    </w:lvl>
  </w:abstractNum>
  <w:abstractNum w:abstractNumId="11" w15:restartNumberingAfterBreak="0">
    <w:nsid w:val="00001CD0"/>
    <w:multiLevelType w:val="hybridMultilevel"/>
    <w:tmpl w:val="3C8E9BE0"/>
    <w:lvl w:ilvl="0" w:tplc="5EB226E0">
      <w:start w:val="1"/>
      <w:numFmt w:val="bullet"/>
      <w:lvlText w:val="-"/>
      <w:lvlJc w:val="left"/>
      <w:pPr>
        <w:ind w:left="0" w:firstLine="0"/>
      </w:pPr>
    </w:lvl>
    <w:lvl w:ilvl="1" w:tplc="D5829D4A">
      <w:numFmt w:val="decimal"/>
      <w:lvlText w:val=""/>
      <w:lvlJc w:val="left"/>
      <w:pPr>
        <w:ind w:left="0" w:firstLine="0"/>
      </w:pPr>
    </w:lvl>
    <w:lvl w:ilvl="2" w:tplc="A11AE6BE">
      <w:numFmt w:val="decimal"/>
      <w:lvlText w:val=""/>
      <w:lvlJc w:val="left"/>
      <w:pPr>
        <w:ind w:left="0" w:firstLine="0"/>
      </w:pPr>
    </w:lvl>
    <w:lvl w:ilvl="3" w:tplc="82D802EA">
      <w:numFmt w:val="decimal"/>
      <w:lvlText w:val=""/>
      <w:lvlJc w:val="left"/>
      <w:pPr>
        <w:ind w:left="0" w:firstLine="0"/>
      </w:pPr>
    </w:lvl>
    <w:lvl w:ilvl="4" w:tplc="466AB754">
      <w:numFmt w:val="decimal"/>
      <w:lvlText w:val=""/>
      <w:lvlJc w:val="left"/>
      <w:pPr>
        <w:ind w:left="0" w:firstLine="0"/>
      </w:pPr>
    </w:lvl>
    <w:lvl w:ilvl="5" w:tplc="C164A4B4">
      <w:numFmt w:val="decimal"/>
      <w:lvlText w:val=""/>
      <w:lvlJc w:val="left"/>
      <w:pPr>
        <w:ind w:left="0" w:firstLine="0"/>
      </w:pPr>
    </w:lvl>
    <w:lvl w:ilvl="6" w:tplc="13806E0E">
      <w:numFmt w:val="decimal"/>
      <w:lvlText w:val=""/>
      <w:lvlJc w:val="left"/>
      <w:pPr>
        <w:ind w:left="0" w:firstLine="0"/>
      </w:pPr>
    </w:lvl>
    <w:lvl w:ilvl="7" w:tplc="8BBE7BB4">
      <w:numFmt w:val="decimal"/>
      <w:lvlText w:val=""/>
      <w:lvlJc w:val="left"/>
      <w:pPr>
        <w:ind w:left="0" w:firstLine="0"/>
      </w:pPr>
    </w:lvl>
    <w:lvl w:ilvl="8" w:tplc="37040CC2">
      <w:numFmt w:val="decimal"/>
      <w:lvlText w:val=""/>
      <w:lvlJc w:val="left"/>
      <w:pPr>
        <w:ind w:left="0" w:firstLine="0"/>
      </w:pPr>
    </w:lvl>
  </w:abstractNum>
  <w:abstractNum w:abstractNumId="12" w15:restartNumberingAfterBreak="0">
    <w:nsid w:val="000023C9"/>
    <w:multiLevelType w:val="hybridMultilevel"/>
    <w:tmpl w:val="EFC63E40"/>
    <w:lvl w:ilvl="0" w:tplc="78389E00">
      <w:start w:val="1"/>
      <w:numFmt w:val="bullet"/>
      <w:lvlText w:val="-"/>
      <w:lvlJc w:val="left"/>
      <w:pPr>
        <w:ind w:left="0" w:firstLine="0"/>
      </w:pPr>
    </w:lvl>
    <w:lvl w:ilvl="1" w:tplc="D3702964">
      <w:start w:val="1"/>
      <w:numFmt w:val="bullet"/>
      <w:lvlText w:val="-"/>
      <w:lvlJc w:val="left"/>
      <w:pPr>
        <w:ind w:left="0" w:firstLine="0"/>
      </w:pPr>
    </w:lvl>
    <w:lvl w:ilvl="2" w:tplc="4B685208">
      <w:numFmt w:val="decimal"/>
      <w:lvlText w:val=""/>
      <w:lvlJc w:val="left"/>
      <w:pPr>
        <w:ind w:left="0" w:firstLine="0"/>
      </w:pPr>
    </w:lvl>
    <w:lvl w:ilvl="3" w:tplc="7D12992A">
      <w:numFmt w:val="decimal"/>
      <w:lvlText w:val=""/>
      <w:lvlJc w:val="left"/>
      <w:pPr>
        <w:ind w:left="0" w:firstLine="0"/>
      </w:pPr>
    </w:lvl>
    <w:lvl w:ilvl="4" w:tplc="7B7CD82E">
      <w:numFmt w:val="decimal"/>
      <w:lvlText w:val=""/>
      <w:lvlJc w:val="left"/>
      <w:pPr>
        <w:ind w:left="0" w:firstLine="0"/>
      </w:pPr>
    </w:lvl>
    <w:lvl w:ilvl="5" w:tplc="165066DE">
      <w:numFmt w:val="decimal"/>
      <w:lvlText w:val=""/>
      <w:lvlJc w:val="left"/>
      <w:pPr>
        <w:ind w:left="0" w:firstLine="0"/>
      </w:pPr>
    </w:lvl>
    <w:lvl w:ilvl="6" w:tplc="BE9635F0">
      <w:numFmt w:val="decimal"/>
      <w:lvlText w:val=""/>
      <w:lvlJc w:val="left"/>
      <w:pPr>
        <w:ind w:left="0" w:firstLine="0"/>
      </w:pPr>
    </w:lvl>
    <w:lvl w:ilvl="7" w:tplc="847E5020">
      <w:numFmt w:val="decimal"/>
      <w:lvlText w:val=""/>
      <w:lvlJc w:val="left"/>
      <w:pPr>
        <w:ind w:left="0" w:firstLine="0"/>
      </w:pPr>
    </w:lvl>
    <w:lvl w:ilvl="8" w:tplc="58984002">
      <w:numFmt w:val="decimal"/>
      <w:lvlText w:val=""/>
      <w:lvlJc w:val="left"/>
      <w:pPr>
        <w:ind w:left="0" w:firstLine="0"/>
      </w:pPr>
    </w:lvl>
  </w:abstractNum>
  <w:abstractNum w:abstractNumId="13" w15:restartNumberingAfterBreak="0">
    <w:nsid w:val="000026CA"/>
    <w:multiLevelType w:val="hybridMultilevel"/>
    <w:tmpl w:val="A448FD0E"/>
    <w:lvl w:ilvl="0" w:tplc="CFB6F854">
      <w:start w:val="1"/>
      <w:numFmt w:val="bullet"/>
      <w:lvlText w:val="с"/>
      <w:lvlJc w:val="left"/>
      <w:pPr>
        <w:ind w:left="0" w:firstLine="0"/>
      </w:pPr>
    </w:lvl>
    <w:lvl w:ilvl="1" w:tplc="3DEAA8DE">
      <w:start w:val="1"/>
      <w:numFmt w:val="bullet"/>
      <w:lvlText w:val="В"/>
      <w:lvlJc w:val="left"/>
      <w:pPr>
        <w:ind w:left="0" w:firstLine="0"/>
      </w:pPr>
    </w:lvl>
    <w:lvl w:ilvl="2" w:tplc="C2D0409A">
      <w:numFmt w:val="decimal"/>
      <w:lvlText w:val=""/>
      <w:lvlJc w:val="left"/>
      <w:pPr>
        <w:ind w:left="0" w:firstLine="0"/>
      </w:pPr>
    </w:lvl>
    <w:lvl w:ilvl="3" w:tplc="A17CB962">
      <w:numFmt w:val="decimal"/>
      <w:lvlText w:val=""/>
      <w:lvlJc w:val="left"/>
      <w:pPr>
        <w:ind w:left="0" w:firstLine="0"/>
      </w:pPr>
    </w:lvl>
    <w:lvl w:ilvl="4" w:tplc="63EE4226">
      <w:numFmt w:val="decimal"/>
      <w:lvlText w:val=""/>
      <w:lvlJc w:val="left"/>
      <w:pPr>
        <w:ind w:left="0" w:firstLine="0"/>
      </w:pPr>
    </w:lvl>
    <w:lvl w:ilvl="5" w:tplc="353813CC">
      <w:numFmt w:val="decimal"/>
      <w:lvlText w:val=""/>
      <w:lvlJc w:val="left"/>
      <w:pPr>
        <w:ind w:left="0" w:firstLine="0"/>
      </w:pPr>
    </w:lvl>
    <w:lvl w:ilvl="6" w:tplc="E5602CF4">
      <w:numFmt w:val="decimal"/>
      <w:lvlText w:val=""/>
      <w:lvlJc w:val="left"/>
      <w:pPr>
        <w:ind w:left="0" w:firstLine="0"/>
      </w:pPr>
    </w:lvl>
    <w:lvl w:ilvl="7" w:tplc="D0FE1C06">
      <w:numFmt w:val="decimal"/>
      <w:lvlText w:val=""/>
      <w:lvlJc w:val="left"/>
      <w:pPr>
        <w:ind w:left="0" w:firstLine="0"/>
      </w:pPr>
    </w:lvl>
    <w:lvl w:ilvl="8" w:tplc="74D20AFA">
      <w:numFmt w:val="decimal"/>
      <w:lvlText w:val=""/>
      <w:lvlJc w:val="left"/>
      <w:pPr>
        <w:ind w:left="0" w:firstLine="0"/>
      </w:pPr>
    </w:lvl>
  </w:abstractNum>
  <w:abstractNum w:abstractNumId="14" w15:restartNumberingAfterBreak="0">
    <w:nsid w:val="00002C3B"/>
    <w:multiLevelType w:val="hybridMultilevel"/>
    <w:tmpl w:val="160E5760"/>
    <w:lvl w:ilvl="0" w:tplc="655A84B8">
      <w:start w:val="1"/>
      <w:numFmt w:val="bullet"/>
      <w:lvlText w:val="О"/>
      <w:lvlJc w:val="left"/>
      <w:pPr>
        <w:ind w:left="0" w:firstLine="0"/>
      </w:pPr>
    </w:lvl>
    <w:lvl w:ilvl="1" w:tplc="231E867A">
      <w:numFmt w:val="decimal"/>
      <w:lvlText w:val=""/>
      <w:lvlJc w:val="left"/>
      <w:pPr>
        <w:ind w:left="0" w:firstLine="0"/>
      </w:pPr>
    </w:lvl>
    <w:lvl w:ilvl="2" w:tplc="7556D000">
      <w:numFmt w:val="decimal"/>
      <w:lvlText w:val=""/>
      <w:lvlJc w:val="left"/>
      <w:pPr>
        <w:ind w:left="0" w:firstLine="0"/>
      </w:pPr>
    </w:lvl>
    <w:lvl w:ilvl="3" w:tplc="0E541A68">
      <w:numFmt w:val="decimal"/>
      <w:lvlText w:val=""/>
      <w:lvlJc w:val="left"/>
      <w:pPr>
        <w:ind w:left="0" w:firstLine="0"/>
      </w:pPr>
    </w:lvl>
    <w:lvl w:ilvl="4" w:tplc="66A08A14">
      <w:numFmt w:val="decimal"/>
      <w:lvlText w:val=""/>
      <w:lvlJc w:val="left"/>
      <w:pPr>
        <w:ind w:left="0" w:firstLine="0"/>
      </w:pPr>
    </w:lvl>
    <w:lvl w:ilvl="5" w:tplc="84B238EE">
      <w:numFmt w:val="decimal"/>
      <w:lvlText w:val=""/>
      <w:lvlJc w:val="left"/>
      <w:pPr>
        <w:ind w:left="0" w:firstLine="0"/>
      </w:pPr>
    </w:lvl>
    <w:lvl w:ilvl="6" w:tplc="6CB6D97A">
      <w:numFmt w:val="decimal"/>
      <w:lvlText w:val=""/>
      <w:lvlJc w:val="left"/>
      <w:pPr>
        <w:ind w:left="0" w:firstLine="0"/>
      </w:pPr>
    </w:lvl>
    <w:lvl w:ilvl="7" w:tplc="A77E123E">
      <w:numFmt w:val="decimal"/>
      <w:lvlText w:val=""/>
      <w:lvlJc w:val="left"/>
      <w:pPr>
        <w:ind w:left="0" w:firstLine="0"/>
      </w:pPr>
    </w:lvl>
    <w:lvl w:ilvl="8" w:tplc="28B40806">
      <w:numFmt w:val="decimal"/>
      <w:lvlText w:val=""/>
      <w:lvlJc w:val="left"/>
      <w:pPr>
        <w:ind w:left="0" w:firstLine="0"/>
      </w:pPr>
    </w:lvl>
  </w:abstractNum>
  <w:abstractNum w:abstractNumId="15" w15:restartNumberingAfterBreak="0">
    <w:nsid w:val="00002E40"/>
    <w:multiLevelType w:val="hybridMultilevel"/>
    <w:tmpl w:val="0D92F622"/>
    <w:lvl w:ilvl="0" w:tplc="3A16DA04">
      <w:start w:val="1"/>
      <w:numFmt w:val="bullet"/>
      <w:lvlText w:val="-"/>
      <w:lvlJc w:val="left"/>
      <w:pPr>
        <w:ind w:left="0" w:firstLine="0"/>
      </w:pPr>
    </w:lvl>
    <w:lvl w:ilvl="1" w:tplc="55AABC04">
      <w:numFmt w:val="decimal"/>
      <w:lvlText w:val=""/>
      <w:lvlJc w:val="left"/>
      <w:pPr>
        <w:ind w:left="0" w:firstLine="0"/>
      </w:pPr>
    </w:lvl>
    <w:lvl w:ilvl="2" w:tplc="9E1E7D02">
      <w:numFmt w:val="decimal"/>
      <w:lvlText w:val=""/>
      <w:lvlJc w:val="left"/>
      <w:pPr>
        <w:ind w:left="0" w:firstLine="0"/>
      </w:pPr>
    </w:lvl>
    <w:lvl w:ilvl="3" w:tplc="47D64726">
      <w:numFmt w:val="decimal"/>
      <w:lvlText w:val=""/>
      <w:lvlJc w:val="left"/>
      <w:pPr>
        <w:ind w:left="0" w:firstLine="0"/>
      </w:pPr>
    </w:lvl>
    <w:lvl w:ilvl="4" w:tplc="ED8A5D86">
      <w:numFmt w:val="decimal"/>
      <w:lvlText w:val=""/>
      <w:lvlJc w:val="left"/>
      <w:pPr>
        <w:ind w:left="0" w:firstLine="0"/>
      </w:pPr>
    </w:lvl>
    <w:lvl w:ilvl="5" w:tplc="5EB85188">
      <w:numFmt w:val="decimal"/>
      <w:lvlText w:val=""/>
      <w:lvlJc w:val="left"/>
      <w:pPr>
        <w:ind w:left="0" w:firstLine="0"/>
      </w:pPr>
    </w:lvl>
    <w:lvl w:ilvl="6" w:tplc="230AB6D8">
      <w:numFmt w:val="decimal"/>
      <w:lvlText w:val=""/>
      <w:lvlJc w:val="left"/>
      <w:pPr>
        <w:ind w:left="0" w:firstLine="0"/>
      </w:pPr>
    </w:lvl>
    <w:lvl w:ilvl="7" w:tplc="12EC5994">
      <w:numFmt w:val="decimal"/>
      <w:lvlText w:val=""/>
      <w:lvlJc w:val="left"/>
      <w:pPr>
        <w:ind w:left="0" w:firstLine="0"/>
      </w:pPr>
    </w:lvl>
    <w:lvl w:ilvl="8" w:tplc="F7AAD568">
      <w:numFmt w:val="decimal"/>
      <w:lvlText w:val=""/>
      <w:lvlJc w:val="left"/>
      <w:pPr>
        <w:ind w:left="0" w:firstLine="0"/>
      </w:pPr>
    </w:lvl>
  </w:abstractNum>
  <w:abstractNum w:abstractNumId="16" w15:restartNumberingAfterBreak="0">
    <w:nsid w:val="0000314F"/>
    <w:multiLevelType w:val="hybridMultilevel"/>
    <w:tmpl w:val="29A880CE"/>
    <w:lvl w:ilvl="0" w:tplc="E64EE0C8">
      <w:start w:val="1"/>
      <w:numFmt w:val="bullet"/>
      <w:lvlText w:val="и"/>
      <w:lvlJc w:val="left"/>
      <w:pPr>
        <w:ind w:left="0" w:firstLine="0"/>
      </w:pPr>
    </w:lvl>
    <w:lvl w:ilvl="1" w:tplc="06623F5C">
      <w:start w:val="1"/>
      <w:numFmt w:val="bullet"/>
      <w:lvlText w:val="-"/>
      <w:lvlJc w:val="left"/>
      <w:pPr>
        <w:ind w:left="0" w:firstLine="0"/>
      </w:pPr>
    </w:lvl>
    <w:lvl w:ilvl="2" w:tplc="0456C622">
      <w:numFmt w:val="decimal"/>
      <w:lvlText w:val=""/>
      <w:lvlJc w:val="left"/>
      <w:pPr>
        <w:ind w:left="0" w:firstLine="0"/>
      </w:pPr>
    </w:lvl>
    <w:lvl w:ilvl="3" w:tplc="BE487DBA">
      <w:numFmt w:val="decimal"/>
      <w:lvlText w:val=""/>
      <w:lvlJc w:val="left"/>
      <w:pPr>
        <w:ind w:left="0" w:firstLine="0"/>
      </w:pPr>
    </w:lvl>
    <w:lvl w:ilvl="4" w:tplc="B2749112">
      <w:numFmt w:val="decimal"/>
      <w:lvlText w:val=""/>
      <w:lvlJc w:val="left"/>
      <w:pPr>
        <w:ind w:left="0" w:firstLine="0"/>
      </w:pPr>
    </w:lvl>
    <w:lvl w:ilvl="5" w:tplc="E7880710">
      <w:numFmt w:val="decimal"/>
      <w:lvlText w:val=""/>
      <w:lvlJc w:val="left"/>
      <w:pPr>
        <w:ind w:left="0" w:firstLine="0"/>
      </w:pPr>
    </w:lvl>
    <w:lvl w:ilvl="6" w:tplc="56B6E65A">
      <w:numFmt w:val="decimal"/>
      <w:lvlText w:val=""/>
      <w:lvlJc w:val="left"/>
      <w:pPr>
        <w:ind w:left="0" w:firstLine="0"/>
      </w:pPr>
    </w:lvl>
    <w:lvl w:ilvl="7" w:tplc="B262DF1A">
      <w:numFmt w:val="decimal"/>
      <w:lvlText w:val=""/>
      <w:lvlJc w:val="left"/>
      <w:pPr>
        <w:ind w:left="0" w:firstLine="0"/>
      </w:pPr>
    </w:lvl>
    <w:lvl w:ilvl="8" w:tplc="AB04348E">
      <w:numFmt w:val="decimal"/>
      <w:lvlText w:val=""/>
      <w:lvlJc w:val="left"/>
      <w:pPr>
        <w:ind w:left="0" w:firstLine="0"/>
      </w:pPr>
    </w:lvl>
  </w:abstractNum>
  <w:abstractNum w:abstractNumId="17" w15:restartNumberingAfterBreak="0">
    <w:nsid w:val="000033EA"/>
    <w:multiLevelType w:val="hybridMultilevel"/>
    <w:tmpl w:val="4A22729A"/>
    <w:lvl w:ilvl="0" w:tplc="1368E02A">
      <w:start w:val="1"/>
      <w:numFmt w:val="bullet"/>
      <w:lvlText w:val="-"/>
      <w:lvlJc w:val="left"/>
      <w:pPr>
        <w:ind w:left="0" w:firstLine="0"/>
      </w:pPr>
    </w:lvl>
    <w:lvl w:ilvl="1" w:tplc="489255F0">
      <w:numFmt w:val="decimal"/>
      <w:lvlText w:val=""/>
      <w:lvlJc w:val="left"/>
      <w:pPr>
        <w:ind w:left="0" w:firstLine="0"/>
      </w:pPr>
    </w:lvl>
    <w:lvl w:ilvl="2" w:tplc="592C6DCC">
      <w:numFmt w:val="decimal"/>
      <w:lvlText w:val=""/>
      <w:lvlJc w:val="left"/>
      <w:pPr>
        <w:ind w:left="0" w:firstLine="0"/>
      </w:pPr>
    </w:lvl>
    <w:lvl w:ilvl="3" w:tplc="CBFE8CF6">
      <w:numFmt w:val="decimal"/>
      <w:lvlText w:val=""/>
      <w:lvlJc w:val="left"/>
      <w:pPr>
        <w:ind w:left="0" w:firstLine="0"/>
      </w:pPr>
    </w:lvl>
    <w:lvl w:ilvl="4" w:tplc="652017CA">
      <w:numFmt w:val="decimal"/>
      <w:lvlText w:val=""/>
      <w:lvlJc w:val="left"/>
      <w:pPr>
        <w:ind w:left="0" w:firstLine="0"/>
      </w:pPr>
    </w:lvl>
    <w:lvl w:ilvl="5" w:tplc="FAEA6B08">
      <w:numFmt w:val="decimal"/>
      <w:lvlText w:val=""/>
      <w:lvlJc w:val="left"/>
      <w:pPr>
        <w:ind w:left="0" w:firstLine="0"/>
      </w:pPr>
    </w:lvl>
    <w:lvl w:ilvl="6" w:tplc="87960054">
      <w:numFmt w:val="decimal"/>
      <w:lvlText w:val=""/>
      <w:lvlJc w:val="left"/>
      <w:pPr>
        <w:ind w:left="0" w:firstLine="0"/>
      </w:pPr>
    </w:lvl>
    <w:lvl w:ilvl="7" w:tplc="12F21ECA">
      <w:numFmt w:val="decimal"/>
      <w:lvlText w:val=""/>
      <w:lvlJc w:val="left"/>
      <w:pPr>
        <w:ind w:left="0" w:firstLine="0"/>
      </w:pPr>
    </w:lvl>
    <w:lvl w:ilvl="8" w:tplc="7C62612A">
      <w:numFmt w:val="decimal"/>
      <w:lvlText w:val=""/>
      <w:lvlJc w:val="left"/>
      <w:pPr>
        <w:ind w:left="0" w:firstLine="0"/>
      </w:pPr>
    </w:lvl>
  </w:abstractNum>
  <w:abstractNum w:abstractNumId="18" w15:restartNumberingAfterBreak="0">
    <w:nsid w:val="0000366B"/>
    <w:multiLevelType w:val="hybridMultilevel"/>
    <w:tmpl w:val="C102ED9C"/>
    <w:lvl w:ilvl="0" w:tplc="0D12BEC4">
      <w:start w:val="1"/>
      <w:numFmt w:val="bullet"/>
      <w:lvlText w:val="-"/>
      <w:lvlJc w:val="left"/>
      <w:pPr>
        <w:ind w:left="0" w:firstLine="0"/>
      </w:pPr>
    </w:lvl>
    <w:lvl w:ilvl="1" w:tplc="F15C0C5C">
      <w:numFmt w:val="decimal"/>
      <w:lvlText w:val=""/>
      <w:lvlJc w:val="left"/>
      <w:pPr>
        <w:ind w:left="0" w:firstLine="0"/>
      </w:pPr>
    </w:lvl>
    <w:lvl w:ilvl="2" w:tplc="AA0C41EA">
      <w:numFmt w:val="decimal"/>
      <w:lvlText w:val=""/>
      <w:lvlJc w:val="left"/>
      <w:pPr>
        <w:ind w:left="0" w:firstLine="0"/>
      </w:pPr>
    </w:lvl>
    <w:lvl w:ilvl="3" w:tplc="0F34BF9A">
      <w:numFmt w:val="decimal"/>
      <w:lvlText w:val=""/>
      <w:lvlJc w:val="left"/>
      <w:pPr>
        <w:ind w:left="0" w:firstLine="0"/>
      </w:pPr>
    </w:lvl>
    <w:lvl w:ilvl="4" w:tplc="EC169552">
      <w:numFmt w:val="decimal"/>
      <w:lvlText w:val=""/>
      <w:lvlJc w:val="left"/>
      <w:pPr>
        <w:ind w:left="0" w:firstLine="0"/>
      </w:pPr>
    </w:lvl>
    <w:lvl w:ilvl="5" w:tplc="E1AAD00C">
      <w:numFmt w:val="decimal"/>
      <w:lvlText w:val=""/>
      <w:lvlJc w:val="left"/>
      <w:pPr>
        <w:ind w:left="0" w:firstLine="0"/>
      </w:pPr>
    </w:lvl>
    <w:lvl w:ilvl="6" w:tplc="EB047C04">
      <w:numFmt w:val="decimal"/>
      <w:lvlText w:val=""/>
      <w:lvlJc w:val="left"/>
      <w:pPr>
        <w:ind w:left="0" w:firstLine="0"/>
      </w:pPr>
    </w:lvl>
    <w:lvl w:ilvl="7" w:tplc="38A4406E">
      <w:numFmt w:val="decimal"/>
      <w:lvlText w:val=""/>
      <w:lvlJc w:val="left"/>
      <w:pPr>
        <w:ind w:left="0" w:firstLine="0"/>
      </w:pPr>
    </w:lvl>
    <w:lvl w:ilvl="8" w:tplc="26C23F9C">
      <w:numFmt w:val="decimal"/>
      <w:lvlText w:val=""/>
      <w:lvlJc w:val="left"/>
      <w:pPr>
        <w:ind w:left="0" w:firstLine="0"/>
      </w:pPr>
    </w:lvl>
  </w:abstractNum>
  <w:abstractNum w:abstractNumId="19" w15:restartNumberingAfterBreak="0">
    <w:nsid w:val="00003699"/>
    <w:multiLevelType w:val="hybridMultilevel"/>
    <w:tmpl w:val="9714486A"/>
    <w:lvl w:ilvl="0" w:tplc="58564442">
      <w:start w:val="1"/>
      <w:numFmt w:val="bullet"/>
      <w:lvlText w:val="-"/>
      <w:lvlJc w:val="left"/>
      <w:pPr>
        <w:ind w:left="0" w:firstLine="0"/>
      </w:pPr>
    </w:lvl>
    <w:lvl w:ilvl="1" w:tplc="FD9C0E3E">
      <w:numFmt w:val="decimal"/>
      <w:lvlText w:val=""/>
      <w:lvlJc w:val="left"/>
      <w:pPr>
        <w:ind w:left="0" w:firstLine="0"/>
      </w:pPr>
    </w:lvl>
    <w:lvl w:ilvl="2" w:tplc="A626A062">
      <w:numFmt w:val="decimal"/>
      <w:lvlText w:val=""/>
      <w:lvlJc w:val="left"/>
      <w:pPr>
        <w:ind w:left="0" w:firstLine="0"/>
      </w:pPr>
    </w:lvl>
    <w:lvl w:ilvl="3" w:tplc="5F10762C">
      <w:numFmt w:val="decimal"/>
      <w:lvlText w:val=""/>
      <w:lvlJc w:val="left"/>
      <w:pPr>
        <w:ind w:left="0" w:firstLine="0"/>
      </w:pPr>
    </w:lvl>
    <w:lvl w:ilvl="4" w:tplc="F626A06E">
      <w:numFmt w:val="decimal"/>
      <w:lvlText w:val=""/>
      <w:lvlJc w:val="left"/>
      <w:pPr>
        <w:ind w:left="0" w:firstLine="0"/>
      </w:pPr>
    </w:lvl>
    <w:lvl w:ilvl="5" w:tplc="2994A200">
      <w:numFmt w:val="decimal"/>
      <w:lvlText w:val=""/>
      <w:lvlJc w:val="left"/>
      <w:pPr>
        <w:ind w:left="0" w:firstLine="0"/>
      </w:pPr>
    </w:lvl>
    <w:lvl w:ilvl="6" w:tplc="83CCBF74">
      <w:numFmt w:val="decimal"/>
      <w:lvlText w:val=""/>
      <w:lvlJc w:val="left"/>
      <w:pPr>
        <w:ind w:left="0" w:firstLine="0"/>
      </w:pPr>
    </w:lvl>
    <w:lvl w:ilvl="7" w:tplc="6930B13A">
      <w:numFmt w:val="decimal"/>
      <w:lvlText w:val=""/>
      <w:lvlJc w:val="left"/>
      <w:pPr>
        <w:ind w:left="0" w:firstLine="0"/>
      </w:pPr>
    </w:lvl>
    <w:lvl w:ilvl="8" w:tplc="75CC6E9C">
      <w:numFmt w:val="decimal"/>
      <w:lvlText w:val=""/>
      <w:lvlJc w:val="left"/>
      <w:pPr>
        <w:ind w:left="0" w:firstLine="0"/>
      </w:pPr>
    </w:lvl>
  </w:abstractNum>
  <w:abstractNum w:abstractNumId="20" w15:restartNumberingAfterBreak="0">
    <w:nsid w:val="00003A9E"/>
    <w:multiLevelType w:val="hybridMultilevel"/>
    <w:tmpl w:val="A398A2F2"/>
    <w:lvl w:ilvl="0" w:tplc="C4883412">
      <w:start w:val="1"/>
      <w:numFmt w:val="bullet"/>
      <w:lvlText w:val="в"/>
      <w:lvlJc w:val="left"/>
      <w:pPr>
        <w:ind w:left="0" w:firstLine="0"/>
      </w:pPr>
    </w:lvl>
    <w:lvl w:ilvl="1" w:tplc="1786BF3E">
      <w:start w:val="1"/>
      <w:numFmt w:val="bullet"/>
      <w:lvlText w:val="-"/>
      <w:lvlJc w:val="left"/>
      <w:pPr>
        <w:ind w:left="0" w:firstLine="0"/>
      </w:pPr>
    </w:lvl>
    <w:lvl w:ilvl="2" w:tplc="60481344">
      <w:numFmt w:val="decimal"/>
      <w:lvlText w:val=""/>
      <w:lvlJc w:val="left"/>
      <w:pPr>
        <w:ind w:left="0" w:firstLine="0"/>
      </w:pPr>
    </w:lvl>
    <w:lvl w:ilvl="3" w:tplc="72F00116">
      <w:numFmt w:val="decimal"/>
      <w:lvlText w:val=""/>
      <w:lvlJc w:val="left"/>
      <w:pPr>
        <w:ind w:left="0" w:firstLine="0"/>
      </w:pPr>
    </w:lvl>
    <w:lvl w:ilvl="4" w:tplc="F830CBD8">
      <w:numFmt w:val="decimal"/>
      <w:lvlText w:val=""/>
      <w:lvlJc w:val="left"/>
      <w:pPr>
        <w:ind w:left="0" w:firstLine="0"/>
      </w:pPr>
    </w:lvl>
    <w:lvl w:ilvl="5" w:tplc="C69609F2">
      <w:numFmt w:val="decimal"/>
      <w:lvlText w:val=""/>
      <w:lvlJc w:val="left"/>
      <w:pPr>
        <w:ind w:left="0" w:firstLine="0"/>
      </w:pPr>
    </w:lvl>
    <w:lvl w:ilvl="6" w:tplc="C64A94EE">
      <w:numFmt w:val="decimal"/>
      <w:lvlText w:val=""/>
      <w:lvlJc w:val="left"/>
      <w:pPr>
        <w:ind w:left="0" w:firstLine="0"/>
      </w:pPr>
    </w:lvl>
    <w:lvl w:ilvl="7" w:tplc="12DE0E24">
      <w:numFmt w:val="decimal"/>
      <w:lvlText w:val=""/>
      <w:lvlJc w:val="left"/>
      <w:pPr>
        <w:ind w:left="0" w:firstLine="0"/>
      </w:pPr>
    </w:lvl>
    <w:lvl w:ilvl="8" w:tplc="DD30050A">
      <w:numFmt w:val="decimal"/>
      <w:lvlText w:val=""/>
      <w:lvlJc w:val="left"/>
      <w:pPr>
        <w:ind w:left="0" w:firstLine="0"/>
      </w:pPr>
    </w:lvl>
  </w:abstractNum>
  <w:abstractNum w:abstractNumId="21" w15:restartNumberingAfterBreak="0">
    <w:nsid w:val="00003BF6"/>
    <w:multiLevelType w:val="hybridMultilevel"/>
    <w:tmpl w:val="456826BA"/>
    <w:lvl w:ilvl="0" w:tplc="25A6C28A">
      <w:start w:val="1"/>
      <w:numFmt w:val="bullet"/>
      <w:lvlText w:val="-"/>
      <w:lvlJc w:val="left"/>
      <w:pPr>
        <w:ind w:left="0" w:firstLine="0"/>
      </w:pPr>
    </w:lvl>
    <w:lvl w:ilvl="1" w:tplc="DB0E3DCE">
      <w:numFmt w:val="decimal"/>
      <w:lvlText w:val=""/>
      <w:lvlJc w:val="left"/>
      <w:pPr>
        <w:ind w:left="0" w:firstLine="0"/>
      </w:pPr>
    </w:lvl>
    <w:lvl w:ilvl="2" w:tplc="598828C8">
      <w:numFmt w:val="decimal"/>
      <w:lvlText w:val=""/>
      <w:lvlJc w:val="left"/>
      <w:pPr>
        <w:ind w:left="0" w:firstLine="0"/>
      </w:pPr>
    </w:lvl>
    <w:lvl w:ilvl="3" w:tplc="F378F0FE">
      <w:numFmt w:val="decimal"/>
      <w:lvlText w:val=""/>
      <w:lvlJc w:val="left"/>
      <w:pPr>
        <w:ind w:left="0" w:firstLine="0"/>
      </w:pPr>
    </w:lvl>
    <w:lvl w:ilvl="4" w:tplc="F88E2A0E">
      <w:numFmt w:val="decimal"/>
      <w:lvlText w:val=""/>
      <w:lvlJc w:val="left"/>
      <w:pPr>
        <w:ind w:left="0" w:firstLine="0"/>
      </w:pPr>
    </w:lvl>
    <w:lvl w:ilvl="5" w:tplc="DF181D46">
      <w:numFmt w:val="decimal"/>
      <w:lvlText w:val=""/>
      <w:lvlJc w:val="left"/>
      <w:pPr>
        <w:ind w:left="0" w:firstLine="0"/>
      </w:pPr>
    </w:lvl>
    <w:lvl w:ilvl="6" w:tplc="52CA97F2">
      <w:numFmt w:val="decimal"/>
      <w:lvlText w:val=""/>
      <w:lvlJc w:val="left"/>
      <w:pPr>
        <w:ind w:left="0" w:firstLine="0"/>
      </w:pPr>
    </w:lvl>
    <w:lvl w:ilvl="7" w:tplc="99D64146">
      <w:numFmt w:val="decimal"/>
      <w:lvlText w:val=""/>
      <w:lvlJc w:val="left"/>
      <w:pPr>
        <w:ind w:left="0" w:firstLine="0"/>
      </w:pPr>
    </w:lvl>
    <w:lvl w:ilvl="8" w:tplc="6860C34A">
      <w:numFmt w:val="decimal"/>
      <w:lvlText w:val=""/>
      <w:lvlJc w:val="left"/>
      <w:pPr>
        <w:ind w:left="0" w:firstLine="0"/>
      </w:pPr>
    </w:lvl>
  </w:abstractNum>
  <w:abstractNum w:abstractNumId="22" w15:restartNumberingAfterBreak="0">
    <w:nsid w:val="00003CD5"/>
    <w:multiLevelType w:val="hybridMultilevel"/>
    <w:tmpl w:val="8D6E3F7A"/>
    <w:lvl w:ilvl="0" w:tplc="93FCB4B8">
      <w:start w:val="2"/>
      <w:numFmt w:val="decimal"/>
      <w:lvlText w:val="%1."/>
      <w:lvlJc w:val="left"/>
      <w:pPr>
        <w:ind w:left="0" w:firstLine="0"/>
      </w:pPr>
    </w:lvl>
    <w:lvl w:ilvl="1" w:tplc="AFBC40F8">
      <w:numFmt w:val="decimal"/>
      <w:lvlText w:val=""/>
      <w:lvlJc w:val="left"/>
      <w:pPr>
        <w:ind w:left="0" w:firstLine="0"/>
      </w:pPr>
    </w:lvl>
    <w:lvl w:ilvl="2" w:tplc="BEE6F65A">
      <w:numFmt w:val="decimal"/>
      <w:lvlText w:val=""/>
      <w:lvlJc w:val="left"/>
      <w:pPr>
        <w:ind w:left="0" w:firstLine="0"/>
      </w:pPr>
    </w:lvl>
    <w:lvl w:ilvl="3" w:tplc="63541E76">
      <w:numFmt w:val="decimal"/>
      <w:lvlText w:val=""/>
      <w:lvlJc w:val="left"/>
      <w:pPr>
        <w:ind w:left="0" w:firstLine="0"/>
      </w:pPr>
    </w:lvl>
    <w:lvl w:ilvl="4" w:tplc="19F6724A">
      <w:numFmt w:val="decimal"/>
      <w:lvlText w:val=""/>
      <w:lvlJc w:val="left"/>
      <w:pPr>
        <w:ind w:left="0" w:firstLine="0"/>
      </w:pPr>
    </w:lvl>
    <w:lvl w:ilvl="5" w:tplc="06A8C24A">
      <w:numFmt w:val="decimal"/>
      <w:lvlText w:val=""/>
      <w:lvlJc w:val="left"/>
      <w:pPr>
        <w:ind w:left="0" w:firstLine="0"/>
      </w:pPr>
    </w:lvl>
    <w:lvl w:ilvl="6" w:tplc="21A41BE8">
      <w:numFmt w:val="decimal"/>
      <w:lvlText w:val=""/>
      <w:lvlJc w:val="left"/>
      <w:pPr>
        <w:ind w:left="0" w:firstLine="0"/>
      </w:pPr>
    </w:lvl>
    <w:lvl w:ilvl="7" w:tplc="ECBA5C82">
      <w:numFmt w:val="decimal"/>
      <w:lvlText w:val=""/>
      <w:lvlJc w:val="left"/>
      <w:pPr>
        <w:ind w:left="0" w:firstLine="0"/>
      </w:pPr>
    </w:lvl>
    <w:lvl w:ilvl="8" w:tplc="70B41532">
      <w:numFmt w:val="decimal"/>
      <w:lvlText w:val=""/>
      <w:lvlJc w:val="left"/>
      <w:pPr>
        <w:ind w:left="0" w:firstLine="0"/>
      </w:pPr>
    </w:lvl>
  </w:abstractNum>
  <w:abstractNum w:abstractNumId="23" w15:restartNumberingAfterBreak="0">
    <w:nsid w:val="00003CD6"/>
    <w:multiLevelType w:val="hybridMultilevel"/>
    <w:tmpl w:val="7DE07E14"/>
    <w:lvl w:ilvl="0" w:tplc="5F641690">
      <w:start w:val="13"/>
      <w:numFmt w:val="decimal"/>
      <w:lvlText w:val="%1."/>
      <w:lvlJc w:val="left"/>
      <w:pPr>
        <w:ind w:left="0" w:firstLine="0"/>
      </w:pPr>
    </w:lvl>
    <w:lvl w:ilvl="1" w:tplc="E5EC435C">
      <w:numFmt w:val="decimal"/>
      <w:lvlText w:val=""/>
      <w:lvlJc w:val="left"/>
      <w:pPr>
        <w:ind w:left="0" w:firstLine="0"/>
      </w:pPr>
    </w:lvl>
    <w:lvl w:ilvl="2" w:tplc="6E182B86">
      <w:numFmt w:val="decimal"/>
      <w:lvlText w:val=""/>
      <w:lvlJc w:val="left"/>
      <w:pPr>
        <w:ind w:left="0" w:firstLine="0"/>
      </w:pPr>
    </w:lvl>
    <w:lvl w:ilvl="3" w:tplc="FB020B44">
      <w:numFmt w:val="decimal"/>
      <w:lvlText w:val=""/>
      <w:lvlJc w:val="left"/>
      <w:pPr>
        <w:ind w:left="0" w:firstLine="0"/>
      </w:pPr>
    </w:lvl>
    <w:lvl w:ilvl="4" w:tplc="A1BC14C8">
      <w:numFmt w:val="decimal"/>
      <w:lvlText w:val=""/>
      <w:lvlJc w:val="left"/>
      <w:pPr>
        <w:ind w:left="0" w:firstLine="0"/>
      </w:pPr>
    </w:lvl>
    <w:lvl w:ilvl="5" w:tplc="B044D3B4">
      <w:numFmt w:val="decimal"/>
      <w:lvlText w:val=""/>
      <w:lvlJc w:val="left"/>
      <w:pPr>
        <w:ind w:left="0" w:firstLine="0"/>
      </w:pPr>
    </w:lvl>
    <w:lvl w:ilvl="6" w:tplc="399C86EC">
      <w:numFmt w:val="decimal"/>
      <w:lvlText w:val=""/>
      <w:lvlJc w:val="left"/>
      <w:pPr>
        <w:ind w:left="0" w:firstLine="0"/>
      </w:pPr>
    </w:lvl>
    <w:lvl w:ilvl="7" w:tplc="6E4E1434">
      <w:numFmt w:val="decimal"/>
      <w:lvlText w:val=""/>
      <w:lvlJc w:val="left"/>
      <w:pPr>
        <w:ind w:left="0" w:firstLine="0"/>
      </w:pPr>
    </w:lvl>
    <w:lvl w:ilvl="8" w:tplc="7DFED9A4">
      <w:numFmt w:val="decimal"/>
      <w:lvlText w:val=""/>
      <w:lvlJc w:val="left"/>
      <w:pPr>
        <w:ind w:left="0" w:firstLine="0"/>
      </w:pPr>
    </w:lvl>
  </w:abstractNum>
  <w:abstractNum w:abstractNumId="24" w15:restartNumberingAfterBreak="0">
    <w:nsid w:val="00003E12"/>
    <w:multiLevelType w:val="hybridMultilevel"/>
    <w:tmpl w:val="77162A02"/>
    <w:lvl w:ilvl="0" w:tplc="166A4A88">
      <w:start w:val="1"/>
      <w:numFmt w:val="bullet"/>
      <w:lvlText w:val="-"/>
      <w:lvlJc w:val="left"/>
      <w:pPr>
        <w:ind w:left="0" w:firstLine="0"/>
      </w:pPr>
    </w:lvl>
    <w:lvl w:ilvl="1" w:tplc="9FEA7FC8">
      <w:numFmt w:val="decimal"/>
      <w:lvlText w:val=""/>
      <w:lvlJc w:val="left"/>
      <w:pPr>
        <w:ind w:left="0" w:firstLine="0"/>
      </w:pPr>
    </w:lvl>
    <w:lvl w:ilvl="2" w:tplc="B9265DC6">
      <w:numFmt w:val="decimal"/>
      <w:lvlText w:val=""/>
      <w:lvlJc w:val="left"/>
      <w:pPr>
        <w:ind w:left="0" w:firstLine="0"/>
      </w:pPr>
    </w:lvl>
    <w:lvl w:ilvl="3" w:tplc="CE0E7C52">
      <w:numFmt w:val="decimal"/>
      <w:lvlText w:val=""/>
      <w:lvlJc w:val="left"/>
      <w:pPr>
        <w:ind w:left="0" w:firstLine="0"/>
      </w:pPr>
    </w:lvl>
    <w:lvl w:ilvl="4" w:tplc="D0387AFE">
      <w:numFmt w:val="decimal"/>
      <w:lvlText w:val=""/>
      <w:lvlJc w:val="left"/>
      <w:pPr>
        <w:ind w:left="0" w:firstLine="0"/>
      </w:pPr>
    </w:lvl>
    <w:lvl w:ilvl="5" w:tplc="DB2CEAE2">
      <w:numFmt w:val="decimal"/>
      <w:lvlText w:val=""/>
      <w:lvlJc w:val="left"/>
      <w:pPr>
        <w:ind w:left="0" w:firstLine="0"/>
      </w:pPr>
    </w:lvl>
    <w:lvl w:ilvl="6" w:tplc="8C32C1A8">
      <w:numFmt w:val="decimal"/>
      <w:lvlText w:val=""/>
      <w:lvlJc w:val="left"/>
      <w:pPr>
        <w:ind w:left="0" w:firstLine="0"/>
      </w:pPr>
    </w:lvl>
    <w:lvl w:ilvl="7" w:tplc="BD1A112E">
      <w:numFmt w:val="decimal"/>
      <w:lvlText w:val=""/>
      <w:lvlJc w:val="left"/>
      <w:pPr>
        <w:ind w:left="0" w:firstLine="0"/>
      </w:pPr>
    </w:lvl>
    <w:lvl w:ilvl="8" w:tplc="6264175E">
      <w:numFmt w:val="decimal"/>
      <w:lvlText w:val=""/>
      <w:lvlJc w:val="left"/>
      <w:pPr>
        <w:ind w:left="0" w:firstLine="0"/>
      </w:pPr>
    </w:lvl>
  </w:abstractNum>
  <w:abstractNum w:abstractNumId="25" w15:restartNumberingAfterBreak="0">
    <w:nsid w:val="00003EF6"/>
    <w:multiLevelType w:val="hybridMultilevel"/>
    <w:tmpl w:val="EE40A0CA"/>
    <w:lvl w:ilvl="0" w:tplc="13FE79F4">
      <w:start w:val="1"/>
      <w:numFmt w:val="bullet"/>
      <w:lvlText w:val="в"/>
      <w:lvlJc w:val="left"/>
      <w:pPr>
        <w:ind w:left="0" w:firstLine="0"/>
      </w:pPr>
    </w:lvl>
    <w:lvl w:ilvl="1" w:tplc="01BC08D4">
      <w:start w:val="1"/>
      <w:numFmt w:val="bullet"/>
      <w:lvlText w:val="-"/>
      <w:lvlJc w:val="left"/>
      <w:pPr>
        <w:ind w:left="0" w:firstLine="0"/>
      </w:pPr>
    </w:lvl>
    <w:lvl w:ilvl="2" w:tplc="3148219C">
      <w:numFmt w:val="decimal"/>
      <w:lvlText w:val=""/>
      <w:lvlJc w:val="left"/>
      <w:pPr>
        <w:ind w:left="0" w:firstLine="0"/>
      </w:pPr>
    </w:lvl>
    <w:lvl w:ilvl="3" w:tplc="A15AA262">
      <w:numFmt w:val="decimal"/>
      <w:lvlText w:val=""/>
      <w:lvlJc w:val="left"/>
      <w:pPr>
        <w:ind w:left="0" w:firstLine="0"/>
      </w:pPr>
    </w:lvl>
    <w:lvl w:ilvl="4" w:tplc="3594D086">
      <w:numFmt w:val="decimal"/>
      <w:lvlText w:val=""/>
      <w:lvlJc w:val="left"/>
      <w:pPr>
        <w:ind w:left="0" w:firstLine="0"/>
      </w:pPr>
    </w:lvl>
    <w:lvl w:ilvl="5" w:tplc="65E47190">
      <w:numFmt w:val="decimal"/>
      <w:lvlText w:val=""/>
      <w:lvlJc w:val="left"/>
      <w:pPr>
        <w:ind w:left="0" w:firstLine="0"/>
      </w:pPr>
    </w:lvl>
    <w:lvl w:ilvl="6" w:tplc="2EC83A34">
      <w:numFmt w:val="decimal"/>
      <w:lvlText w:val=""/>
      <w:lvlJc w:val="left"/>
      <w:pPr>
        <w:ind w:left="0" w:firstLine="0"/>
      </w:pPr>
    </w:lvl>
    <w:lvl w:ilvl="7" w:tplc="308849AE">
      <w:numFmt w:val="decimal"/>
      <w:lvlText w:val=""/>
      <w:lvlJc w:val="left"/>
      <w:pPr>
        <w:ind w:left="0" w:firstLine="0"/>
      </w:pPr>
    </w:lvl>
    <w:lvl w:ilvl="8" w:tplc="EBEA240A">
      <w:numFmt w:val="decimal"/>
      <w:lvlText w:val=""/>
      <w:lvlJc w:val="left"/>
      <w:pPr>
        <w:ind w:left="0" w:firstLine="0"/>
      </w:pPr>
    </w:lvl>
  </w:abstractNum>
  <w:abstractNum w:abstractNumId="26" w15:restartNumberingAfterBreak="0">
    <w:nsid w:val="00004080"/>
    <w:multiLevelType w:val="hybridMultilevel"/>
    <w:tmpl w:val="92089EDE"/>
    <w:lvl w:ilvl="0" w:tplc="48AEC0E0">
      <w:start w:val="1"/>
      <w:numFmt w:val="bullet"/>
      <w:lvlText w:val="-"/>
      <w:lvlJc w:val="left"/>
      <w:pPr>
        <w:ind w:left="0" w:firstLine="0"/>
      </w:pPr>
    </w:lvl>
    <w:lvl w:ilvl="1" w:tplc="D6AAE464">
      <w:start w:val="1"/>
      <w:numFmt w:val="bullet"/>
      <w:lvlText w:val="-"/>
      <w:lvlJc w:val="left"/>
      <w:pPr>
        <w:ind w:left="0" w:firstLine="0"/>
      </w:pPr>
    </w:lvl>
    <w:lvl w:ilvl="2" w:tplc="5D56241A">
      <w:start w:val="1"/>
      <w:numFmt w:val="bullet"/>
      <w:lvlText w:val="-"/>
      <w:lvlJc w:val="left"/>
      <w:pPr>
        <w:ind w:left="0" w:firstLine="0"/>
      </w:pPr>
    </w:lvl>
    <w:lvl w:ilvl="3" w:tplc="6254A186">
      <w:start w:val="6"/>
      <w:numFmt w:val="decimal"/>
      <w:lvlText w:val="%4."/>
      <w:lvlJc w:val="left"/>
      <w:pPr>
        <w:ind w:left="0" w:firstLine="0"/>
      </w:pPr>
    </w:lvl>
    <w:lvl w:ilvl="4" w:tplc="1022567E">
      <w:numFmt w:val="decimal"/>
      <w:lvlText w:val=""/>
      <w:lvlJc w:val="left"/>
      <w:pPr>
        <w:ind w:left="0" w:firstLine="0"/>
      </w:pPr>
    </w:lvl>
    <w:lvl w:ilvl="5" w:tplc="B86A56C6">
      <w:numFmt w:val="decimal"/>
      <w:lvlText w:val=""/>
      <w:lvlJc w:val="left"/>
      <w:pPr>
        <w:ind w:left="0" w:firstLine="0"/>
      </w:pPr>
    </w:lvl>
    <w:lvl w:ilvl="6" w:tplc="435E0164">
      <w:numFmt w:val="decimal"/>
      <w:lvlText w:val=""/>
      <w:lvlJc w:val="left"/>
      <w:pPr>
        <w:ind w:left="0" w:firstLine="0"/>
      </w:pPr>
    </w:lvl>
    <w:lvl w:ilvl="7" w:tplc="C49C24C2">
      <w:numFmt w:val="decimal"/>
      <w:lvlText w:val=""/>
      <w:lvlJc w:val="left"/>
      <w:pPr>
        <w:ind w:left="0" w:firstLine="0"/>
      </w:pPr>
    </w:lvl>
    <w:lvl w:ilvl="8" w:tplc="7876B7C0">
      <w:numFmt w:val="decimal"/>
      <w:lvlText w:val=""/>
      <w:lvlJc w:val="left"/>
      <w:pPr>
        <w:ind w:left="0" w:firstLine="0"/>
      </w:pPr>
    </w:lvl>
  </w:abstractNum>
  <w:abstractNum w:abstractNumId="27" w15:restartNumberingAfterBreak="0">
    <w:nsid w:val="0000409D"/>
    <w:multiLevelType w:val="hybridMultilevel"/>
    <w:tmpl w:val="3252FC3C"/>
    <w:lvl w:ilvl="0" w:tplc="0E6ED028">
      <w:start w:val="1"/>
      <w:numFmt w:val="bullet"/>
      <w:lvlText w:val="в"/>
      <w:lvlJc w:val="left"/>
      <w:pPr>
        <w:ind w:left="0" w:firstLine="0"/>
      </w:pPr>
    </w:lvl>
    <w:lvl w:ilvl="1" w:tplc="3F7018F4">
      <w:start w:val="1"/>
      <w:numFmt w:val="bullet"/>
      <w:lvlText w:val="В"/>
      <w:lvlJc w:val="left"/>
      <w:pPr>
        <w:ind w:left="0" w:firstLine="0"/>
      </w:pPr>
    </w:lvl>
    <w:lvl w:ilvl="2" w:tplc="D152CCF4">
      <w:numFmt w:val="decimal"/>
      <w:lvlText w:val=""/>
      <w:lvlJc w:val="left"/>
      <w:pPr>
        <w:ind w:left="0" w:firstLine="0"/>
      </w:pPr>
    </w:lvl>
    <w:lvl w:ilvl="3" w:tplc="33C8D862">
      <w:numFmt w:val="decimal"/>
      <w:lvlText w:val=""/>
      <w:lvlJc w:val="left"/>
      <w:pPr>
        <w:ind w:left="0" w:firstLine="0"/>
      </w:pPr>
    </w:lvl>
    <w:lvl w:ilvl="4" w:tplc="BA7CB678">
      <w:numFmt w:val="decimal"/>
      <w:lvlText w:val=""/>
      <w:lvlJc w:val="left"/>
      <w:pPr>
        <w:ind w:left="0" w:firstLine="0"/>
      </w:pPr>
    </w:lvl>
    <w:lvl w:ilvl="5" w:tplc="C73861B2">
      <w:numFmt w:val="decimal"/>
      <w:lvlText w:val=""/>
      <w:lvlJc w:val="left"/>
      <w:pPr>
        <w:ind w:left="0" w:firstLine="0"/>
      </w:pPr>
    </w:lvl>
    <w:lvl w:ilvl="6" w:tplc="418E3752">
      <w:numFmt w:val="decimal"/>
      <w:lvlText w:val=""/>
      <w:lvlJc w:val="left"/>
      <w:pPr>
        <w:ind w:left="0" w:firstLine="0"/>
      </w:pPr>
    </w:lvl>
    <w:lvl w:ilvl="7" w:tplc="9AA63866">
      <w:numFmt w:val="decimal"/>
      <w:lvlText w:val=""/>
      <w:lvlJc w:val="left"/>
      <w:pPr>
        <w:ind w:left="0" w:firstLine="0"/>
      </w:pPr>
    </w:lvl>
    <w:lvl w:ilvl="8" w:tplc="FC888214">
      <w:numFmt w:val="decimal"/>
      <w:lvlText w:val=""/>
      <w:lvlJc w:val="left"/>
      <w:pPr>
        <w:ind w:left="0" w:firstLine="0"/>
      </w:pPr>
    </w:lvl>
  </w:abstractNum>
  <w:abstractNum w:abstractNumId="28" w15:restartNumberingAfterBreak="0">
    <w:nsid w:val="00004230"/>
    <w:multiLevelType w:val="hybridMultilevel"/>
    <w:tmpl w:val="0C486448"/>
    <w:lvl w:ilvl="0" w:tplc="AB1835B8">
      <w:start w:val="1"/>
      <w:numFmt w:val="bullet"/>
      <w:lvlText w:val="-"/>
      <w:lvlJc w:val="left"/>
      <w:pPr>
        <w:ind w:left="0" w:firstLine="0"/>
      </w:pPr>
    </w:lvl>
    <w:lvl w:ilvl="1" w:tplc="34B6A864">
      <w:numFmt w:val="decimal"/>
      <w:lvlText w:val=""/>
      <w:lvlJc w:val="left"/>
      <w:pPr>
        <w:ind w:left="0" w:firstLine="0"/>
      </w:pPr>
    </w:lvl>
    <w:lvl w:ilvl="2" w:tplc="B84E2AB8">
      <w:numFmt w:val="decimal"/>
      <w:lvlText w:val=""/>
      <w:lvlJc w:val="left"/>
      <w:pPr>
        <w:ind w:left="0" w:firstLine="0"/>
      </w:pPr>
    </w:lvl>
    <w:lvl w:ilvl="3" w:tplc="2CBC92C4">
      <w:numFmt w:val="decimal"/>
      <w:lvlText w:val=""/>
      <w:lvlJc w:val="left"/>
      <w:pPr>
        <w:ind w:left="0" w:firstLine="0"/>
      </w:pPr>
    </w:lvl>
    <w:lvl w:ilvl="4" w:tplc="D938FC78">
      <w:numFmt w:val="decimal"/>
      <w:lvlText w:val=""/>
      <w:lvlJc w:val="left"/>
      <w:pPr>
        <w:ind w:left="0" w:firstLine="0"/>
      </w:pPr>
    </w:lvl>
    <w:lvl w:ilvl="5" w:tplc="3B4AE02A">
      <w:numFmt w:val="decimal"/>
      <w:lvlText w:val=""/>
      <w:lvlJc w:val="left"/>
      <w:pPr>
        <w:ind w:left="0" w:firstLine="0"/>
      </w:pPr>
    </w:lvl>
    <w:lvl w:ilvl="6" w:tplc="3D4E32BE">
      <w:numFmt w:val="decimal"/>
      <w:lvlText w:val=""/>
      <w:lvlJc w:val="left"/>
      <w:pPr>
        <w:ind w:left="0" w:firstLine="0"/>
      </w:pPr>
    </w:lvl>
    <w:lvl w:ilvl="7" w:tplc="E8E05B18">
      <w:numFmt w:val="decimal"/>
      <w:lvlText w:val=""/>
      <w:lvlJc w:val="left"/>
      <w:pPr>
        <w:ind w:left="0" w:firstLine="0"/>
      </w:pPr>
    </w:lvl>
    <w:lvl w:ilvl="8" w:tplc="FED25160">
      <w:numFmt w:val="decimal"/>
      <w:lvlText w:val=""/>
      <w:lvlJc w:val="left"/>
      <w:pPr>
        <w:ind w:left="0" w:firstLine="0"/>
      </w:pPr>
    </w:lvl>
  </w:abstractNum>
  <w:abstractNum w:abstractNumId="29" w15:restartNumberingAfterBreak="0">
    <w:nsid w:val="000048CC"/>
    <w:multiLevelType w:val="hybridMultilevel"/>
    <w:tmpl w:val="DA28DF48"/>
    <w:lvl w:ilvl="0" w:tplc="85CEA980">
      <w:start w:val="1"/>
      <w:numFmt w:val="bullet"/>
      <w:lvlText w:val="К"/>
      <w:lvlJc w:val="left"/>
      <w:pPr>
        <w:ind w:left="0" w:firstLine="0"/>
      </w:pPr>
    </w:lvl>
    <w:lvl w:ilvl="1" w:tplc="135E49F4">
      <w:start w:val="8"/>
      <w:numFmt w:val="decimal"/>
      <w:lvlText w:val="%2."/>
      <w:lvlJc w:val="left"/>
      <w:pPr>
        <w:ind w:left="0" w:firstLine="0"/>
      </w:pPr>
    </w:lvl>
    <w:lvl w:ilvl="2" w:tplc="7C043E18">
      <w:numFmt w:val="decimal"/>
      <w:lvlText w:val=""/>
      <w:lvlJc w:val="left"/>
      <w:pPr>
        <w:ind w:left="0" w:firstLine="0"/>
      </w:pPr>
    </w:lvl>
    <w:lvl w:ilvl="3" w:tplc="828CAC92">
      <w:numFmt w:val="decimal"/>
      <w:lvlText w:val=""/>
      <w:lvlJc w:val="left"/>
      <w:pPr>
        <w:ind w:left="0" w:firstLine="0"/>
      </w:pPr>
    </w:lvl>
    <w:lvl w:ilvl="4" w:tplc="CD8AC7E6">
      <w:numFmt w:val="decimal"/>
      <w:lvlText w:val=""/>
      <w:lvlJc w:val="left"/>
      <w:pPr>
        <w:ind w:left="0" w:firstLine="0"/>
      </w:pPr>
    </w:lvl>
    <w:lvl w:ilvl="5" w:tplc="472A790E">
      <w:numFmt w:val="decimal"/>
      <w:lvlText w:val=""/>
      <w:lvlJc w:val="left"/>
      <w:pPr>
        <w:ind w:left="0" w:firstLine="0"/>
      </w:pPr>
    </w:lvl>
    <w:lvl w:ilvl="6" w:tplc="B3D6A984">
      <w:numFmt w:val="decimal"/>
      <w:lvlText w:val=""/>
      <w:lvlJc w:val="left"/>
      <w:pPr>
        <w:ind w:left="0" w:firstLine="0"/>
      </w:pPr>
    </w:lvl>
    <w:lvl w:ilvl="7" w:tplc="D60C29E6">
      <w:numFmt w:val="decimal"/>
      <w:lvlText w:val=""/>
      <w:lvlJc w:val="left"/>
      <w:pPr>
        <w:ind w:left="0" w:firstLine="0"/>
      </w:pPr>
    </w:lvl>
    <w:lvl w:ilvl="8" w:tplc="A14C76AC">
      <w:numFmt w:val="decimal"/>
      <w:lvlText w:val=""/>
      <w:lvlJc w:val="left"/>
      <w:pPr>
        <w:ind w:left="0" w:firstLine="0"/>
      </w:pPr>
    </w:lvl>
  </w:abstractNum>
  <w:abstractNum w:abstractNumId="30" w15:restartNumberingAfterBreak="0">
    <w:nsid w:val="00004944"/>
    <w:multiLevelType w:val="hybridMultilevel"/>
    <w:tmpl w:val="4FA0119E"/>
    <w:lvl w:ilvl="0" w:tplc="613257DC">
      <w:start w:val="1"/>
      <w:numFmt w:val="bullet"/>
      <w:lvlText w:val="и"/>
      <w:lvlJc w:val="left"/>
      <w:pPr>
        <w:ind w:left="0" w:firstLine="0"/>
      </w:pPr>
    </w:lvl>
    <w:lvl w:ilvl="1" w:tplc="F8EAACF8">
      <w:start w:val="1"/>
      <w:numFmt w:val="bullet"/>
      <w:lvlText w:val="-"/>
      <w:lvlJc w:val="left"/>
      <w:pPr>
        <w:ind w:left="0" w:firstLine="0"/>
      </w:pPr>
    </w:lvl>
    <w:lvl w:ilvl="2" w:tplc="467202AC">
      <w:numFmt w:val="decimal"/>
      <w:lvlText w:val=""/>
      <w:lvlJc w:val="left"/>
      <w:pPr>
        <w:ind w:left="0" w:firstLine="0"/>
      </w:pPr>
    </w:lvl>
    <w:lvl w:ilvl="3" w:tplc="FDFC754A">
      <w:numFmt w:val="decimal"/>
      <w:lvlText w:val=""/>
      <w:lvlJc w:val="left"/>
      <w:pPr>
        <w:ind w:left="0" w:firstLine="0"/>
      </w:pPr>
    </w:lvl>
    <w:lvl w:ilvl="4" w:tplc="0324D140">
      <w:numFmt w:val="decimal"/>
      <w:lvlText w:val=""/>
      <w:lvlJc w:val="left"/>
      <w:pPr>
        <w:ind w:left="0" w:firstLine="0"/>
      </w:pPr>
    </w:lvl>
    <w:lvl w:ilvl="5" w:tplc="066E2C3E">
      <w:numFmt w:val="decimal"/>
      <w:lvlText w:val=""/>
      <w:lvlJc w:val="left"/>
      <w:pPr>
        <w:ind w:left="0" w:firstLine="0"/>
      </w:pPr>
    </w:lvl>
    <w:lvl w:ilvl="6" w:tplc="B2700688">
      <w:numFmt w:val="decimal"/>
      <w:lvlText w:val=""/>
      <w:lvlJc w:val="left"/>
      <w:pPr>
        <w:ind w:left="0" w:firstLine="0"/>
      </w:pPr>
    </w:lvl>
    <w:lvl w:ilvl="7" w:tplc="F0B4E972">
      <w:numFmt w:val="decimal"/>
      <w:lvlText w:val=""/>
      <w:lvlJc w:val="left"/>
      <w:pPr>
        <w:ind w:left="0" w:firstLine="0"/>
      </w:pPr>
    </w:lvl>
    <w:lvl w:ilvl="8" w:tplc="3BCEAAFC">
      <w:numFmt w:val="decimal"/>
      <w:lvlText w:val=""/>
      <w:lvlJc w:val="left"/>
      <w:pPr>
        <w:ind w:left="0" w:firstLine="0"/>
      </w:pPr>
    </w:lvl>
  </w:abstractNum>
  <w:abstractNum w:abstractNumId="31" w15:restartNumberingAfterBreak="0">
    <w:nsid w:val="00004A80"/>
    <w:multiLevelType w:val="hybridMultilevel"/>
    <w:tmpl w:val="586A4BEC"/>
    <w:lvl w:ilvl="0" w:tplc="EC9A7506">
      <w:start w:val="1"/>
      <w:numFmt w:val="bullet"/>
      <w:lvlText w:val="-"/>
      <w:lvlJc w:val="left"/>
      <w:pPr>
        <w:ind w:left="0" w:firstLine="0"/>
      </w:pPr>
    </w:lvl>
    <w:lvl w:ilvl="1" w:tplc="049061FC">
      <w:start w:val="1"/>
      <w:numFmt w:val="bullet"/>
      <w:lvlText w:val="-"/>
      <w:lvlJc w:val="left"/>
      <w:pPr>
        <w:ind w:left="0" w:firstLine="0"/>
      </w:pPr>
    </w:lvl>
    <w:lvl w:ilvl="2" w:tplc="55AE9094">
      <w:numFmt w:val="decimal"/>
      <w:lvlText w:val=""/>
      <w:lvlJc w:val="left"/>
      <w:pPr>
        <w:ind w:left="0" w:firstLine="0"/>
      </w:pPr>
    </w:lvl>
    <w:lvl w:ilvl="3" w:tplc="ED4E628E">
      <w:numFmt w:val="decimal"/>
      <w:lvlText w:val=""/>
      <w:lvlJc w:val="left"/>
      <w:pPr>
        <w:ind w:left="0" w:firstLine="0"/>
      </w:pPr>
    </w:lvl>
    <w:lvl w:ilvl="4" w:tplc="5080A51E">
      <w:numFmt w:val="decimal"/>
      <w:lvlText w:val=""/>
      <w:lvlJc w:val="left"/>
      <w:pPr>
        <w:ind w:left="0" w:firstLine="0"/>
      </w:pPr>
    </w:lvl>
    <w:lvl w:ilvl="5" w:tplc="1F7AED78">
      <w:numFmt w:val="decimal"/>
      <w:lvlText w:val=""/>
      <w:lvlJc w:val="left"/>
      <w:pPr>
        <w:ind w:left="0" w:firstLine="0"/>
      </w:pPr>
    </w:lvl>
    <w:lvl w:ilvl="6" w:tplc="B3DA31FE">
      <w:numFmt w:val="decimal"/>
      <w:lvlText w:val=""/>
      <w:lvlJc w:val="left"/>
      <w:pPr>
        <w:ind w:left="0" w:firstLine="0"/>
      </w:pPr>
    </w:lvl>
    <w:lvl w:ilvl="7" w:tplc="64906908">
      <w:numFmt w:val="decimal"/>
      <w:lvlText w:val=""/>
      <w:lvlJc w:val="left"/>
      <w:pPr>
        <w:ind w:left="0" w:firstLine="0"/>
      </w:pPr>
    </w:lvl>
    <w:lvl w:ilvl="8" w:tplc="B596BDA2">
      <w:numFmt w:val="decimal"/>
      <w:lvlText w:val=""/>
      <w:lvlJc w:val="left"/>
      <w:pPr>
        <w:ind w:left="0" w:firstLine="0"/>
      </w:pPr>
    </w:lvl>
  </w:abstractNum>
  <w:abstractNum w:abstractNumId="32" w15:restartNumberingAfterBreak="0">
    <w:nsid w:val="00004B40"/>
    <w:multiLevelType w:val="hybridMultilevel"/>
    <w:tmpl w:val="43743462"/>
    <w:lvl w:ilvl="0" w:tplc="16FC363C">
      <w:start w:val="1"/>
      <w:numFmt w:val="bullet"/>
      <w:lvlText w:val="-"/>
      <w:lvlJc w:val="left"/>
      <w:pPr>
        <w:ind w:left="0" w:firstLine="0"/>
      </w:pPr>
    </w:lvl>
    <w:lvl w:ilvl="1" w:tplc="E7B4615C">
      <w:start w:val="1"/>
      <w:numFmt w:val="bullet"/>
      <w:lvlText w:val="-"/>
      <w:lvlJc w:val="left"/>
      <w:pPr>
        <w:ind w:left="0" w:firstLine="0"/>
      </w:pPr>
    </w:lvl>
    <w:lvl w:ilvl="2" w:tplc="94085E30">
      <w:numFmt w:val="decimal"/>
      <w:lvlText w:val=""/>
      <w:lvlJc w:val="left"/>
      <w:pPr>
        <w:ind w:left="0" w:firstLine="0"/>
      </w:pPr>
    </w:lvl>
    <w:lvl w:ilvl="3" w:tplc="BE1821EC">
      <w:numFmt w:val="decimal"/>
      <w:lvlText w:val=""/>
      <w:lvlJc w:val="left"/>
      <w:pPr>
        <w:ind w:left="0" w:firstLine="0"/>
      </w:pPr>
    </w:lvl>
    <w:lvl w:ilvl="4" w:tplc="BC5EF14A">
      <w:numFmt w:val="decimal"/>
      <w:lvlText w:val=""/>
      <w:lvlJc w:val="left"/>
      <w:pPr>
        <w:ind w:left="0" w:firstLine="0"/>
      </w:pPr>
    </w:lvl>
    <w:lvl w:ilvl="5" w:tplc="68F88FF6">
      <w:numFmt w:val="decimal"/>
      <w:lvlText w:val=""/>
      <w:lvlJc w:val="left"/>
      <w:pPr>
        <w:ind w:left="0" w:firstLine="0"/>
      </w:pPr>
    </w:lvl>
    <w:lvl w:ilvl="6" w:tplc="6EFEA34C">
      <w:numFmt w:val="decimal"/>
      <w:lvlText w:val=""/>
      <w:lvlJc w:val="left"/>
      <w:pPr>
        <w:ind w:left="0" w:firstLine="0"/>
      </w:pPr>
    </w:lvl>
    <w:lvl w:ilvl="7" w:tplc="4A02BAE4">
      <w:numFmt w:val="decimal"/>
      <w:lvlText w:val=""/>
      <w:lvlJc w:val="left"/>
      <w:pPr>
        <w:ind w:left="0" w:firstLine="0"/>
      </w:pPr>
    </w:lvl>
    <w:lvl w:ilvl="8" w:tplc="3F88A6A2">
      <w:numFmt w:val="decimal"/>
      <w:lvlText w:val=""/>
      <w:lvlJc w:val="left"/>
      <w:pPr>
        <w:ind w:left="0" w:firstLine="0"/>
      </w:pPr>
    </w:lvl>
  </w:abstractNum>
  <w:abstractNum w:abstractNumId="33" w15:restartNumberingAfterBreak="0">
    <w:nsid w:val="00004CAD"/>
    <w:multiLevelType w:val="hybridMultilevel"/>
    <w:tmpl w:val="44422D46"/>
    <w:lvl w:ilvl="0" w:tplc="613820B2">
      <w:start w:val="1"/>
      <w:numFmt w:val="bullet"/>
      <w:lvlText w:val="-"/>
      <w:lvlJc w:val="left"/>
      <w:pPr>
        <w:ind w:left="0" w:firstLine="0"/>
      </w:pPr>
    </w:lvl>
    <w:lvl w:ilvl="1" w:tplc="99D64924">
      <w:numFmt w:val="decimal"/>
      <w:lvlText w:val=""/>
      <w:lvlJc w:val="left"/>
      <w:pPr>
        <w:ind w:left="0" w:firstLine="0"/>
      </w:pPr>
    </w:lvl>
    <w:lvl w:ilvl="2" w:tplc="7B46A12C">
      <w:numFmt w:val="decimal"/>
      <w:lvlText w:val=""/>
      <w:lvlJc w:val="left"/>
      <w:pPr>
        <w:ind w:left="0" w:firstLine="0"/>
      </w:pPr>
    </w:lvl>
    <w:lvl w:ilvl="3" w:tplc="8292A450">
      <w:numFmt w:val="decimal"/>
      <w:lvlText w:val=""/>
      <w:lvlJc w:val="left"/>
      <w:pPr>
        <w:ind w:left="0" w:firstLine="0"/>
      </w:pPr>
    </w:lvl>
    <w:lvl w:ilvl="4" w:tplc="1B68AFB8">
      <w:numFmt w:val="decimal"/>
      <w:lvlText w:val=""/>
      <w:lvlJc w:val="left"/>
      <w:pPr>
        <w:ind w:left="0" w:firstLine="0"/>
      </w:pPr>
    </w:lvl>
    <w:lvl w:ilvl="5" w:tplc="9E0A73B0">
      <w:numFmt w:val="decimal"/>
      <w:lvlText w:val=""/>
      <w:lvlJc w:val="left"/>
      <w:pPr>
        <w:ind w:left="0" w:firstLine="0"/>
      </w:pPr>
    </w:lvl>
    <w:lvl w:ilvl="6" w:tplc="8A36D69E">
      <w:numFmt w:val="decimal"/>
      <w:lvlText w:val=""/>
      <w:lvlJc w:val="left"/>
      <w:pPr>
        <w:ind w:left="0" w:firstLine="0"/>
      </w:pPr>
    </w:lvl>
    <w:lvl w:ilvl="7" w:tplc="FEF21A44">
      <w:numFmt w:val="decimal"/>
      <w:lvlText w:val=""/>
      <w:lvlJc w:val="left"/>
      <w:pPr>
        <w:ind w:left="0" w:firstLine="0"/>
      </w:pPr>
    </w:lvl>
    <w:lvl w:ilvl="8" w:tplc="F1EEFB7A">
      <w:numFmt w:val="decimal"/>
      <w:lvlText w:val=""/>
      <w:lvlJc w:val="left"/>
      <w:pPr>
        <w:ind w:left="0" w:firstLine="0"/>
      </w:pPr>
    </w:lvl>
  </w:abstractNum>
  <w:abstractNum w:abstractNumId="34" w15:restartNumberingAfterBreak="0">
    <w:nsid w:val="00004DF2"/>
    <w:multiLevelType w:val="hybridMultilevel"/>
    <w:tmpl w:val="290E78A2"/>
    <w:lvl w:ilvl="0" w:tplc="4BBE2C4A">
      <w:start w:val="2"/>
      <w:numFmt w:val="decimal"/>
      <w:lvlText w:val="%1."/>
      <w:lvlJc w:val="left"/>
      <w:pPr>
        <w:ind w:left="0" w:firstLine="0"/>
      </w:pPr>
    </w:lvl>
    <w:lvl w:ilvl="1" w:tplc="8710FB08">
      <w:numFmt w:val="decimal"/>
      <w:lvlText w:val=""/>
      <w:lvlJc w:val="left"/>
      <w:pPr>
        <w:ind w:left="0" w:firstLine="0"/>
      </w:pPr>
    </w:lvl>
    <w:lvl w:ilvl="2" w:tplc="1B54AE30">
      <w:numFmt w:val="decimal"/>
      <w:lvlText w:val=""/>
      <w:lvlJc w:val="left"/>
      <w:pPr>
        <w:ind w:left="0" w:firstLine="0"/>
      </w:pPr>
    </w:lvl>
    <w:lvl w:ilvl="3" w:tplc="0C044D0E">
      <w:numFmt w:val="decimal"/>
      <w:lvlText w:val=""/>
      <w:lvlJc w:val="left"/>
      <w:pPr>
        <w:ind w:left="0" w:firstLine="0"/>
      </w:pPr>
    </w:lvl>
    <w:lvl w:ilvl="4" w:tplc="A30C996C">
      <w:numFmt w:val="decimal"/>
      <w:lvlText w:val=""/>
      <w:lvlJc w:val="left"/>
      <w:pPr>
        <w:ind w:left="0" w:firstLine="0"/>
      </w:pPr>
    </w:lvl>
    <w:lvl w:ilvl="5" w:tplc="6DAE380C">
      <w:numFmt w:val="decimal"/>
      <w:lvlText w:val=""/>
      <w:lvlJc w:val="left"/>
      <w:pPr>
        <w:ind w:left="0" w:firstLine="0"/>
      </w:pPr>
    </w:lvl>
    <w:lvl w:ilvl="6" w:tplc="B79C93C8">
      <w:numFmt w:val="decimal"/>
      <w:lvlText w:val=""/>
      <w:lvlJc w:val="left"/>
      <w:pPr>
        <w:ind w:left="0" w:firstLine="0"/>
      </w:pPr>
    </w:lvl>
    <w:lvl w:ilvl="7" w:tplc="0A722334">
      <w:numFmt w:val="decimal"/>
      <w:lvlText w:val=""/>
      <w:lvlJc w:val="left"/>
      <w:pPr>
        <w:ind w:left="0" w:firstLine="0"/>
      </w:pPr>
    </w:lvl>
    <w:lvl w:ilvl="8" w:tplc="E342F89E">
      <w:numFmt w:val="decimal"/>
      <w:lvlText w:val=""/>
      <w:lvlJc w:val="left"/>
      <w:pPr>
        <w:ind w:left="0" w:firstLine="0"/>
      </w:pPr>
    </w:lvl>
  </w:abstractNum>
  <w:abstractNum w:abstractNumId="35" w15:restartNumberingAfterBreak="0">
    <w:nsid w:val="00005422"/>
    <w:multiLevelType w:val="hybridMultilevel"/>
    <w:tmpl w:val="A24CC568"/>
    <w:lvl w:ilvl="0" w:tplc="CFDA5AC2">
      <w:start w:val="1"/>
      <w:numFmt w:val="bullet"/>
      <w:lvlText w:val="в"/>
      <w:lvlJc w:val="left"/>
      <w:pPr>
        <w:ind w:left="0" w:firstLine="0"/>
      </w:pPr>
    </w:lvl>
    <w:lvl w:ilvl="1" w:tplc="49A6BE7C">
      <w:start w:val="1"/>
      <w:numFmt w:val="bullet"/>
      <w:lvlText w:val="В"/>
      <w:lvlJc w:val="left"/>
      <w:pPr>
        <w:ind w:left="0" w:firstLine="0"/>
      </w:pPr>
    </w:lvl>
    <w:lvl w:ilvl="2" w:tplc="46267396">
      <w:numFmt w:val="decimal"/>
      <w:lvlText w:val=""/>
      <w:lvlJc w:val="left"/>
      <w:pPr>
        <w:ind w:left="0" w:firstLine="0"/>
      </w:pPr>
    </w:lvl>
    <w:lvl w:ilvl="3" w:tplc="AC780CFC">
      <w:numFmt w:val="decimal"/>
      <w:lvlText w:val=""/>
      <w:lvlJc w:val="left"/>
      <w:pPr>
        <w:ind w:left="0" w:firstLine="0"/>
      </w:pPr>
    </w:lvl>
    <w:lvl w:ilvl="4" w:tplc="9D38D64C">
      <w:numFmt w:val="decimal"/>
      <w:lvlText w:val=""/>
      <w:lvlJc w:val="left"/>
      <w:pPr>
        <w:ind w:left="0" w:firstLine="0"/>
      </w:pPr>
    </w:lvl>
    <w:lvl w:ilvl="5" w:tplc="C1403F84">
      <w:numFmt w:val="decimal"/>
      <w:lvlText w:val=""/>
      <w:lvlJc w:val="left"/>
      <w:pPr>
        <w:ind w:left="0" w:firstLine="0"/>
      </w:pPr>
    </w:lvl>
    <w:lvl w:ilvl="6" w:tplc="18CC95FE">
      <w:numFmt w:val="decimal"/>
      <w:lvlText w:val=""/>
      <w:lvlJc w:val="left"/>
      <w:pPr>
        <w:ind w:left="0" w:firstLine="0"/>
      </w:pPr>
    </w:lvl>
    <w:lvl w:ilvl="7" w:tplc="A28A07A6">
      <w:numFmt w:val="decimal"/>
      <w:lvlText w:val=""/>
      <w:lvlJc w:val="left"/>
      <w:pPr>
        <w:ind w:left="0" w:firstLine="0"/>
      </w:pPr>
    </w:lvl>
    <w:lvl w:ilvl="8" w:tplc="BE149E50">
      <w:numFmt w:val="decimal"/>
      <w:lvlText w:val=""/>
      <w:lvlJc w:val="left"/>
      <w:pPr>
        <w:ind w:left="0" w:firstLine="0"/>
      </w:pPr>
    </w:lvl>
  </w:abstractNum>
  <w:abstractNum w:abstractNumId="36" w15:restartNumberingAfterBreak="0">
    <w:nsid w:val="00005753"/>
    <w:multiLevelType w:val="hybridMultilevel"/>
    <w:tmpl w:val="48F8C9BA"/>
    <w:lvl w:ilvl="0" w:tplc="581C8356">
      <w:start w:val="9"/>
      <w:numFmt w:val="decimal"/>
      <w:lvlText w:val="%1."/>
      <w:lvlJc w:val="left"/>
      <w:pPr>
        <w:ind w:left="0" w:firstLine="0"/>
      </w:pPr>
    </w:lvl>
    <w:lvl w:ilvl="1" w:tplc="DE223CA0">
      <w:numFmt w:val="decimal"/>
      <w:lvlText w:val=""/>
      <w:lvlJc w:val="left"/>
      <w:pPr>
        <w:ind w:left="0" w:firstLine="0"/>
      </w:pPr>
    </w:lvl>
    <w:lvl w:ilvl="2" w:tplc="30720D7A">
      <w:numFmt w:val="decimal"/>
      <w:lvlText w:val=""/>
      <w:lvlJc w:val="left"/>
      <w:pPr>
        <w:ind w:left="0" w:firstLine="0"/>
      </w:pPr>
    </w:lvl>
    <w:lvl w:ilvl="3" w:tplc="6E60E230">
      <w:numFmt w:val="decimal"/>
      <w:lvlText w:val=""/>
      <w:lvlJc w:val="left"/>
      <w:pPr>
        <w:ind w:left="0" w:firstLine="0"/>
      </w:pPr>
    </w:lvl>
    <w:lvl w:ilvl="4" w:tplc="E852429A">
      <w:numFmt w:val="decimal"/>
      <w:lvlText w:val=""/>
      <w:lvlJc w:val="left"/>
      <w:pPr>
        <w:ind w:left="0" w:firstLine="0"/>
      </w:pPr>
    </w:lvl>
    <w:lvl w:ilvl="5" w:tplc="768C49EE">
      <w:numFmt w:val="decimal"/>
      <w:lvlText w:val=""/>
      <w:lvlJc w:val="left"/>
      <w:pPr>
        <w:ind w:left="0" w:firstLine="0"/>
      </w:pPr>
    </w:lvl>
    <w:lvl w:ilvl="6" w:tplc="884899AC">
      <w:numFmt w:val="decimal"/>
      <w:lvlText w:val=""/>
      <w:lvlJc w:val="left"/>
      <w:pPr>
        <w:ind w:left="0" w:firstLine="0"/>
      </w:pPr>
    </w:lvl>
    <w:lvl w:ilvl="7" w:tplc="D8C6CA7E">
      <w:numFmt w:val="decimal"/>
      <w:lvlText w:val=""/>
      <w:lvlJc w:val="left"/>
      <w:pPr>
        <w:ind w:left="0" w:firstLine="0"/>
      </w:pPr>
    </w:lvl>
    <w:lvl w:ilvl="8" w:tplc="DEA4F762">
      <w:numFmt w:val="decimal"/>
      <w:lvlText w:val=""/>
      <w:lvlJc w:val="left"/>
      <w:pPr>
        <w:ind w:left="0" w:firstLine="0"/>
      </w:pPr>
    </w:lvl>
  </w:abstractNum>
  <w:abstractNum w:abstractNumId="37" w15:restartNumberingAfterBreak="0">
    <w:nsid w:val="00005772"/>
    <w:multiLevelType w:val="hybridMultilevel"/>
    <w:tmpl w:val="46C2EAC8"/>
    <w:lvl w:ilvl="0" w:tplc="9512439A">
      <w:start w:val="1"/>
      <w:numFmt w:val="bullet"/>
      <w:lvlText w:val="-"/>
      <w:lvlJc w:val="left"/>
      <w:pPr>
        <w:ind w:left="0" w:firstLine="0"/>
      </w:pPr>
    </w:lvl>
    <w:lvl w:ilvl="1" w:tplc="D344735C">
      <w:numFmt w:val="decimal"/>
      <w:lvlText w:val=""/>
      <w:lvlJc w:val="left"/>
      <w:pPr>
        <w:ind w:left="0" w:firstLine="0"/>
      </w:pPr>
    </w:lvl>
    <w:lvl w:ilvl="2" w:tplc="26D4148C">
      <w:numFmt w:val="decimal"/>
      <w:lvlText w:val=""/>
      <w:lvlJc w:val="left"/>
      <w:pPr>
        <w:ind w:left="0" w:firstLine="0"/>
      </w:pPr>
    </w:lvl>
    <w:lvl w:ilvl="3" w:tplc="BD96A5DE">
      <w:numFmt w:val="decimal"/>
      <w:lvlText w:val=""/>
      <w:lvlJc w:val="left"/>
      <w:pPr>
        <w:ind w:left="0" w:firstLine="0"/>
      </w:pPr>
    </w:lvl>
    <w:lvl w:ilvl="4" w:tplc="C5780BC0">
      <w:numFmt w:val="decimal"/>
      <w:lvlText w:val=""/>
      <w:lvlJc w:val="left"/>
      <w:pPr>
        <w:ind w:left="0" w:firstLine="0"/>
      </w:pPr>
    </w:lvl>
    <w:lvl w:ilvl="5" w:tplc="224C3C12">
      <w:numFmt w:val="decimal"/>
      <w:lvlText w:val=""/>
      <w:lvlJc w:val="left"/>
      <w:pPr>
        <w:ind w:left="0" w:firstLine="0"/>
      </w:pPr>
    </w:lvl>
    <w:lvl w:ilvl="6" w:tplc="05F01A52">
      <w:numFmt w:val="decimal"/>
      <w:lvlText w:val=""/>
      <w:lvlJc w:val="left"/>
      <w:pPr>
        <w:ind w:left="0" w:firstLine="0"/>
      </w:pPr>
    </w:lvl>
    <w:lvl w:ilvl="7" w:tplc="23C008C6">
      <w:numFmt w:val="decimal"/>
      <w:lvlText w:val=""/>
      <w:lvlJc w:val="left"/>
      <w:pPr>
        <w:ind w:left="0" w:firstLine="0"/>
      </w:pPr>
    </w:lvl>
    <w:lvl w:ilvl="8" w:tplc="F77E4E54">
      <w:numFmt w:val="decimal"/>
      <w:lvlText w:val=""/>
      <w:lvlJc w:val="left"/>
      <w:pPr>
        <w:ind w:left="0" w:firstLine="0"/>
      </w:pPr>
    </w:lvl>
  </w:abstractNum>
  <w:abstractNum w:abstractNumId="38" w15:restartNumberingAfterBreak="0">
    <w:nsid w:val="00005878"/>
    <w:multiLevelType w:val="hybridMultilevel"/>
    <w:tmpl w:val="20326944"/>
    <w:lvl w:ilvl="0" w:tplc="ACD4CEEA">
      <w:start w:val="1"/>
      <w:numFmt w:val="bullet"/>
      <w:lvlText w:val="-"/>
      <w:lvlJc w:val="left"/>
      <w:pPr>
        <w:ind w:left="0" w:firstLine="0"/>
      </w:pPr>
    </w:lvl>
    <w:lvl w:ilvl="1" w:tplc="7B82C084">
      <w:numFmt w:val="decimal"/>
      <w:lvlText w:val=""/>
      <w:lvlJc w:val="left"/>
      <w:pPr>
        <w:ind w:left="0" w:firstLine="0"/>
      </w:pPr>
    </w:lvl>
    <w:lvl w:ilvl="2" w:tplc="275A2D90">
      <w:numFmt w:val="decimal"/>
      <w:lvlText w:val=""/>
      <w:lvlJc w:val="left"/>
      <w:pPr>
        <w:ind w:left="0" w:firstLine="0"/>
      </w:pPr>
    </w:lvl>
    <w:lvl w:ilvl="3" w:tplc="5B4E3DCE">
      <w:numFmt w:val="decimal"/>
      <w:lvlText w:val=""/>
      <w:lvlJc w:val="left"/>
      <w:pPr>
        <w:ind w:left="0" w:firstLine="0"/>
      </w:pPr>
    </w:lvl>
    <w:lvl w:ilvl="4" w:tplc="7E54E0D6">
      <w:numFmt w:val="decimal"/>
      <w:lvlText w:val=""/>
      <w:lvlJc w:val="left"/>
      <w:pPr>
        <w:ind w:left="0" w:firstLine="0"/>
      </w:pPr>
    </w:lvl>
    <w:lvl w:ilvl="5" w:tplc="20A83B22">
      <w:numFmt w:val="decimal"/>
      <w:lvlText w:val=""/>
      <w:lvlJc w:val="left"/>
      <w:pPr>
        <w:ind w:left="0" w:firstLine="0"/>
      </w:pPr>
    </w:lvl>
    <w:lvl w:ilvl="6" w:tplc="F2289126">
      <w:numFmt w:val="decimal"/>
      <w:lvlText w:val=""/>
      <w:lvlJc w:val="left"/>
      <w:pPr>
        <w:ind w:left="0" w:firstLine="0"/>
      </w:pPr>
    </w:lvl>
    <w:lvl w:ilvl="7" w:tplc="E91466C6">
      <w:numFmt w:val="decimal"/>
      <w:lvlText w:val=""/>
      <w:lvlJc w:val="left"/>
      <w:pPr>
        <w:ind w:left="0" w:firstLine="0"/>
      </w:pPr>
    </w:lvl>
    <w:lvl w:ilvl="8" w:tplc="2FC4CC12">
      <w:numFmt w:val="decimal"/>
      <w:lvlText w:val=""/>
      <w:lvlJc w:val="left"/>
      <w:pPr>
        <w:ind w:left="0" w:firstLine="0"/>
      </w:pPr>
    </w:lvl>
  </w:abstractNum>
  <w:abstractNum w:abstractNumId="39" w15:restartNumberingAfterBreak="0">
    <w:nsid w:val="000058B0"/>
    <w:multiLevelType w:val="hybridMultilevel"/>
    <w:tmpl w:val="E00CA7BC"/>
    <w:lvl w:ilvl="0" w:tplc="6038D85C">
      <w:start w:val="1"/>
      <w:numFmt w:val="bullet"/>
      <w:lvlText w:val="-"/>
      <w:lvlJc w:val="left"/>
      <w:pPr>
        <w:ind w:left="0" w:firstLine="0"/>
      </w:pPr>
    </w:lvl>
    <w:lvl w:ilvl="1" w:tplc="D56874B4">
      <w:numFmt w:val="decimal"/>
      <w:lvlText w:val=""/>
      <w:lvlJc w:val="left"/>
      <w:pPr>
        <w:ind w:left="0" w:firstLine="0"/>
      </w:pPr>
    </w:lvl>
    <w:lvl w:ilvl="2" w:tplc="76EA7122">
      <w:numFmt w:val="decimal"/>
      <w:lvlText w:val=""/>
      <w:lvlJc w:val="left"/>
      <w:pPr>
        <w:ind w:left="0" w:firstLine="0"/>
      </w:pPr>
    </w:lvl>
    <w:lvl w:ilvl="3" w:tplc="B0FAEBD2">
      <w:numFmt w:val="decimal"/>
      <w:lvlText w:val=""/>
      <w:lvlJc w:val="left"/>
      <w:pPr>
        <w:ind w:left="0" w:firstLine="0"/>
      </w:pPr>
    </w:lvl>
    <w:lvl w:ilvl="4" w:tplc="59824586">
      <w:numFmt w:val="decimal"/>
      <w:lvlText w:val=""/>
      <w:lvlJc w:val="left"/>
      <w:pPr>
        <w:ind w:left="0" w:firstLine="0"/>
      </w:pPr>
    </w:lvl>
    <w:lvl w:ilvl="5" w:tplc="B75CEBCC">
      <w:numFmt w:val="decimal"/>
      <w:lvlText w:val=""/>
      <w:lvlJc w:val="left"/>
      <w:pPr>
        <w:ind w:left="0" w:firstLine="0"/>
      </w:pPr>
    </w:lvl>
    <w:lvl w:ilvl="6" w:tplc="797E4AB0">
      <w:numFmt w:val="decimal"/>
      <w:lvlText w:val=""/>
      <w:lvlJc w:val="left"/>
      <w:pPr>
        <w:ind w:left="0" w:firstLine="0"/>
      </w:pPr>
    </w:lvl>
    <w:lvl w:ilvl="7" w:tplc="BE34509A">
      <w:numFmt w:val="decimal"/>
      <w:lvlText w:val=""/>
      <w:lvlJc w:val="left"/>
      <w:pPr>
        <w:ind w:left="0" w:firstLine="0"/>
      </w:pPr>
    </w:lvl>
    <w:lvl w:ilvl="8" w:tplc="7A1C1F0E">
      <w:numFmt w:val="decimal"/>
      <w:lvlText w:val=""/>
      <w:lvlJc w:val="left"/>
      <w:pPr>
        <w:ind w:left="0" w:firstLine="0"/>
      </w:pPr>
    </w:lvl>
  </w:abstractNum>
  <w:abstractNum w:abstractNumId="40" w15:restartNumberingAfterBreak="0">
    <w:nsid w:val="00005991"/>
    <w:multiLevelType w:val="hybridMultilevel"/>
    <w:tmpl w:val="05583A92"/>
    <w:lvl w:ilvl="0" w:tplc="7C4498EE">
      <w:start w:val="1"/>
      <w:numFmt w:val="bullet"/>
      <w:lvlText w:val="В"/>
      <w:lvlJc w:val="left"/>
      <w:pPr>
        <w:ind w:left="0" w:firstLine="0"/>
      </w:pPr>
    </w:lvl>
    <w:lvl w:ilvl="1" w:tplc="5C1036E2">
      <w:numFmt w:val="decimal"/>
      <w:lvlText w:val=""/>
      <w:lvlJc w:val="left"/>
      <w:pPr>
        <w:ind w:left="0" w:firstLine="0"/>
      </w:pPr>
    </w:lvl>
    <w:lvl w:ilvl="2" w:tplc="D53CF602">
      <w:numFmt w:val="decimal"/>
      <w:lvlText w:val=""/>
      <w:lvlJc w:val="left"/>
      <w:pPr>
        <w:ind w:left="0" w:firstLine="0"/>
      </w:pPr>
    </w:lvl>
    <w:lvl w:ilvl="3" w:tplc="45BA7AC6">
      <w:numFmt w:val="decimal"/>
      <w:lvlText w:val=""/>
      <w:lvlJc w:val="left"/>
      <w:pPr>
        <w:ind w:left="0" w:firstLine="0"/>
      </w:pPr>
    </w:lvl>
    <w:lvl w:ilvl="4" w:tplc="59C097CA">
      <w:numFmt w:val="decimal"/>
      <w:lvlText w:val=""/>
      <w:lvlJc w:val="left"/>
      <w:pPr>
        <w:ind w:left="0" w:firstLine="0"/>
      </w:pPr>
    </w:lvl>
    <w:lvl w:ilvl="5" w:tplc="A6022056">
      <w:numFmt w:val="decimal"/>
      <w:lvlText w:val=""/>
      <w:lvlJc w:val="left"/>
      <w:pPr>
        <w:ind w:left="0" w:firstLine="0"/>
      </w:pPr>
    </w:lvl>
    <w:lvl w:ilvl="6" w:tplc="F62A68B2">
      <w:numFmt w:val="decimal"/>
      <w:lvlText w:val=""/>
      <w:lvlJc w:val="left"/>
      <w:pPr>
        <w:ind w:left="0" w:firstLine="0"/>
      </w:pPr>
    </w:lvl>
    <w:lvl w:ilvl="7" w:tplc="0C906ACC">
      <w:numFmt w:val="decimal"/>
      <w:lvlText w:val=""/>
      <w:lvlJc w:val="left"/>
      <w:pPr>
        <w:ind w:left="0" w:firstLine="0"/>
      </w:pPr>
    </w:lvl>
    <w:lvl w:ilvl="8" w:tplc="AF18DB22">
      <w:numFmt w:val="decimal"/>
      <w:lvlText w:val=""/>
      <w:lvlJc w:val="left"/>
      <w:pPr>
        <w:ind w:left="0" w:firstLine="0"/>
      </w:pPr>
    </w:lvl>
  </w:abstractNum>
  <w:abstractNum w:abstractNumId="41" w15:restartNumberingAfterBreak="0">
    <w:nsid w:val="00005C67"/>
    <w:multiLevelType w:val="hybridMultilevel"/>
    <w:tmpl w:val="B6BCE180"/>
    <w:lvl w:ilvl="0" w:tplc="73CE44DE">
      <w:start w:val="11"/>
      <w:numFmt w:val="decimal"/>
      <w:lvlText w:val="%1."/>
      <w:lvlJc w:val="left"/>
      <w:pPr>
        <w:ind w:left="0" w:firstLine="0"/>
      </w:pPr>
    </w:lvl>
    <w:lvl w:ilvl="1" w:tplc="780830AA">
      <w:numFmt w:val="decimal"/>
      <w:lvlText w:val=""/>
      <w:lvlJc w:val="left"/>
      <w:pPr>
        <w:ind w:left="0" w:firstLine="0"/>
      </w:pPr>
    </w:lvl>
    <w:lvl w:ilvl="2" w:tplc="5F827644">
      <w:numFmt w:val="decimal"/>
      <w:lvlText w:val=""/>
      <w:lvlJc w:val="left"/>
      <w:pPr>
        <w:ind w:left="0" w:firstLine="0"/>
      </w:pPr>
    </w:lvl>
    <w:lvl w:ilvl="3" w:tplc="AA1EBE98">
      <w:numFmt w:val="decimal"/>
      <w:lvlText w:val=""/>
      <w:lvlJc w:val="left"/>
      <w:pPr>
        <w:ind w:left="0" w:firstLine="0"/>
      </w:pPr>
    </w:lvl>
    <w:lvl w:ilvl="4" w:tplc="49E66C80">
      <w:numFmt w:val="decimal"/>
      <w:lvlText w:val=""/>
      <w:lvlJc w:val="left"/>
      <w:pPr>
        <w:ind w:left="0" w:firstLine="0"/>
      </w:pPr>
    </w:lvl>
    <w:lvl w:ilvl="5" w:tplc="F0C2C862">
      <w:numFmt w:val="decimal"/>
      <w:lvlText w:val=""/>
      <w:lvlJc w:val="left"/>
      <w:pPr>
        <w:ind w:left="0" w:firstLine="0"/>
      </w:pPr>
    </w:lvl>
    <w:lvl w:ilvl="6" w:tplc="EC1A59C2">
      <w:numFmt w:val="decimal"/>
      <w:lvlText w:val=""/>
      <w:lvlJc w:val="left"/>
      <w:pPr>
        <w:ind w:left="0" w:firstLine="0"/>
      </w:pPr>
    </w:lvl>
    <w:lvl w:ilvl="7" w:tplc="FC1A29C6">
      <w:numFmt w:val="decimal"/>
      <w:lvlText w:val=""/>
      <w:lvlJc w:val="left"/>
      <w:pPr>
        <w:ind w:left="0" w:firstLine="0"/>
      </w:pPr>
    </w:lvl>
    <w:lvl w:ilvl="8" w:tplc="E31A04EE">
      <w:numFmt w:val="decimal"/>
      <w:lvlText w:val=""/>
      <w:lvlJc w:val="left"/>
      <w:pPr>
        <w:ind w:left="0" w:firstLine="0"/>
      </w:pPr>
    </w:lvl>
  </w:abstractNum>
  <w:abstractNum w:abstractNumId="42" w15:restartNumberingAfterBreak="0">
    <w:nsid w:val="00005CFD"/>
    <w:multiLevelType w:val="hybridMultilevel"/>
    <w:tmpl w:val="0C185942"/>
    <w:lvl w:ilvl="0" w:tplc="B7F833F4">
      <w:start w:val="1"/>
      <w:numFmt w:val="bullet"/>
      <w:lvlText w:val="и"/>
      <w:lvlJc w:val="left"/>
      <w:pPr>
        <w:ind w:left="0" w:firstLine="0"/>
      </w:pPr>
    </w:lvl>
    <w:lvl w:ilvl="1" w:tplc="5D76D284">
      <w:start w:val="1"/>
      <w:numFmt w:val="bullet"/>
      <w:lvlText w:val="-"/>
      <w:lvlJc w:val="left"/>
      <w:pPr>
        <w:ind w:left="0" w:firstLine="0"/>
      </w:pPr>
    </w:lvl>
    <w:lvl w:ilvl="2" w:tplc="91F0136C">
      <w:numFmt w:val="decimal"/>
      <w:lvlText w:val=""/>
      <w:lvlJc w:val="left"/>
      <w:pPr>
        <w:ind w:left="0" w:firstLine="0"/>
      </w:pPr>
    </w:lvl>
    <w:lvl w:ilvl="3" w:tplc="5CD256DC">
      <w:numFmt w:val="decimal"/>
      <w:lvlText w:val=""/>
      <w:lvlJc w:val="left"/>
      <w:pPr>
        <w:ind w:left="0" w:firstLine="0"/>
      </w:pPr>
    </w:lvl>
    <w:lvl w:ilvl="4" w:tplc="A7A88662">
      <w:numFmt w:val="decimal"/>
      <w:lvlText w:val=""/>
      <w:lvlJc w:val="left"/>
      <w:pPr>
        <w:ind w:left="0" w:firstLine="0"/>
      </w:pPr>
    </w:lvl>
    <w:lvl w:ilvl="5" w:tplc="0794275A">
      <w:numFmt w:val="decimal"/>
      <w:lvlText w:val=""/>
      <w:lvlJc w:val="left"/>
      <w:pPr>
        <w:ind w:left="0" w:firstLine="0"/>
      </w:pPr>
    </w:lvl>
    <w:lvl w:ilvl="6" w:tplc="F154B7C4">
      <w:numFmt w:val="decimal"/>
      <w:lvlText w:val=""/>
      <w:lvlJc w:val="left"/>
      <w:pPr>
        <w:ind w:left="0" w:firstLine="0"/>
      </w:pPr>
    </w:lvl>
    <w:lvl w:ilvl="7" w:tplc="671E41CE">
      <w:numFmt w:val="decimal"/>
      <w:lvlText w:val=""/>
      <w:lvlJc w:val="left"/>
      <w:pPr>
        <w:ind w:left="0" w:firstLine="0"/>
      </w:pPr>
    </w:lvl>
    <w:lvl w:ilvl="8" w:tplc="F28EE674">
      <w:numFmt w:val="decimal"/>
      <w:lvlText w:val=""/>
      <w:lvlJc w:val="left"/>
      <w:pPr>
        <w:ind w:left="0" w:firstLine="0"/>
      </w:pPr>
    </w:lvl>
  </w:abstractNum>
  <w:abstractNum w:abstractNumId="43" w15:restartNumberingAfterBreak="0">
    <w:nsid w:val="00005DB2"/>
    <w:multiLevelType w:val="hybridMultilevel"/>
    <w:tmpl w:val="E7183294"/>
    <w:lvl w:ilvl="0" w:tplc="B5E0056E">
      <w:start w:val="1"/>
      <w:numFmt w:val="bullet"/>
      <w:lvlText w:val="-"/>
      <w:lvlJc w:val="left"/>
      <w:pPr>
        <w:ind w:left="0" w:firstLine="0"/>
      </w:pPr>
    </w:lvl>
    <w:lvl w:ilvl="1" w:tplc="A7E0D950">
      <w:start w:val="1"/>
      <w:numFmt w:val="bullet"/>
      <w:lvlText w:val="-"/>
      <w:lvlJc w:val="left"/>
      <w:pPr>
        <w:ind w:left="0" w:firstLine="0"/>
      </w:pPr>
    </w:lvl>
    <w:lvl w:ilvl="2" w:tplc="8778AAF8">
      <w:start w:val="1"/>
      <w:numFmt w:val="bullet"/>
      <w:lvlText w:val="-"/>
      <w:lvlJc w:val="left"/>
      <w:pPr>
        <w:ind w:left="0" w:firstLine="0"/>
      </w:pPr>
    </w:lvl>
    <w:lvl w:ilvl="3" w:tplc="A1DA9CFC">
      <w:start w:val="1"/>
      <w:numFmt w:val="bullet"/>
      <w:lvlText w:val="-"/>
      <w:lvlJc w:val="left"/>
      <w:pPr>
        <w:ind w:left="0" w:firstLine="0"/>
      </w:pPr>
    </w:lvl>
    <w:lvl w:ilvl="4" w:tplc="1DA48E4C">
      <w:start w:val="7"/>
      <w:numFmt w:val="decimal"/>
      <w:lvlText w:val="%5."/>
      <w:lvlJc w:val="left"/>
      <w:pPr>
        <w:ind w:left="0" w:firstLine="0"/>
      </w:pPr>
    </w:lvl>
    <w:lvl w:ilvl="5" w:tplc="5C905F5A">
      <w:numFmt w:val="decimal"/>
      <w:lvlText w:val=""/>
      <w:lvlJc w:val="left"/>
      <w:pPr>
        <w:ind w:left="0" w:firstLine="0"/>
      </w:pPr>
    </w:lvl>
    <w:lvl w:ilvl="6" w:tplc="52C81EC2">
      <w:numFmt w:val="decimal"/>
      <w:lvlText w:val=""/>
      <w:lvlJc w:val="left"/>
      <w:pPr>
        <w:ind w:left="0" w:firstLine="0"/>
      </w:pPr>
    </w:lvl>
    <w:lvl w:ilvl="7" w:tplc="638A0F6A">
      <w:numFmt w:val="decimal"/>
      <w:lvlText w:val=""/>
      <w:lvlJc w:val="left"/>
      <w:pPr>
        <w:ind w:left="0" w:firstLine="0"/>
      </w:pPr>
    </w:lvl>
    <w:lvl w:ilvl="8" w:tplc="DB86316C">
      <w:numFmt w:val="decimal"/>
      <w:lvlText w:val=""/>
      <w:lvlJc w:val="left"/>
      <w:pPr>
        <w:ind w:left="0" w:firstLine="0"/>
      </w:pPr>
    </w:lvl>
  </w:abstractNum>
  <w:abstractNum w:abstractNumId="44" w15:restartNumberingAfterBreak="0">
    <w:nsid w:val="00005E14"/>
    <w:multiLevelType w:val="hybridMultilevel"/>
    <w:tmpl w:val="AFBA1716"/>
    <w:lvl w:ilvl="0" w:tplc="F3165908">
      <w:start w:val="1"/>
      <w:numFmt w:val="bullet"/>
      <w:lvlText w:val="-"/>
      <w:lvlJc w:val="left"/>
      <w:pPr>
        <w:ind w:left="0" w:firstLine="0"/>
      </w:pPr>
    </w:lvl>
    <w:lvl w:ilvl="1" w:tplc="E9F64934">
      <w:start w:val="1"/>
      <w:numFmt w:val="bullet"/>
      <w:lvlText w:val="-"/>
      <w:lvlJc w:val="left"/>
      <w:pPr>
        <w:ind w:left="0" w:firstLine="0"/>
      </w:pPr>
    </w:lvl>
    <w:lvl w:ilvl="2" w:tplc="A53C8482">
      <w:numFmt w:val="decimal"/>
      <w:lvlText w:val=""/>
      <w:lvlJc w:val="left"/>
      <w:pPr>
        <w:ind w:left="0" w:firstLine="0"/>
      </w:pPr>
    </w:lvl>
    <w:lvl w:ilvl="3" w:tplc="01E877F4">
      <w:numFmt w:val="decimal"/>
      <w:lvlText w:val=""/>
      <w:lvlJc w:val="left"/>
      <w:pPr>
        <w:ind w:left="0" w:firstLine="0"/>
      </w:pPr>
    </w:lvl>
    <w:lvl w:ilvl="4" w:tplc="2EACC9CC">
      <w:numFmt w:val="decimal"/>
      <w:lvlText w:val=""/>
      <w:lvlJc w:val="left"/>
      <w:pPr>
        <w:ind w:left="0" w:firstLine="0"/>
      </w:pPr>
    </w:lvl>
    <w:lvl w:ilvl="5" w:tplc="3B664A5E">
      <w:numFmt w:val="decimal"/>
      <w:lvlText w:val=""/>
      <w:lvlJc w:val="left"/>
      <w:pPr>
        <w:ind w:left="0" w:firstLine="0"/>
      </w:pPr>
    </w:lvl>
    <w:lvl w:ilvl="6" w:tplc="65E80686">
      <w:numFmt w:val="decimal"/>
      <w:lvlText w:val=""/>
      <w:lvlJc w:val="left"/>
      <w:pPr>
        <w:ind w:left="0" w:firstLine="0"/>
      </w:pPr>
    </w:lvl>
    <w:lvl w:ilvl="7" w:tplc="C16CD060">
      <w:numFmt w:val="decimal"/>
      <w:lvlText w:val=""/>
      <w:lvlJc w:val="left"/>
      <w:pPr>
        <w:ind w:left="0" w:firstLine="0"/>
      </w:pPr>
    </w:lvl>
    <w:lvl w:ilvl="8" w:tplc="A9B04EAA">
      <w:numFmt w:val="decimal"/>
      <w:lvlText w:val=""/>
      <w:lvlJc w:val="left"/>
      <w:pPr>
        <w:ind w:left="0" w:firstLine="0"/>
      </w:pPr>
    </w:lvl>
  </w:abstractNum>
  <w:abstractNum w:abstractNumId="45" w15:restartNumberingAfterBreak="0">
    <w:nsid w:val="00005F32"/>
    <w:multiLevelType w:val="hybridMultilevel"/>
    <w:tmpl w:val="38C43F54"/>
    <w:lvl w:ilvl="0" w:tplc="D59EB086">
      <w:start w:val="1"/>
      <w:numFmt w:val="bullet"/>
      <w:lvlText w:val="в"/>
      <w:lvlJc w:val="left"/>
      <w:pPr>
        <w:ind w:left="0" w:firstLine="0"/>
      </w:pPr>
    </w:lvl>
    <w:lvl w:ilvl="1" w:tplc="83027BBE">
      <w:start w:val="1"/>
      <w:numFmt w:val="bullet"/>
      <w:lvlText w:val="-"/>
      <w:lvlJc w:val="left"/>
      <w:pPr>
        <w:ind w:left="0" w:firstLine="0"/>
      </w:pPr>
    </w:lvl>
    <w:lvl w:ilvl="2" w:tplc="B13E17F2">
      <w:numFmt w:val="decimal"/>
      <w:lvlText w:val=""/>
      <w:lvlJc w:val="left"/>
      <w:pPr>
        <w:ind w:left="0" w:firstLine="0"/>
      </w:pPr>
    </w:lvl>
    <w:lvl w:ilvl="3" w:tplc="EE1420C8">
      <w:numFmt w:val="decimal"/>
      <w:lvlText w:val=""/>
      <w:lvlJc w:val="left"/>
      <w:pPr>
        <w:ind w:left="0" w:firstLine="0"/>
      </w:pPr>
    </w:lvl>
    <w:lvl w:ilvl="4" w:tplc="19D43B8A">
      <w:numFmt w:val="decimal"/>
      <w:lvlText w:val=""/>
      <w:lvlJc w:val="left"/>
      <w:pPr>
        <w:ind w:left="0" w:firstLine="0"/>
      </w:pPr>
    </w:lvl>
    <w:lvl w:ilvl="5" w:tplc="A38EF5D0">
      <w:numFmt w:val="decimal"/>
      <w:lvlText w:val=""/>
      <w:lvlJc w:val="left"/>
      <w:pPr>
        <w:ind w:left="0" w:firstLine="0"/>
      </w:pPr>
    </w:lvl>
    <w:lvl w:ilvl="6" w:tplc="D1204392">
      <w:numFmt w:val="decimal"/>
      <w:lvlText w:val=""/>
      <w:lvlJc w:val="left"/>
      <w:pPr>
        <w:ind w:left="0" w:firstLine="0"/>
      </w:pPr>
    </w:lvl>
    <w:lvl w:ilvl="7" w:tplc="AFDC26B2">
      <w:numFmt w:val="decimal"/>
      <w:lvlText w:val=""/>
      <w:lvlJc w:val="left"/>
      <w:pPr>
        <w:ind w:left="0" w:firstLine="0"/>
      </w:pPr>
    </w:lvl>
    <w:lvl w:ilvl="8" w:tplc="CDC46342">
      <w:numFmt w:val="decimal"/>
      <w:lvlText w:val=""/>
      <w:lvlJc w:val="left"/>
      <w:pPr>
        <w:ind w:left="0" w:firstLine="0"/>
      </w:pPr>
    </w:lvl>
  </w:abstractNum>
  <w:abstractNum w:abstractNumId="46" w15:restartNumberingAfterBreak="0">
    <w:nsid w:val="00006032"/>
    <w:multiLevelType w:val="hybridMultilevel"/>
    <w:tmpl w:val="A7ACDFCE"/>
    <w:lvl w:ilvl="0" w:tplc="9352395C">
      <w:start w:val="1"/>
      <w:numFmt w:val="bullet"/>
      <w:lvlText w:val="-"/>
      <w:lvlJc w:val="left"/>
      <w:pPr>
        <w:ind w:left="0" w:firstLine="0"/>
      </w:pPr>
    </w:lvl>
    <w:lvl w:ilvl="1" w:tplc="C6DEE2FE">
      <w:numFmt w:val="decimal"/>
      <w:lvlText w:val=""/>
      <w:lvlJc w:val="left"/>
      <w:pPr>
        <w:ind w:left="0" w:firstLine="0"/>
      </w:pPr>
    </w:lvl>
    <w:lvl w:ilvl="2" w:tplc="EE5CEA22">
      <w:numFmt w:val="decimal"/>
      <w:lvlText w:val=""/>
      <w:lvlJc w:val="left"/>
      <w:pPr>
        <w:ind w:left="0" w:firstLine="0"/>
      </w:pPr>
    </w:lvl>
    <w:lvl w:ilvl="3" w:tplc="A6D0F9A2">
      <w:numFmt w:val="decimal"/>
      <w:lvlText w:val=""/>
      <w:lvlJc w:val="left"/>
      <w:pPr>
        <w:ind w:left="0" w:firstLine="0"/>
      </w:pPr>
    </w:lvl>
    <w:lvl w:ilvl="4" w:tplc="7BCCDA0A">
      <w:numFmt w:val="decimal"/>
      <w:lvlText w:val=""/>
      <w:lvlJc w:val="left"/>
      <w:pPr>
        <w:ind w:left="0" w:firstLine="0"/>
      </w:pPr>
    </w:lvl>
    <w:lvl w:ilvl="5" w:tplc="38940502">
      <w:numFmt w:val="decimal"/>
      <w:lvlText w:val=""/>
      <w:lvlJc w:val="left"/>
      <w:pPr>
        <w:ind w:left="0" w:firstLine="0"/>
      </w:pPr>
    </w:lvl>
    <w:lvl w:ilvl="6" w:tplc="A00C52CC">
      <w:numFmt w:val="decimal"/>
      <w:lvlText w:val=""/>
      <w:lvlJc w:val="left"/>
      <w:pPr>
        <w:ind w:left="0" w:firstLine="0"/>
      </w:pPr>
    </w:lvl>
    <w:lvl w:ilvl="7" w:tplc="D2A834EA">
      <w:numFmt w:val="decimal"/>
      <w:lvlText w:val=""/>
      <w:lvlJc w:val="left"/>
      <w:pPr>
        <w:ind w:left="0" w:firstLine="0"/>
      </w:pPr>
    </w:lvl>
    <w:lvl w:ilvl="8" w:tplc="43E4D536">
      <w:numFmt w:val="decimal"/>
      <w:lvlText w:val=""/>
      <w:lvlJc w:val="left"/>
      <w:pPr>
        <w:ind w:left="0" w:firstLine="0"/>
      </w:pPr>
    </w:lvl>
  </w:abstractNum>
  <w:abstractNum w:abstractNumId="47" w15:restartNumberingAfterBreak="0">
    <w:nsid w:val="000060BF"/>
    <w:multiLevelType w:val="hybridMultilevel"/>
    <w:tmpl w:val="2102BE3A"/>
    <w:lvl w:ilvl="0" w:tplc="6EB0E626">
      <w:start w:val="10"/>
      <w:numFmt w:val="decimal"/>
      <w:lvlText w:val="%1."/>
      <w:lvlJc w:val="left"/>
      <w:pPr>
        <w:ind w:left="0" w:firstLine="0"/>
      </w:pPr>
    </w:lvl>
    <w:lvl w:ilvl="1" w:tplc="F54643CE">
      <w:numFmt w:val="decimal"/>
      <w:lvlText w:val=""/>
      <w:lvlJc w:val="left"/>
      <w:pPr>
        <w:ind w:left="0" w:firstLine="0"/>
      </w:pPr>
    </w:lvl>
    <w:lvl w:ilvl="2" w:tplc="AE26984E">
      <w:numFmt w:val="decimal"/>
      <w:lvlText w:val=""/>
      <w:lvlJc w:val="left"/>
      <w:pPr>
        <w:ind w:left="0" w:firstLine="0"/>
      </w:pPr>
    </w:lvl>
    <w:lvl w:ilvl="3" w:tplc="6EEA9DAE">
      <w:numFmt w:val="decimal"/>
      <w:lvlText w:val=""/>
      <w:lvlJc w:val="left"/>
      <w:pPr>
        <w:ind w:left="0" w:firstLine="0"/>
      </w:pPr>
    </w:lvl>
    <w:lvl w:ilvl="4" w:tplc="88FC99A2">
      <w:numFmt w:val="decimal"/>
      <w:lvlText w:val=""/>
      <w:lvlJc w:val="left"/>
      <w:pPr>
        <w:ind w:left="0" w:firstLine="0"/>
      </w:pPr>
    </w:lvl>
    <w:lvl w:ilvl="5" w:tplc="789C775A">
      <w:numFmt w:val="decimal"/>
      <w:lvlText w:val=""/>
      <w:lvlJc w:val="left"/>
      <w:pPr>
        <w:ind w:left="0" w:firstLine="0"/>
      </w:pPr>
    </w:lvl>
    <w:lvl w:ilvl="6" w:tplc="1FCA00FA">
      <w:numFmt w:val="decimal"/>
      <w:lvlText w:val=""/>
      <w:lvlJc w:val="left"/>
      <w:pPr>
        <w:ind w:left="0" w:firstLine="0"/>
      </w:pPr>
    </w:lvl>
    <w:lvl w:ilvl="7" w:tplc="D1345F2E">
      <w:numFmt w:val="decimal"/>
      <w:lvlText w:val=""/>
      <w:lvlJc w:val="left"/>
      <w:pPr>
        <w:ind w:left="0" w:firstLine="0"/>
      </w:pPr>
    </w:lvl>
    <w:lvl w:ilvl="8" w:tplc="011CF1AA">
      <w:numFmt w:val="decimal"/>
      <w:lvlText w:val=""/>
      <w:lvlJc w:val="left"/>
      <w:pPr>
        <w:ind w:left="0" w:firstLine="0"/>
      </w:pPr>
    </w:lvl>
  </w:abstractNum>
  <w:abstractNum w:abstractNumId="48" w15:restartNumberingAfterBreak="0">
    <w:nsid w:val="000066C4"/>
    <w:multiLevelType w:val="hybridMultilevel"/>
    <w:tmpl w:val="A7E8F3D4"/>
    <w:lvl w:ilvl="0" w:tplc="A95C99F2">
      <w:start w:val="1"/>
      <w:numFmt w:val="bullet"/>
      <w:lvlText w:val="-"/>
      <w:lvlJc w:val="left"/>
      <w:pPr>
        <w:ind w:left="0" w:firstLine="0"/>
      </w:pPr>
    </w:lvl>
    <w:lvl w:ilvl="1" w:tplc="3F982672">
      <w:numFmt w:val="decimal"/>
      <w:lvlText w:val=""/>
      <w:lvlJc w:val="left"/>
      <w:pPr>
        <w:ind w:left="0" w:firstLine="0"/>
      </w:pPr>
    </w:lvl>
    <w:lvl w:ilvl="2" w:tplc="26ACE048">
      <w:numFmt w:val="decimal"/>
      <w:lvlText w:val=""/>
      <w:lvlJc w:val="left"/>
      <w:pPr>
        <w:ind w:left="0" w:firstLine="0"/>
      </w:pPr>
    </w:lvl>
    <w:lvl w:ilvl="3" w:tplc="E0A6BA58">
      <w:numFmt w:val="decimal"/>
      <w:lvlText w:val=""/>
      <w:lvlJc w:val="left"/>
      <w:pPr>
        <w:ind w:left="0" w:firstLine="0"/>
      </w:pPr>
    </w:lvl>
    <w:lvl w:ilvl="4" w:tplc="41246EF6">
      <w:numFmt w:val="decimal"/>
      <w:lvlText w:val=""/>
      <w:lvlJc w:val="left"/>
      <w:pPr>
        <w:ind w:left="0" w:firstLine="0"/>
      </w:pPr>
    </w:lvl>
    <w:lvl w:ilvl="5" w:tplc="3B0CB9D4">
      <w:numFmt w:val="decimal"/>
      <w:lvlText w:val=""/>
      <w:lvlJc w:val="left"/>
      <w:pPr>
        <w:ind w:left="0" w:firstLine="0"/>
      </w:pPr>
    </w:lvl>
    <w:lvl w:ilvl="6" w:tplc="8218424A">
      <w:numFmt w:val="decimal"/>
      <w:lvlText w:val=""/>
      <w:lvlJc w:val="left"/>
      <w:pPr>
        <w:ind w:left="0" w:firstLine="0"/>
      </w:pPr>
    </w:lvl>
    <w:lvl w:ilvl="7" w:tplc="699871EC">
      <w:numFmt w:val="decimal"/>
      <w:lvlText w:val=""/>
      <w:lvlJc w:val="left"/>
      <w:pPr>
        <w:ind w:left="0" w:firstLine="0"/>
      </w:pPr>
    </w:lvl>
    <w:lvl w:ilvl="8" w:tplc="0D3ABD92">
      <w:numFmt w:val="decimal"/>
      <w:lvlText w:val=""/>
      <w:lvlJc w:val="left"/>
      <w:pPr>
        <w:ind w:left="0" w:firstLine="0"/>
      </w:pPr>
    </w:lvl>
  </w:abstractNum>
  <w:abstractNum w:abstractNumId="49" w15:restartNumberingAfterBreak="0">
    <w:nsid w:val="00006899"/>
    <w:multiLevelType w:val="hybridMultilevel"/>
    <w:tmpl w:val="135AAAFE"/>
    <w:lvl w:ilvl="0" w:tplc="55728002">
      <w:start w:val="1"/>
      <w:numFmt w:val="bullet"/>
      <w:lvlText w:val="с"/>
      <w:lvlJc w:val="left"/>
      <w:pPr>
        <w:ind w:left="0" w:firstLine="0"/>
      </w:pPr>
    </w:lvl>
    <w:lvl w:ilvl="1" w:tplc="52AC11C0">
      <w:numFmt w:val="decimal"/>
      <w:lvlText w:val=""/>
      <w:lvlJc w:val="left"/>
      <w:pPr>
        <w:ind w:left="0" w:firstLine="0"/>
      </w:pPr>
    </w:lvl>
    <w:lvl w:ilvl="2" w:tplc="3C04E8B4">
      <w:numFmt w:val="decimal"/>
      <w:lvlText w:val=""/>
      <w:lvlJc w:val="left"/>
      <w:pPr>
        <w:ind w:left="0" w:firstLine="0"/>
      </w:pPr>
    </w:lvl>
    <w:lvl w:ilvl="3" w:tplc="FE909652">
      <w:numFmt w:val="decimal"/>
      <w:lvlText w:val=""/>
      <w:lvlJc w:val="left"/>
      <w:pPr>
        <w:ind w:left="0" w:firstLine="0"/>
      </w:pPr>
    </w:lvl>
    <w:lvl w:ilvl="4" w:tplc="66D2F18C">
      <w:numFmt w:val="decimal"/>
      <w:lvlText w:val=""/>
      <w:lvlJc w:val="left"/>
      <w:pPr>
        <w:ind w:left="0" w:firstLine="0"/>
      </w:pPr>
    </w:lvl>
    <w:lvl w:ilvl="5" w:tplc="105A9314">
      <w:numFmt w:val="decimal"/>
      <w:lvlText w:val=""/>
      <w:lvlJc w:val="left"/>
      <w:pPr>
        <w:ind w:left="0" w:firstLine="0"/>
      </w:pPr>
    </w:lvl>
    <w:lvl w:ilvl="6" w:tplc="F49A59BA">
      <w:numFmt w:val="decimal"/>
      <w:lvlText w:val=""/>
      <w:lvlJc w:val="left"/>
      <w:pPr>
        <w:ind w:left="0" w:firstLine="0"/>
      </w:pPr>
    </w:lvl>
    <w:lvl w:ilvl="7" w:tplc="C4C2FE76">
      <w:numFmt w:val="decimal"/>
      <w:lvlText w:val=""/>
      <w:lvlJc w:val="left"/>
      <w:pPr>
        <w:ind w:left="0" w:firstLine="0"/>
      </w:pPr>
    </w:lvl>
    <w:lvl w:ilvl="8" w:tplc="8A045F12">
      <w:numFmt w:val="decimal"/>
      <w:lvlText w:val=""/>
      <w:lvlJc w:val="left"/>
      <w:pPr>
        <w:ind w:left="0" w:firstLine="0"/>
      </w:pPr>
    </w:lvl>
  </w:abstractNum>
  <w:abstractNum w:abstractNumId="50" w15:restartNumberingAfterBreak="0">
    <w:nsid w:val="0000692C"/>
    <w:multiLevelType w:val="hybridMultilevel"/>
    <w:tmpl w:val="99446390"/>
    <w:lvl w:ilvl="0" w:tplc="21B2F32E">
      <w:start w:val="1"/>
      <w:numFmt w:val="bullet"/>
      <w:lvlText w:val="-"/>
      <w:lvlJc w:val="left"/>
      <w:pPr>
        <w:ind w:left="0" w:firstLine="0"/>
      </w:pPr>
    </w:lvl>
    <w:lvl w:ilvl="1" w:tplc="CC0A4E62">
      <w:start w:val="1"/>
      <w:numFmt w:val="bullet"/>
      <w:lvlText w:val="-"/>
      <w:lvlJc w:val="left"/>
      <w:pPr>
        <w:ind w:left="0" w:firstLine="0"/>
      </w:pPr>
    </w:lvl>
    <w:lvl w:ilvl="2" w:tplc="67E43488">
      <w:numFmt w:val="decimal"/>
      <w:lvlText w:val=""/>
      <w:lvlJc w:val="left"/>
      <w:pPr>
        <w:ind w:left="0" w:firstLine="0"/>
      </w:pPr>
    </w:lvl>
    <w:lvl w:ilvl="3" w:tplc="ADC6FE98">
      <w:numFmt w:val="decimal"/>
      <w:lvlText w:val=""/>
      <w:lvlJc w:val="left"/>
      <w:pPr>
        <w:ind w:left="0" w:firstLine="0"/>
      </w:pPr>
    </w:lvl>
    <w:lvl w:ilvl="4" w:tplc="AFCCBC42">
      <w:numFmt w:val="decimal"/>
      <w:lvlText w:val=""/>
      <w:lvlJc w:val="left"/>
      <w:pPr>
        <w:ind w:left="0" w:firstLine="0"/>
      </w:pPr>
    </w:lvl>
    <w:lvl w:ilvl="5" w:tplc="BB402672">
      <w:numFmt w:val="decimal"/>
      <w:lvlText w:val=""/>
      <w:lvlJc w:val="left"/>
      <w:pPr>
        <w:ind w:left="0" w:firstLine="0"/>
      </w:pPr>
    </w:lvl>
    <w:lvl w:ilvl="6" w:tplc="6A162D0E">
      <w:numFmt w:val="decimal"/>
      <w:lvlText w:val=""/>
      <w:lvlJc w:val="left"/>
      <w:pPr>
        <w:ind w:left="0" w:firstLine="0"/>
      </w:pPr>
    </w:lvl>
    <w:lvl w:ilvl="7" w:tplc="EB70BA58">
      <w:numFmt w:val="decimal"/>
      <w:lvlText w:val=""/>
      <w:lvlJc w:val="left"/>
      <w:pPr>
        <w:ind w:left="0" w:firstLine="0"/>
      </w:pPr>
    </w:lvl>
    <w:lvl w:ilvl="8" w:tplc="5AE20190">
      <w:numFmt w:val="decimal"/>
      <w:lvlText w:val=""/>
      <w:lvlJc w:val="left"/>
      <w:pPr>
        <w:ind w:left="0" w:firstLine="0"/>
      </w:pPr>
    </w:lvl>
  </w:abstractNum>
  <w:abstractNum w:abstractNumId="51" w15:restartNumberingAfterBreak="0">
    <w:nsid w:val="00006B36"/>
    <w:multiLevelType w:val="hybridMultilevel"/>
    <w:tmpl w:val="5BFAEF0E"/>
    <w:lvl w:ilvl="0" w:tplc="86C0FD2E">
      <w:start w:val="1"/>
      <w:numFmt w:val="bullet"/>
      <w:lvlText w:val="-"/>
      <w:lvlJc w:val="left"/>
      <w:pPr>
        <w:ind w:left="0" w:firstLine="0"/>
      </w:pPr>
    </w:lvl>
    <w:lvl w:ilvl="1" w:tplc="61EE6C8A">
      <w:numFmt w:val="decimal"/>
      <w:lvlText w:val=""/>
      <w:lvlJc w:val="left"/>
      <w:pPr>
        <w:ind w:left="0" w:firstLine="0"/>
      </w:pPr>
    </w:lvl>
    <w:lvl w:ilvl="2" w:tplc="8B581462">
      <w:numFmt w:val="decimal"/>
      <w:lvlText w:val=""/>
      <w:lvlJc w:val="left"/>
      <w:pPr>
        <w:ind w:left="0" w:firstLine="0"/>
      </w:pPr>
    </w:lvl>
    <w:lvl w:ilvl="3" w:tplc="3F029FD0">
      <w:numFmt w:val="decimal"/>
      <w:lvlText w:val=""/>
      <w:lvlJc w:val="left"/>
      <w:pPr>
        <w:ind w:left="0" w:firstLine="0"/>
      </w:pPr>
    </w:lvl>
    <w:lvl w:ilvl="4" w:tplc="8F9E1936">
      <w:numFmt w:val="decimal"/>
      <w:lvlText w:val=""/>
      <w:lvlJc w:val="left"/>
      <w:pPr>
        <w:ind w:left="0" w:firstLine="0"/>
      </w:pPr>
    </w:lvl>
    <w:lvl w:ilvl="5" w:tplc="A4C83DB4">
      <w:numFmt w:val="decimal"/>
      <w:lvlText w:val=""/>
      <w:lvlJc w:val="left"/>
      <w:pPr>
        <w:ind w:left="0" w:firstLine="0"/>
      </w:pPr>
    </w:lvl>
    <w:lvl w:ilvl="6" w:tplc="B4FCADBA">
      <w:numFmt w:val="decimal"/>
      <w:lvlText w:val=""/>
      <w:lvlJc w:val="left"/>
      <w:pPr>
        <w:ind w:left="0" w:firstLine="0"/>
      </w:pPr>
    </w:lvl>
    <w:lvl w:ilvl="7" w:tplc="32043E48">
      <w:numFmt w:val="decimal"/>
      <w:lvlText w:val=""/>
      <w:lvlJc w:val="left"/>
      <w:pPr>
        <w:ind w:left="0" w:firstLine="0"/>
      </w:pPr>
    </w:lvl>
    <w:lvl w:ilvl="8" w:tplc="C86450E6">
      <w:numFmt w:val="decimal"/>
      <w:lvlText w:val=""/>
      <w:lvlJc w:val="left"/>
      <w:pPr>
        <w:ind w:left="0" w:firstLine="0"/>
      </w:pPr>
    </w:lvl>
  </w:abstractNum>
  <w:abstractNum w:abstractNumId="52" w15:restartNumberingAfterBreak="0">
    <w:nsid w:val="000073DA"/>
    <w:multiLevelType w:val="hybridMultilevel"/>
    <w:tmpl w:val="675CA898"/>
    <w:lvl w:ilvl="0" w:tplc="69C2D2E2">
      <w:start w:val="1"/>
      <w:numFmt w:val="bullet"/>
      <w:lvlText w:val="-"/>
      <w:lvlJc w:val="left"/>
      <w:pPr>
        <w:ind w:left="0" w:firstLine="0"/>
      </w:pPr>
    </w:lvl>
    <w:lvl w:ilvl="1" w:tplc="D61CA778">
      <w:numFmt w:val="decimal"/>
      <w:lvlText w:val=""/>
      <w:lvlJc w:val="left"/>
      <w:pPr>
        <w:ind w:left="0" w:firstLine="0"/>
      </w:pPr>
    </w:lvl>
    <w:lvl w:ilvl="2" w:tplc="502E62DE">
      <w:numFmt w:val="decimal"/>
      <w:lvlText w:val=""/>
      <w:lvlJc w:val="left"/>
      <w:pPr>
        <w:ind w:left="0" w:firstLine="0"/>
      </w:pPr>
    </w:lvl>
    <w:lvl w:ilvl="3" w:tplc="499C6AF8">
      <w:numFmt w:val="decimal"/>
      <w:lvlText w:val=""/>
      <w:lvlJc w:val="left"/>
      <w:pPr>
        <w:ind w:left="0" w:firstLine="0"/>
      </w:pPr>
    </w:lvl>
    <w:lvl w:ilvl="4" w:tplc="08529ECA">
      <w:numFmt w:val="decimal"/>
      <w:lvlText w:val=""/>
      <w:lvlJc w:val="left"/>
      <w:pPr>
        <w:ind w:left="0" w:firstLine="0"/>
      </w:pPr>
    </w:lvl>
    <w:lvl w:ilvl="5" w:tplc="2FCAADB8">
      <w:numFmt w:val="decimal"/>
      <w:lvlText w:val=""/>
      <w:lvlJc w:val="left"/>
      <w:pPr>
        <w:ind w:left="0" w:firstLine="0"/>
      </w:pPr>
    </w:lvl>
    <w:lvl w:ilvl="6" w:tplc="15B8851C">
      <w:numFmt w:val="decimal"/>
      <w:lvlText w:val=""/>
      <w:lvlJc w:val="left"/>
      <w:pPr>
        <w:ind w:left="0" w:firstLine="0"/>
      </w:pPr>
    </w:lvl>
    <w:lvl w:ilvl="7" w:tplc="2A985E3A">
      <w:numFmt w:val="decimal"/>
      <w:lvlText w:val=""/>
      <w:lvlJc w:val="left"/>
      <w:pPr>
        <w:ind w:left="0" w:firstLine="0"/>
      </w:pPr>
    </w:lvl>
    <w:lvl w:ilvl="8" w:tplc="61FA39E8">
      <w:numFmt w:val="decimal"/>
      <w:lvlText w:val=""/>
      <w:lvlJc w:val="left"/>
      <w:pPr>
        <w:ind w:left="0" w:firstLine="0"/>
      </w:pPr>
    </w:lvl>
  </w:abstractNum>
  <w:abstractNum w:abstractNumId="53" w15:restartNumberingAfterBreak="0">
    <w:nsid w:val="0000797D"/>
    <w:multiLevelType w:val="hybridMultilevel"/>
    <w:tmpl w:val="A7BEC3FC"/>
    <w:lvl w:ilvl="0" w:tplc="15CA4596">
      <w:start w:val="1"/>
      <w:numFmt w:val="bullet"/>
      <w:lvlText w:val="-"/>
      <w:lvlJc w:val="left"/>
      <w:pPr>
        <w:ind w:left="0" w:firstLine="0"/>
      </w:pPr>
    </w:lvl>
    <w:lvl w:ilvl="1" w:tplc="0EAA0C44">
      <w:numFmt w:val="decimal"/>
      <w:lvlText w:val=""/>
      <w:lvlJc w:val="left"/>
      <w:pPr>
        <w:ind w:left="0" w:firstLine="0"/>
      </w:pPr>
    </w:lvl>
    <w:lvl w:ilvl="2" w:tplc="D2EE6A42">
      <w:numFmt w:val="decimal"/>
      <w:lvlText w:val=""/>
      <w:lvlJc w:val="left"/>
      <w:pPr>
        <w:ind w:left="0" w:firstLine="0"/>
      </w:pPr>
    </w:lvl>
    <w:lvl w:ilvl="3" w:tplc="CA26BFC8">
      <w:numFmt w:val="decimal"/>
      <w:lvlText w:val=""/>
      <w:lvlJc w:val="left"/>
      <w:pPr>
        <w:ind w:left="0" w:firstLine="0"/>
      </w:pPr>
    </w:lvl>
    <w:lvl w:ilvl="4" w:tplc="FC862E86">
      <w:numFmt w:val="decimal"/>
      <w:lvlText w:val=""/>
      <w:lvlJc w:val="left"/>
      <w:pPr>
        <w:ind w:left="0" w:firstLine="0"/>
      </w:pPr>
    </w:lvl>
    <w:lvl w:ilvl="5" w:tplc="2BE6723A">
      <w:numFmt w:val="decimal"/>
      <w:lvlText w:val=""/>
      <w:lvlJc w:val="left"/>
      <w:pPr>
        <w:ind w:left="0" w:firstLine="0"/>
      </w:pPr>
    </w:lvl>
    <w:lvl w:ilvl="6" w:tplc="9DD8F9BE">
      <w:numFmt w:val="decimal"/>
      <w:lvlText w:val=""/>
      <w:lvlJc w:val="left"/>
      <w:pPr>
        <w:ind w:left="0" w:firstLine="0"/>
      </w:pPr>
    </w:lvl>
    <w:lvl w:ilvl="7" w:tplc="8D521ED2">
      <w:numFmt w:val="decimal"/>
      <w:lvlText w:val=""/>
      <w:lvlJc w:val="left"/>
      <w:pPr>
        <w:ind w:left="0" w:firstLine="0"/>
      </w:pPr>
    </w:lvl>
    <w:lvl w:ilvl="8" w:tplc="AAE22672">
      <w:numFmt w:val="decimal"/>
      <w:lvlText w:val=""/>
      <w:lvlJc w:val="left"/>
      <w:pPr>
        <w:ind w:left="0" w:firstLine="0"/>
      </w:pPr>
    </w:lvl>
  </w:abstractNum>
  <w:abstractNum w:abstractNumId="54" w15:restartNumberingAfterBreak="0">
    <w:nsid w:val="0000798B"/>
    <w:multiLevelType w:val="hybridMultilevel"/>
    <w:tmpl w:val="16BA5F94"/>
    <w:lvl w:ilvl="0" w:tplc="4CACE94C">
      <w:start w:val="1"/>
      <w:numFmt w:val="bullet"/>
      <w:lvlText w:val="-"/>
      <w:lvlJc w:val="left"/>
      <w:pPr>
        <w:ind w:left="0" w:firstLine="0"/>
      </w:pPr>
    </w:lvl>
    <w:lvl w:ilvl="1" w:tplc="B008AA04">
      <w:numFmt w:val="decimal"/>
      <w:lvlText w:val=""/>
      <w:lvlJc w:val="left"/>
      <w:pPr>
        <w:ind w:left="0" w:firstLine="0"/>
      </w:pPr>
    </w:lvl>
    <w:lvl w:ilvl="2" w:tplc="E632D134">
      <w:numFmt w:val="decimal"/>
      <w:lvlText w:val=""/>
      <w:lvlJc w:val="left"/>
      <w:pPr>
        <w:ind w:left="0" w:firstLine="0"/>
      </w:pPr>
    </w:lvl>
    <w:lvl w:ilvl="3" w:tplc="67E656D4">
      <w:numFmt w:val="decimal"/>
      <w:lvlText w:val=""/>
      <w:lvlJc w:val="left"/>
      <w:pPr>
        <w:ind w:left="0" w:firstLine="0"/>
      </w:pPr>
    </w:lvl>
    <w:lvl w:ilvl="4" w:tplc="8862AC5C">
      <w:numFmt w:val="decimal"/>
      <w:lvlText w:val=""/>
      <w:lvlJc w:val="left"/>
      <w:pPr>
        <w:ind w:left="0" w:firstLine="0"/>
      </w:pPr>
    </w:lvl>
    <w:lvl w:ilvl="5" w:tplc="F146AE36">
      <w:numFmt w:val="decimal"/>
      <w:lvlText w:val=""/>
      <w:lvlJc w:val="left"/>
      <w:pPr>
        <w:ind w:left="0" w:firstLine="0"/>
      </w:pPr>
    </w:lvl>
    <w:lvl w:ilvl="6" w:tplc="B8F661C0">
      <w:numFmt w:val="decimal"/>
      <w:lvlText w:val=""/>
      <w:lvlJc w:val="left"/>
      <w:pPr>
        <w:ind w:left="0" w:firstLine="0"/>
      </w:pPr>
    </w:lvl>
    <w:lvl w:ilvl="7" w:tplc="75C206D8">
      <w:numFmt w:val="decimal"/>
      <w:lvlText w:val=""/>
      <w:lvlJc w:val="left"/>
      <w:pPr>
        <w:ind w:left="0" w:firstLine="0"/>
      </w:pPr>
    </w:lvl>
    <w:lvl w:ilvl="8" w:tplc="F2868D4A">
      <w:numFmt w:val="decimal"/>
      <w:lvlText w:val=""/>
      <w:lvlJc w:val="left"/>
      <w:pPr>
        <w:ind w:left="0" w:firstLine="0"/>
      </w:pPr>
    </w:lvl>
  </w:abstractNum>
  <w:abstractNum w:abstractNumId="55" w15:restartNumberingAfterBreak="0">
    <w:nsid w:val="00007BB9"/>
    <w:multiLevelType w:val="hybridMultilevel"/>
    <w:tmpl w:val="2806B35C"/>
    <w:lvl w:ilvl="0" w:tplc="854E9E38">
      <w:start w:val="1"/>
      <w:numFmt w:val="bullet"/>
      <w:lvlText w:val="В"/>
      <w:lvlJc w:val="left"/>
      <w:pPr>
        <w:ind w:left="0" w:firstLine="0"/>
      </w:pPr>
    </w:lvl>
    <w:lvl w:ilvl="1" w:tplc="5E52E3C4">
      <w:numFmt w:val="decimal"/>
      <w:lvlText w:val=""/>
      <w:lvlJc w:val="left"/>
      <w:pPr>
        <w:ind w:left="0" w:firstLine="0"/>
      </w:pPr>
    </w:lvl>
    <w:lvl w:ilvl="2" w:tplc="95543278">
      <w:numFmt w:val="decimal"/>
      <w:lvlText w:val=""/>
      <w:lvlJc w:val="left"/>
      <w:pPr>
        <w:ind w:left="0" w:firstLine="0"/>
      </w:pPr>
    </w:lvl>
    <w:lvl w:ilvl="3" w:tplc="91F03608">
      <w:numFmt w:val="decimal"/>
      <w:lvlText w:val=""/>
      <w:lvlJc w:val="left"/>
      <w:pPr>
        <w:ind w:left="0" w:firstLine="0"/>
      </w:pPr>
    </w:lvl>
    <w:lvl w:ilvl="4" w:tplc="34286422">
      <w:numFmt w:val="decimal"/>
      <w:lvlText w:val=""/>
      <w:lvlJc w:val="left"/>
      <w:pPr>
        <w:ind w:left="0" w:firstLine="0"/>
      </w:pPr>
    </w:lvl>
    <w:lvl w:ilvl="5" w:tplc="DCF0A1B8">
      <w:numFmt w:val="decimal"/>
      <w:lvlText w:val=""/>
      <w:lvlJc w:val="left"/>
      <w:pPr>
        <w:ind w:left="0" w:firstLine="0"/>
      </w:pPr>
    </w:lvl>
    <w:lvl w:ilvl="6" w:tplc="8884CA80">
      <w:numFmt w:val="decimal"/>
      <w:lvlText w:val=""/>
      <w:lvlJc w:val="left"/>
      <w:pPr>
        <w:ind w:left="0" w:firstLine="0"/>
      </w:pPr>
    </w:lvl>
    <w:lvl w:ilvl="7" w:tplc="0B6EC96E">
      <w:numFmt w:val="decimal"/>
      <w:lvlText w:val=""/>
      <w:lvlJc w:val="left"/>
      <w:pPr>
        <w:ind w:left="0" w:firstLine="0"/>
      </w:pPr>
    </w:lvl>
    <w:lvl w:ilvl="8" w:tplc="2DA8F11C">
      <w:numFmt w:val="decimal"/>
      <w:lvlText w:val=""/>
      <w:lvlJc w:val="left"/>
      <w:pPr>
        <w:ind w:left="0" w:firstLine="0"/>
      </w:pPr>
    </w:lvl>
  </w:abstractNum>
  <w:abstractNum w:abstractNumId="56" w15:restartNumberingAfterBreak="0">
    <w:nsid w:val="00007EB7"/>
    <w:multiLevelType w:val="hybridMultilevel"/>
    <w:tmpl w:val="3922534C"/>
    <w:lvl w:ilvl="0" w:tplc="E70416EC">
      <w:start w:val="1"/>
      <w:numFmt w:val="bullet"/>
      <w:lvlText w:val="-"/>
      <w:lvlJc w:val="left"/>
      <w:pPr>
        <w:ind w:left="0" w:firstLine="0"/>
      </w:pPr>
    </w:lvl>
    <w:lvl w:ilvl="1" w:tplc="A37AE728">
      <w:numFmt w:val="decimal"/>
      <w:lvlText w:val=""/>
      <w:lvlJc w:val="left"/>
      <w:pPr>
        <w:ind w:left="0" w:firstLine="0"/>
      </w:pPr>
    </w:lvl>
    <w:lvl w:ilvl="2" w:tplc="7B6E8664">
      <w:numFmt w:val="decimal"/>
      <w:lvlText w:val=""/>
      <w:lvlJc w:val="left"/>
      <w:pPr>
        <w:ind w:left="0" w:firstLine="0"/>
      </w:pPr>
    </w:lvl>
    <w:lvl w:ilvl="3" w:tplc="33281766">
      <w:numFmt w:val="decimal"/>
      <w:lvlText w:val=""/>
      <w:lvlJc w:val="left"/>
      <w:pPr>
        <w:ind w:left="0" w:firstLine="0"/>
      </w:pPr>
    </w:lvl>
    <w:lvl w:ilvl="4" w:tplc="1C10F51C">
      <w:numFmt w:val="decimal"/>
      <w:lvlText w:val=""/>
      <w:lvlJc w:val="left"/>
      <w:pPr>
        <w:ind w:left="0" w:firstLine="0"/>
      </w:pPr>
    </w:lvl>
    <w:lvl w:ilvl="5" w:tplc="ED92A380">
      <w:numFmt w:val="decimal"/>
      <w:lvlText w:val=""/>
      <w:lvlJc w:val="left"/>
      <w:pPr>
        <w:ind w:left="0" w:firstLine="0"/>
      </w:pPr>
    </w:lvl>
    <w:lvl w:ilvl="6" w:tplc="0616E38E">
      <w:numFmt w:val="decimal"/>
      <w:lvlText w:val=""/>
      <w:lvlJc w:val="left"/>
      <w:pPr>
        <w:ind w:left="0" w:firstLine="0"/>
      </w:pPr>
    </w:lvl>
    <w:lvl w:ilvl="7" w:tplc="4C108F74">
      <w:numFmt w:val="decimal"/>
      <w:lvlText w:val=""/>
      <w:lvlJc w:val="left"/>
      <w:pPr>
        <w:ind w:left="0" w:firstLine="0"/>
      </w:pPr>
    </w:lvl>
    <w:lvl w:ilvl="8" w:tplc="D4427994">
      <w:numFmt w:val="decimal"/>
      <w:lvlText w:val=""/>
      <w:lvlJc w:val="left"/>
      <w:pPr>
        <w:ind w:left="0" w:firstLine="0"/>
      </w:pPr>
    </w:lvl>
  </w:abstractNum>
  <w:num w:numId="1">
    <w:abstractNumId w:val="32"/>
  </w:num>
  <w:num w:numId="2">
    <w:abstractNumId w:val="38"/>
  </w:num>
  <w:num w:numId="3">
    <w:abstractNumId w:val="51"/>
  </w:num>
  <w:num w:numId="4">
    <w:abstractNumId w:val="42"/>
  </w:num>
  <w:num w:numId="5">
    <w:abstractNumId w:val="24"/>
  </w:num>
  <w:num w:numId="6">
    <w:abstractNumId w:val="10"/>
  </w:num>
  <w:num w:numId="7">
    <w:abstractNumId w:val="45"/>
  </w:num>
  <w:num w:numId="8">
    <w:abstractNumId w:val="21"/>
  </w:num>
  <w:num w:numId="9">
    <w:abstractNumId w:val="20"/>
  </w:num>
  <w:num w:numId="10">
    <w:abstractNumId w:val="53"/>
  </w:num>
  <w:num w:numId="11">
    <w:abstractNumId w:val="1"/>
  </w:num>
  <w:num w:numId="12">
    <w:abstractNumId w:val="33"/>
  </w:num>
  <w:num w:numId="13">
    <w:abstractNumId w:val="16"/>
  </w:num>
  <w:num w:numId="14">
    <w:abstractNumId w:val="44"/>
  </w:num>
  <w:num w:numId="15">
    <w:abstractNumId w:val="34"/>
    <w:lvlOverride w:ilvl="0">
      <w:startOverride w:val="2"/>
    </w:lvlOverride>
    <w:lvlOverride w:ilvl="1"/>
    <w:lvlOverride w:ilvl="2"/>
    <w:lvlOverride w:ilvl="3"/>
    <w:lvlOverride w:ilvl="4"/>
    <w:lvlOverride w:ilvl="5"/>
    <w:lvlOverride w:ilvl="6"/>
    <w:lvlOverride w:ilvl="7"/>
    <w:lvlOverride w:ilvl="8"/>
  </w:num>
  <w:num w:numId="16">
    <w:abstractNumId w:val="30"/>
  </w:num>
  <w:num w:numId="17">
    <w:abstractNumId w:val="15"/>
  </w:num>
  <w:num w:numId="18">
    <w:abstractNumId w:val="5"/>
    <w:lvlOverride w:ilvl="0">
      <w:startOverride w:val="3"/>
    </w:lvlOverride>
    <w:lvlOverride w:ilvl="1"/>
    <w:lvlOverride w:ilvl="2"/>
    <w:lvlOverride w:ilvl="3"/>
    <w:lvlOverride w:ilvl="4"/>
    <w:lvlOverride w:ilvl="5"/>
    <w:lvlOverride w:ilvl="6"/>
    <w:lvlOverride w:ilvl="7"/>
    <w:lvlOverride w:ilvl="8"/>
  </w:num>
  <w:num w:numId="19">
    <w:abstractNumId w:val="11"/>
  </w:num>
  <w:num w:numId="20">
    <w:abstractNumId w:val="18"/>
  </w:num>
  <w:num w:numId="21">
    <w:abstractNumId w:val="48"/>
  </w:num>
  <w:num w:numId="22">
    <w:abstractNumId w:val="28"/>
  </w:num>
  <w:num w:numId="23">
    <w:abstractNumId w:val="56"/>
  </w:num>
  <w:num w:numId="24">
    <w:abstractNumId w:val="46"/>
  </w:num>
  <w:num w:numId="25">
    <w:abstractNumId w:val="14"/>
  </w:num>
  <w:num w:numId="26">
    <w:abstractNumId w:val="7"/>
  </w:num>
  <w:num w:numId="27">
    <w:abstractNumId w:val="35"/>
  </w:num>
  <w:num w:numId="28">
    <w:abstractNumId w:val="25"/>
  </w:num>
  <w:num w:numId="29">
    <w:abstractNumId w:val="40"/>
  </w:num>
  <w:num w:numId="30">
    <w:abstractNumId w:val="27"/>
  </w:num>
  <w:num w:numId="31">
    <w:abstractNumId w:val="4"/>
  </w:num>
  <w:num w:numId="32">
    <w:abstractNumId w:val="54"/>
  </w:num>
  <w:num w:numId="33">
    <w:abstractNumId w:val="3"/>
  </w:num>
  <w:num w:numId="34">
    <w:abstractNumId w:val="52"/>
  </w:num>
  <w:num w:numId="35">
    <w:abstractNumId w:val="39"/>
  </w:num>
  <w:num w:numId="36">
    <w:abstractNumId w:val="13"/>
  </w:num>
  <w:num w:numId="37">
    <w:abstractNumId w:val="19"/>
  </w:num>
  <w:num w:numId="38">
    <w:abstractNumId w:val="0"/>
  </w:num>
  <w:num w:numId="39">
    <w:abstractNumId w:val="55"/>
  </w:num>
  <w:num w:numId="40">
    <w:abstractNumId w:val="37"/>
  </w:num>
  <w:num w:numId="41">
    <w:abstractNumId w:val="50"/>
  </w:num>
  <w:num w:numId="42">
    <w:abstractNumId w:val="31"/>
  </w:num>
  <w:num w:numId="43">
    <w:abstractNumId w:val="9"/>
  </w:num>
  <w:num w:numId="44">
    <w:abstractNumId w:val="8"/>
  </w:num>
  <w:num w:numId="45">
    <w:abstractNumId w:val="49"/>
  </w:num>
  <w:num w:numId="46">
    <w:abstractNumId w:val="22"/>
    <w:lvlOverride w:ilvl="0">
      <w:startOverride w:val="2"/>
    </w:lvlOverride>
    <w:lvlOverride w:ilvl="1"/>
    <w:lvlOverride w:ilvl="2"/>
    <w:lvlOverride w:ilvl="3"/>
    <w:lvlOverride w:ilvl="4"/>
    <w:lvlOverride w:ilvl="5"/>
    <w:lvlOverride w:ilvl="6"/>
    <w:lvlOverride w:ilvl="7"/>
    <w:lvlOverride w:ilvl="8"/>
  </w:num>
  <w:num w:numId="47">
    <w:abstractNumId w:val="6"/>
    <w:lvlOverride w:ilvl="0">
      <w:startOverride w:val="4"/>
    </w:lvlOverride>
    <w:lvlOverride w:ilvl="1"/>
    <w:lvlOverride w:ilvl="2"/>
    <w:lvlOverride w:ilvl="3"/>
    <w:lvlOverride w:ilvl="4"/>
    <w:lvlOverride w:ilvl="5"/>
    <w:lvlOverride w:ilvl="6"/>
    <w:lvlOverride w:ilvl="7"/>
    <w:lvlOverride w:ilvl="8"/>
  </w:num>
  <w:num w:numId="48">
    <w:abstractNumId w:val="26"/>
    <w:lvlOverride w:ilvl="0"/>
    <w:lvlOverride w:ilvl="1"/>
    <w:lvlOverride w:ilvl="2"/>
    <w:lvlOverride w:ilvl="3">
      <w:startOverride w:val="6"/>
    </w:lvlOverride>
    <w:lvlOverride w:ilvl="4"/>
    <w:lvlOverride w:ilvl="5"/>
    <w:lvlOverride w:ilvl="6"/>
    <w:lvlOverride w:ilvl="7"/>
    <w:lvlOverride w:ilvl="8"/>
  </w:num>
  <w:num w:numId="49">
    <w:abstractNumId w:val="43"/>
    <w:lvlOverride w:ilvl="0"/>
    <w:lvlOverride w:ilvl="1"/>
    <w:lvlOverride w:ilvl="2"/>
    <w:lvlOverride w:ilvl="3"/>
    <w:lvlOverride w:ilvl="4">
      <w:startOverride w:val="7"/>
    </w:lvlOverride>
    <w:lvlOverride w:ilvl="5"/>
    <w:lvlOverride w:ilvl="6"/>
    <w:lvlOverride w:ilvl="7"/>
    <w:lvlOverride w:ilvl="8"/>
  </w:num>
  <w:num w:numId="50">
    <w:abstractNumId w:val="17"/>
  </w:num>
  <w:num w:numId="51">
    <w:abstractNumId w:val="12"/>
  </w:num>
  <w:num w:numId="52">
    <w:abstractNumId w:val="29"/>
    <w:lvlOverride w:ilvl="0"/>
    <w:lvlOverride w:ilvl="1">
      <w:startOverride w:val="8"/>
    </w:lvlOverride>
    <w:lvlOverride w:ilvl="2"/>
    <w:lvlOverride w:ilvl="3"/>
    <w:lvlOverride w:ilvl="4"/>
    <w:lvlOverride w:ilvl="5"/>
    <w:lvlOverride w:ilvl="6"/>
    <w:lvlOverride w:ilvl="7"/>
    <w:lvlOverride w:ilvl="8"/>
  </w:num>
  <w:num w:numId="53">
    <w:abstractNumId w:val="36"/>
    <w:lvlOverride w:ilvl="0">
      <w:startOverride w:val="9"/>
    </w:lvlOverride>
    <w:lvlOverride w:ilvl="1"/>
    <w:lvlOverride w:ilvl="2"/>
    <w:lvlOverride w:ilvl="3"/>
    <w:lvlOverride w:ilvl="4"/>
    <w:lvlOverride w:ilvl="5"/>
    <w:lvlOverride w:ilvl="6"/>
    <w:lvlOverride w:ilvl="7"/>
    <w:lvlOverride w:ilvl="8"/>
  </w:num>
  <w:num w:numId="54">
    <w:abstractNumId w:val="47"/>
    <w:lvlOverride w:ilvl="0">
      <w:startOverride w:val="10"/>
    </w:lvlOverride>
    <w:lvlOverride w:ilvl="1"/>
    <w:lvlOverride w:ilvl="2"/>
    <w:lvlOverride w:ilvl="3"/>
    <w:lvlOverride w:ilvl="4"/>
    <w:lvlOverride w:ilvl="5"/>
    <w:lvlOverride w:ilvl="6"/>
    <w:lvlOverride w:ilvl="7"/>
    <w:lvlOverride w:ilvl="8"/>
  </w:num>
  <w:num w:numId="55">
    <w:abstractNumId w:val="41"/>
    <w:lvlOverride w:ilvl="0">
      <w:startOverride w:val="11"/>
    </w:lvlOverride>
    <w:lvlOverride w:ilvl="1"/>
    <w:lvlOverride w:ilvl="2"/>
    <w:lvlOverride w:ilvl="3"/>
    <w:lvlOverride w:ilvl="4"/>
    <w:lvlOverride w:ilvl="5"/>
    <w:lvlOverride w:ilvl="6"/>
    <w:lvlOverride w:ilvl="7"/>
    <w:lvlOverride w:ilvl="8"/>
  </w:num>
  <w:num w:numId="56">
    <w:abstractNumId w:val="23"/>
    <w:lvlOverride w:ilvl="0">
      <w:startOverride w:val="13"/>
    </w:lvlOverride>
    <w:lvlOverride w:ilvl="1"/>
    <w:lvlOverride w:ilvl="2"/>
    <w:lvlOverride w:ilvl="3"/>
    <w:lvlOverride w:ilvl="4"/>
    <w:lvlOverride w:ilvl="5"/>
    <w:lvlOverride w:ilvl="6"/>
    <w:lvlOverride w:ilvl="7"/>
    <w:lvlOverride w:ilvl="8"/>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BA"/>
    <w:rsid w:val="0017686D"/>
    <w:rsid w:val="001B4B6B"/>
    <w:rsid w:val="003201BA"/>
    <w:rsid w:val="00434749"/>
    <w:rsid w:val="004359C4"/>
    <w:rsid w:val="004D0D49"/>
    <w:rsid w:val="00505EFE"/>
    <w:rsid w:val="00583BB0"/>
    <w:rsid w:val="00636526"/>
    <w:rsid w:val="007F4225"/>
    <w:rsid w:val="009346AC"/>
    <w:rsid w:val="00971E6C"/>
    <w:rsid w:val="009D558E"/>
    <w:rsid w:val="00A07F61"/>
    <w:rsid w:val="00AA734C"/>
    <w:rsid w:val="00AE6166"/>
    <w:rsid w:val="00B65CD8"/>
    <w:rsid w:val="00BF2FFF"/>
    <w:rsid w:val="00C3418E"/>
    <w:rsid w:val="00CB377D"/>
    <w:rsid w:val="00D15C64"/>
    <w:rsid w:val="00F51FE8"/>
    <w:rsid w:val="00F56635"/>
    <w:rsid w:val="00F81EF1"/>
    <w:rsid w:val="00FC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7F7A"/>
  <w15:chartTrackingRefBased/>
  <w15:docId w15:val="{DBA49C77-0899-4CF4-B441-2087D28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1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01BA"/>
    <w:pPr>
      <w:keepNext/>
      <w:outlineLvl w:val="0"/>
    </w:pPr>
    <w:rPr>
      <w:b/>
      <w:sz w:val="24"/>
    </w:rPr>
  </w:style>
  <w:style w:type="paragraph" w:styleId="2">
    <w:name w:val="heading 2"/>
    <w:basedOn w:val="a"/>
    <w:next w:val="a"/>
    <w:link w:val="20"/>
    <w:qFormat/>
    <w:rsid w:val="003201BA"/>
    <w:pPr>
      <w:keepNext/>
      <w:outlineLvl w:val="1"/>
    </w:pPr>
    <w:rPr>
      <w:sz w:val="24"/>
    </w:rPr>
  </w:style>
  <w:style w:type="paragraph" w:styleId="4">
    <w:name w:val="heading 4"/>
    <w:basedOn w:val="a"/>
    <w:next w:val="a"/>
    <w:link w:val="40"/>
    <w:semiHidden/>
    <w:unhideWhenUsed/>
    <w:qFormat/>
    <w:rsid w:val="003201B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1BA"/>
    <w:pPr>
      <w:spacing w:after="200" w:line="276" w:lineRule="auto"/>
      <w:ind w:left="720"/>
      <w:contextualSpacing/>
    </w:pPr>
    <w:rPr>
      <w:rFonts w:ascii="Calibri" w:hAnsi="Calibri"/>
      <w:sz w:val="22"/>
      <w:szCs w:val="22"/>
    </w:rPr>
  </w:style>
  <w:style w:type="paragraph" w:styleId="a4">
    <w:name w:val="header"/>
    <w:basedOn w:val="a"/>
    <w:link w:val="a5"/>
    <w:unhideWhenUsed/>
    <w:rsid w:val="003201BA"/>
    <w:pPr>
      <w:tabs>
        <w:tab w:val="center" w:pos="4677"/>
        <w:tab w:val="right" w:pos="9355"/>
      </w:tabs>
    </w:pPr>
  </w:style>
  <w:style w:type="character" w:customStyle="1" w:styleId="a5">
    <w:name w:val="Верхний колонтитул Знак"/>
    <w:basedOn w:val="a0"/>
    <w:link w:val="a4"/>
    <w:rsid w:val="003201BA"/>
    <w:rPr>
      <w:rFonts w:ascii="Times New Roman" w:eastAsia="Times New Roman" w:hAnsi="Times New Roman" w:cs="Times New Roman"/>
      <w:sz w:val="20"/>
      <w:szCs w:val="20"/>
      <w:lang w:eastAsia="ru-RU"/>
    </w:rPr>
  </w:style>
  <w:style w:type="paragraph" w:styleId="a6">
    <w:name w:val="footer"/>
    <w:basedOn w:val="a"/>
    <w:link w:val="a7"/>
    <w:unhideWhenUsed/>
    <w:rsid w:val="003201BA"/>
    <w:pPr>
      <w:tabs>
        <w:tab w:val="center" w:pos="4677"/>
        <w:tab w:val="right" w:pos="9355"/>
      </w:tabs>
    </w:pPr>
  </w:style>
  <w:style w:type="character" w:customStyle="1" w:styleId="a7">
    <w:name w:val="Нижний колонтитул Знак"/>
    <w:basedOn w:val="a0"/>
    <w:link w:val="a6"/>
    <w:rsid w:val="003201B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201B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201BA"/>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3201BA"/>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3201BA"/>
  </w:style>
  <w:style w:type="paragraph" w:styleId="a8">
    <w:name w:val="Body Text"/>
    <w:basedOn w:val="a"/>
    <w:link w:val="a9"/>
    <w:qFormat/>
    <w:rsid w:val="003201BA"/>
    <w:rPr>
      <w:b/>
      <w:sz w:val="24"/>
      <w:lang w:val="x-none" w:eastAsia="x-none"/>
    </w:rPr>
  </w:style>
  <w:style w:type="character" w:customStyle="1" w:styleId="a9">
    <w:name w:val="Основной текст Знак"/>
    <w:basedOn w:val="a0"/>
    <w:link w:val="a8"/>
    <w:rsid w:val="003201BA"/>
    <w:rPr>
      <w:rFonts w:ascii="Times New Roman" w:eastAsia="Times New Roman" w:hAnsi="Times New Roman" w:cs="Times New Roman"/>
      <w:b/>
      <w:sz w:val="24"/>
      <w:szCs w:val="20"/>
      <w:lang w:val="x-none" w:eastAsia="x-none"/>
    </w:rPr>
  </w:style>
  <w:style w:type="character" w:styleId="aa">
    <w:name w:val="Hyperlink"/>
    <w:uiPriority w:val="99"/>
    <w:rsid w:val="003201BA"/>
    <w:rPr>
      <w:color w:val="0000FF"/>
      <w:u w:val="single"/>
    </w:rPr>
  </w:style>
  <w:style w:type="character" w:styleId="ab">
    <w:name w:val="Strong"/>
    <w:uiPriority w:val="22"/>
    <w:qFormat/>
    <w:rsid w:val="003201BA"/>
    <w:rPr>
      <w:b/>
      <w:bCs/>
    </w:rPr>
  </w:style>
  <w:style w:type="paragraph" w:customStyle="1" w:styleId="ac">
    <w:name w:val="Название"/>
    <w:basedOn w:val="a"/>
    <w:link w:val="ad"/>
    <w:qFormat/>
    <w:rsid w:val="003201BA"/>
    <w:pPr>
      <w:jc w:val="center"/>
    </w:pPr>
    <w:rPr>
      <w:sz w:val="28"/>
    </w:rPr>
  </w:style>
  <w:style w:type="character" w:customStyle="1" w:styleId="ad">
    <w:name w:val="Название Знак"/>
    <w:basedOn w:val="a0"/>
    <w:link w:val="ac"/>
    <w:rsid w:val="003201BA"/>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0"/>
    <w:rsid w:val="003201BA"/>
    <w:rPr>
      <w:rFonts w:ascii="Courier New" w:hAnsi="Courier New" w:cs="Courier New"/>
    </w:rPr>
  </w:style>
  <w:style w:type="paragraph" w:styleId="HTML0">
    <w:name w:val="HTML Preformatted"/>
    <w:basedOn w:val="a"/>
    <w:link w:val="HTML"/>
    <w:unhideWhenUsed/>
    <w:rsid w:val="0032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3201BA"/>
    <w:rPr>
      <w:rFonts w:ascii="Consolas" w:eastAsia="Times New Roman" w:hAnsi="Consolas" w:cs="Times New Roman"/>
      <w:sz w:val="20"/>
      <w:szCs w:val="20"/>
      <w:lang w:eastAsia="ru-RU"/>
    </w:rPr>
  </w:style>
  <w:style w:type="paragraph" w:customStyle="1" w:styleId="ae">
    <w:name w:val="Обычный (веб)"/>
    <w:basedOn w:val="a"/>
    <w:unhideWhenUsed/>
    <w:rsid w:val="003201BA"/>
    <w:pPr>
      <w:spacing w:before="100" w:beforeAutospacing="1" w:after="100" w:afterAutospacing="1"/>
    </w:pPr>
    <w:rPr>
      <w:sz w:val="24"/>
      <w:szCs w:val="24"/>
    </w:rPr>
  </w:style>
  <w:style w:type="character" w:customStyle="1" w:styleId="af">
    <w:name w:val="Основной текст с отступом Знак"/>
    <w:basedOn w:val="a0"/>
    <w:link w:val="af0"/>
    <w:rsid w:val="003201BA"/>
    <w:rPr>
      <w:sz w:val="24"/>
      <w:lang w:val="x-none"/>
    </w:rPr>
  </w:style>
  <w:style w:type="paragraph" w:styleId="af0">
    <w:name w:val="Body Text Indent"/>
    <w:basedOn w:val="a"/>
    <w:link w:val="af"/>
    <w:unhideWhenUsed/>
    <w:rsid w:val="003201BA"/>
    <w:pPr>
      <w:spacing w:after="120"/>
      <w:ind w:left="283"/>
    </w:pPr>
    <w:rPr>
      <w:rFonts w:asciiTheme="minorHAnsi" w:eastAsiaTheme="minorHAnsi" w:hAnsiTheme="minorHAnsi" w:cstheme="minorBidi"/>
      <w:sz w:val="24"/>
      <w:szCs w:val="22"/>
      <w:lang w:val="x-none" w:eastAsia="en-US"/>
    </w:rPr>
  </w:style>
  <w:style w:type="character" w:customStyle="1" w:styleId="12">
    <w:name w:val="Основной текст с отступом Знак1"/>
    <w:basedOn w:val="a0"/>
    <w:uiPriority w:val="99"/>
    <w:semiHidden/>
    <w:rsid w:val="003201BA"/>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0"/>
    <w:rsid w:val="003201BA"/>
    <w:rPr>
      <w:sz w:val="16"/>
      <w:szCs w:val="16"/>
    </w:rPr>
  </w:style>
  <w:style w:type="paragraph" w:styleId="30">
    <w:name w:val="Body Text 3"/>
    <w:basedOn w:val="a"/>
    <w:link w:val="3"/>
    <w:unhideWhenUsed/>
    <w:rsid w:val="003201B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3201BA"/>
    <w:rPr>
      <w:rFonts w:ascii="Times New Roman" w:eastAsia="Times New Roman" w:hAnsi="Times New Roman" w:cs="Times New Roman"/>
      <w:sz w:val="16"/>
      <w:szCs w:val="16"/>
      <w:lang w:eastAsia="ru-RU"/>
    </w:rPr>
  </w:style>
  <w:style w:type="paragraph" w:styleId="32">
    <w:name w:val="Body Text Indent 3"/>
    <w:basedOn w:val="a"/>
    <w:link w:val="33"/>
    <w:unhideWhenUsed/>
    <w:rsid w:val="003201BA"/>
    <w:pPr>
      <w:spacing w:after="120"/>
      <w:ind w:left="283"/>
    </w:pPr>
    <w:rPr>
      <w:sz w:val="16"/>
      <w:szCs w:val="16"/>
    </w:rPr>
  </w:style>
  <w:style w:type="character" w:customStyle="1" w:styleId="33">
    <w:name w:val="Основной текст с отступом 3 Знак"/>
    <w:basedOn w:val="a0"/>
    <w:link w:val="32"/>
    <w:rsid w:val="003201BA"/>
    <w:rPr>
      <w:rFonts w:ascii="Times New Roman" w:eastAsia="Times New Roman" w:hAnsi="Times New Roman" w:cs="Times New Roman"/>
      <w:sz w:val="16"/>
      <w:szCs w:val="16"/>
      <w:lang w:eastAsia="ru-RU"/>
    </w:rPr>
  </w:style>
  <w:style w:type="character" w:customStyle="1" w:styleId="af1">
    <w:name w:val="Текст выноски Знак"/>
    <w:basedOn w:val="a0"/>
    <w:link w:val="af2"/>
    <w:uiPriority w:val="99"/>
    <w:rsid w:val="003201BA"/>
    <w:rPr>
      <w:rFonts w:ascii="Tahoma" w:hAnsi="Tahoma"/>
      <w:sz w:val="16"/>
      <w:szCs w:val="16"/>
      <w:lang w:val="x-none"/>
    </w:rPr>
  </w:style>
  <w:style w:type="paragraph" w:styleId="af2">
    <w:name w:val="Balloon Text"/>
    <w:basedOn w:val="a"/>
    <w:link w:val="af1"/>
    <w:uiPriority w:val="99"/>
    <w:unhideWhenUsed/>
    <w:rsid w:val="003201BA"/>
    <w:rPr>
      <w:rFonts w:ascii="Tahoma" w:eastAsiaTheme="minorHAnsi" w:hAnsi="Tahoma" w:cstheme="minorBidi"/>
      <w:sz w:val="16"/>
      <w:szCs w:val="16"/>
      <w:lang w:val="x-none" w:eastAsia="en-US"/>
    </w:rPr>
  </w:style>
  <w:style w:type="character" w:customStyle="1" w:styleId="13">
    <w:name w:val="Текст выноски Знак1"/>
    <w:basedOn w:val="a0"/>
    <w:uiPriority w:val="99"/>
    <w:semiHidden/>
    <w:rsid w:val="003201BA"/>
    <w:rPr>
      <w:rFonts w:ascii="Segoe UI" w:eastAsia="Times New Roman" w:hAnsi="Segoe UI" w:cs="Segoe UI"/>
      <w:sz w:val="18"/>
      <w:szCs w:val="18"/>
      <w:lang w:eastAsia="ru-RU"/>
    </w:rPr>
  </w:style>
  <w:style w:type="paragraph" w:customStyle="1" w:styleId="ConsPlusNormal">
    <w:name w:val="ConsPlusNormal"/>
    <w:rsid w:val="003201BA"/>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3201B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3">
    <w:name w:val="Plain Text"/>
    <w:basedOn w:val="a"/>
    <w:link w:val="af4"/>
    <w:rsid w:val="003201BA"/>
    <w:rPr>
      <w:rFonts w:ascii="Courier New" w:hAnsi="Courier New"/>
    </w:rPr>
  </w:style>
  <w:style w:type="character" w:customStyle="1" w:styleId="af4">
    <w:name w:val="Текст Знак"/>
    <w:basedOn w:val="a0"/>
    <w:link w:val="af3"/>
    <w:rsid w:val="003201BA"/>
    <w:rPr>
      <w:rFonts w:ascii="Courier New" w:eastAsia="Times New Roman" w:hAnsi="Courier New" w:cs="Times New Roman"/>
      <w:sz w:val="20"/>
      <w:szCs w:val="20"/>
      <w:lang w:eastAsia="ru-RU"/>
    </w:rPr>
  </w:style>
  <w:style w:type="paragraph" w:styleId="af5">
    <w:name w:val="No Spacing"/>
    <w:qFormat/>
    <w:rsid w:val="003201BA"/>
    <w:pPr>
      <w:widowControl w:val="0"/>
      <w:suppressAutoHyphens/>
      <w:autoSpaceDN w:val="0"/>
      <w:spacing w:after="0" w:line="240" w:lineRule="auto"/>
    </w:pPr>
    <w:rPr>
      <w:rFonts w:ascii="Times New Roman" w:eastAsia="Andale Sans UI" w:hAnsi="Times New Roman" w:cs="Tahoma"/>
      <w:color w:val="00000A"/>
      <w:kern w:val="3"/>
      <w:sz w:val="24"/>
      <w:szCs w:val="24"/>
      <w:lang w:eastAsia="zh-CN" w:bidi="hi-IN"/>
    </w:rPr>
  </w:style>
  <w:style w:type="paragraph" w:customStyle="1" w:styleId="FirstParagraph">
    <w:name w:val="First Paragraph"/>
    <w:basedOn w:val="a8"/>
    <w:next w:val="a8"/>
    <w:qFormat/>
    <w:rsid w:val="003201BA"/>
    <w:pPr>
      <w:spacing w:before="180" w:after="180"/>
    </w:pPr>
    <w:rPr>
      <w:rFonts w:ascii="Calibri" w:eastAsia="Calibri" w:hAnsi="Calibri"/>
      <w:b w:val="0"/>
      <w:szCs w:val="24"/>
      <w:lang w:val="en-US" w:eastAsia="en-US"/>
    </w:rPr>
  </w:style>
  <w:style w:type="paragraph" w:customStyle="1" w:styleId="Compact">
    <w:name w:val="Compact"/>
    <w:basedOn w:val="a8"/>
    <w:qFormat/>
    <w:rsid w:val="003201BA"/>
    <w:pPr>
      <w:spacing w:before="36" w:after="36"/>
    </w:pPr>
    <w:rPr>
      <w:rFonts w:ascii="Calibri" w:eastAsia="Calibri" w:hAnsi="Calibri"/>
      <w:b w:val="0"/>
      <w:szCs w:val="24"/>
      <w:lang w:val="en-US" w:eastAsia="en-US"/>
    </w:rPr>
  </w:style>
  <w:style w:type="paragraph" w:customStyle="1" w:styleId="14">
    <w:name w:val="Название1"/>
    <w:basedOn w:val="a"/>
    <w:next w:val="a8"/>
    <w:rsid w:val="003201BA"/>
    <w:pPr>
      <w:widowControl w:val="0"/>
      <w:suppressLineNumbers/>
      <w:suppressAutoHyphens/>
      <w:spacing w:before="567" w:after="567"/>
      <w:jc w:val="both"/>
    </w:pPr>
    <w:rPr>
      <w:rFonts w:eastAsia="Lucida Sans Unicode" w:cs="Mangal"/>
      <w:iCs/>
      <w:kern w:val="2"/>
      <w:sz w:val="28"/>
      <w:szCs w:val="24"/>
      <w:lang w:eastAsia="hi-IN" w:bidi="hi-IN"/>
    </w:rPr>
  </w:style>
  <w:style w:type="paragraph" w:customStyle="1" w:styleId="af6">
    <w:name w:val="Содержимое таблицы"/>
    <w:basedOn w:val="a"/>
    <w:rsid w:val="003201BA"/>
    <w:pPr>
      <w:widowControl w:val="0"/>
      <w:suppressLineNumbers/>
      <w:suppressAutoHyphens/>
    </w:pPr>
    <w:rPr>
      <w:rFonts w:eastAsia="Lucida Sans Unicode" w:cs="Mangal"/>
      <w:kern w:val="2"/>
      <w:sz w:val="24"/>
      <w:szCs w:val="24"/>
      <w:lang w:eastAsia="hi-IN" w:bidi="hi-IN"/>
    </w:rPr>
  </w:style>
  <w:style w:type="paragraph" w:customStyle="1" w:styleId="af7">
    <w:name w:val="Верхний колонтитул слева"/>
    <w:basedOn w:val="a"/>
    <w:rsid w:val="003201BA"/>
    <w:pPr>
      <w:widowControl w:val="0"/>
      <w:suppressLineNumbers/>
      <w:tabs>
        <w:tab w:val="center" w:pos="4819"/>
        <w:tab w:val="right" w:pos="9638"/>
      </w:tabs>
      <w:suppressAutoHyphens/>
    </w:pPr>
    <w:rPr>
      <w:rFonts w:eastAsia="Lucida Sans Unicode" w:cs="Mangal"/>
      <w:kern w:val="2"/>
      <w:sz w:val="24"/>
      <w:szCs w:val="24"/>
      <w:lang w:eastAsia="hi-IN" w:bidi="hi-IN"/>
    </w:rPr>
  </w:style>
  <w:style w:type="paragraph" w:customStyle="1" w:styleId="Textbody">
    <w:name w:val="Text body"/>
    <w:basedOn w:val="a"/>
    <w:rsid w:val="003201BA"/>
    <w:pPr>
      <w:widowControl w:val="0"/>
      <w:suppressLineNumbers/>
      <w:suppressAutoHyphens/>
      <w:autoSpaceDN w:val="0"/>
      <w:ind w:firstLine="567"/>
      <w:jc w:val="both"/>
    </w:pPr>
    <w:rPr>
      <w:rFonts w:eastAsia="Lucida Sans Unicode" w:cs="Mangal"/>
      <w:kern w:val="3"/>
      <w:sz w:val="28"/>
      <w:szCs w:val="24"/>
      <w:lang w:eastAsia="zh-CN" w:bidi="hi-IN"/>
    </w:rPr>
  </w:style>
  <w:style w:type="paragraph" w:customStyle="1" w:styleId="15">
    <w:name w:val="Название объекта1"/>
    <w:basedOn w:val="a"/>
    <w:next w:val="Textbody"/>
    <w:rsid w:val="003201BA"/>
    <w:pPr>
      <w:widowControl w:val="0"/>
      <w:suppressLineNumbers/>
      <w:suppressAutoHyphens/>
      <w:autoSpaceDN w:val="0"/>
      <w:spacing w:before="567" w:after="567"/>
      <w:jc w:val="both"/>
    </w:pPr>
    <w:rPr>
      <w:rFonts w:eastAsia="Lucida Sans Unicode" w:cs="Mangal"/>
      <w:i/>
      <w:iCs/>
      <w:kern w:val="3"/>
      <w:sz w:val="28"/>
      <w:szCs w:val="24"/>
      <w:lang w:eastAsia="zh-CN" w:bidi="hi-IN"/>
    </w:rPr>
  </w:style>
  <w:style w:type="paragraph" w:customStyle="1" w:styleId="TableContents">
    <w:name w:val="Table Contents"/>
    <w:basedOn w:val="a"/>
    <w:rsid w:val="003201BA"/>
    <w:pPr>
      <w:widowControl w:val="0"/>
      <w:suppressLineNumbers/>
      <w:suppressAutoHyphens/>
      <w:autoSpaceDN w:val="0"/>
    </w:pPr>
    <w:rPr>
      <w:rFonts w:eastAsia="Lucida Sans Unicode" w:cs="Mangal"/>
      <w:kern w:val="3"/>
      <w:sz w:val="24"/>
      <w:szCs w:val="24"/>
      <w:lang w:eastAsia="zh-CN" w:bidi="hi-IN"/>
    </w:rPr>
  </w:style>
  <w:style w:type="table" w:styleId="af8">
    <w:name w:val="Table Grid"/>
    <w:basedOn w:val="a1"/>
    <w:rsid w:val="003201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D5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maukskoe.eps74.ru/" TargetMode="External"/><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25310838@yandex.ru"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maukskoe.eps74.ru/"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ele25310838@yandex.r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0450-B23D-4292-967A-37FBC833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4294963259</TotalTime>
  <Pages>42</Pages>
  <Words>16027</Words>
  <Characters>91354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cp:lastPrinted>2020-08-31T11:20:00Z</cp:lastPrinted>
  <dcterms:created xsi:type="dcterms:W3CDTF">2020-08-31T06:26:00Z</dcterms:created>
  <dcterms:modified xsi:type="dcterms:W3CDTF">2020-08-28T11:28:00Z</dcterms:modified>
</cp:coreProperties>
</file>